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434" w:type="dxa"/>
        <w:tblLook w:val="04A0" w:firstRow="1" w:lastRow="0" w:firstColumn="1" w:lastColumn="0" w:noHBand="0" w:noVBand="1"/>
      </w:tblPr>
      <w:tblGrid>
        <w:gridCol w:w="9576"/>
      </w:tblGrid>
      <w:tr w:rsidR="002601D4" w14:paraId="14474ADD" w14:textId="77777777" w:rsidTr="002601D4">
        <w:trPr>
          <w:trHeight w:val="13173"/>
        </w:trPr>
        <w:tc>
          <w:tcPr>
            <w:tcW w:w="9576" w:type="dxa"/>
            <w:vAlign w:val="center"/>
          </w:tcPr>
          <w:p w14:paraId="2F68826A" w14:textId="77777777" w:rsidR="002601D4" w:rsidRDefault="002601D4" w:rsidP="002601D4">
            <w:pPr>
              <w:jc w:val="center"/>
              <w:rPr>
                <w:b/>
                <w:sz w:val="40"/>
                <w:szCs w:val="40"/>
                <w:lang w:val="nl-NL"/>
              </w:rPr>
            </w:pPr>
            <w:r w:rsidRPr="0067387A">
              <w:rPr>
                <w:b/>
                <w:sz w:val="40"/>
                <w:szCs w:val="40"/>
                <w:lang w:val="nl-NL"/>
              </w:rPr>
              <w:t>MẪU NỘI DUNG</w:t>
            </w:r>
          </w:p>
          <w:p w14:paraId="575FE0FE" w14:textId="77777777" w:rsidR="002601D4" w:rsidRPr="0067387A" w:rsidRDefault="002601D4" w:rsidP="00AE4510">
            <w:pPr>
              <w:jc w:val="center"/>
              <w:rPr>
                <w:b/>
                <w:sz w:val="40"/>
                <w:szCs w:val="40"/>
                <w:lang w:val="nl-NL"/>
              </w:rPr>
            </w:pPr>
            <w:r w:rsidRPr="0067387A">
              <w:rPr>
                <w:b/>
                <w:sz w:val="40"/>
                <w:szCs w:val="40"/>
                <w:lang w:val="nl-NL"/>
              </w:rPr>
              <w:t xml:space="preserve"> SỔ TAY NHÂN VIÊN</w:t>
            </w:r>
          </w:p>
        </w:tc>
      </w:tr>
    </w:tbl>
    <w:p w14:paraId="0E0FCAEB" w14:textId="77777777" w:rsidR="002601D4" w:rsidRDefault="002601D4" w:rsidP="002601D4">
      <w:pPr>
        <w:jc w:val="both"/>
        <w:rPr>
          <w:sz w:val="40"/>
          <w:szCs w:val="40"/>
          <w:lang w:val="nl-NL"/>
        </w:rPr>
      </w:pPr>
    </w:p>
    <w:p w14:paraId="0EE8498E" w14:textId="77777777" w:rsidR="002601D4" w:rsidRDefault="002601D4" w:rsidP="002601D4">
      <w:pPr>
        <w:jc w:val="center"/>
        <w:rPr>
          <w:sz w:val="40"/>
          <w:szCs w:val="40"/>
          <w:lang w:val="nl-NL"/>
        </w:rPr>
      </w:pPr>
      <w:r>
        <w:rPr>
          <w:sz w:val="40"/>
          <w:szCs w:val="40"/>
          <w:lang w:val="nl-NL"/>
        </w:rPr>
        <w:lastRenderedPageBreak/>
        <w:t>NỘI DUNG</w:t>
      </w:r>
    </w:p>
    <w:p w14:paraId="005A7833" w14:textId="77777777" w:rsidR="002601D4" w:rsidRDefault="002601D4" w:rsidP="002601D4">
      <w:pPr>
        <w:jc w:val="both"/>
        <w:rPr>
          <w:sz w:val="40"/>
          <w:szCs w:val="40"/>
          <w:lang w:val="nl-NL"/>
        </w:rPr>
      </w:pPr>
    </w:p>
    <w:p w14:paraId="29C1E511" w14:textId="77777777" w:rsidR="002601D4" w:rsidRDefault="002601D4" w:rsidP="002601D4">
      <w:pPr>
        <w:jc w:val="both"/>
        <w:rPr>
          <w:b/>
          <w:sz w:val="30"/>
          <w:szCs w:val="30"/>
          <w:lang w:val="nl-NL"/>
        </w:rPr>
      </w:pPr>
      <w:r>
        <w:rPr>
          <w:b/>
          <w:sz w:val="30"/>
          <w:szCs w:val="30"/>
          <w:lang w:val="nl-NL"/>
        </w:rPr>
        <w:t>LỜI NÓI ĐẦU</w:t>
      </w:r>
    </w:p>
    <w:p w14:paraId="0E7D7AEC" w14:textId="77777777" w:rsidR="002601D4" w:rsidRDefault="002601D4" w:rsidP="002601D4">
      <w:pPr>
        <w:jc w:val="both"/>
        <w:rPr>
          <w:b/>
          <w:bCs/>
          <w:sz w:val="30"/>
          <w:szCs w:val="30"/>
          <w:lang w:val="nl-NL"/>
        </w:rPr>
      </w:pPr>
    </w:p>
    <w:p w14:paraId="7EE16501" w14:textId="77777777" w:rsidR="002601D4" w:rsidRDefault="002601D4" w:rsidP="002601D4">
      <w:pPr>
        <w:jc w:val="both"/>
        <w:rPr>
          <w:b/>
          <w:bCs/>
          <w:sz w:val="30"/>
          <w:szCs w:val="30"/>
          <w:lang w:val="nl-NL"/>
        </w:rPr>
      </w:pPr>
      <w:r>
        <w:rPr>
          <w:b/>
          <w:bCs/>
          <w:sz w:val="30"/>
          <w:szCs w:val="30"/>
          <w:lang w:val="nl-NL"/>
        </w:rPr>
        <w:t>CHƯƠNG I: GIỚI THIỆU</w:t>
      </w:r>
    </w:p>
    <w:p w14:paraId="27ECDD30" w14:textId="77777777" w:rsidR="002601D4" w:rsidRDefault="002601D4" w:rsidP="002601D4">
      <w:pPr>
        <w:jc w:val="both"/>
        <w:rPr>
          <w:b/>
          <w:bCs/>
          <w:sz w:val="28"/>
          <w:szCs w:val="28"/>
          <w:lang w:val="nl-NL"/>
        </w:rPr>
      </w:pPr>
    </w:p>
    <w:p w14:paraId="44EE3DCC" w14:textId="77777777" w:rsidR="002601D4" w:rsidRDefault="002601D4">
      <w:pPr>
        <w:pStyle w:val="ListParagraph"/>
        <w:numPr>
          <w:ilvl w:val="0"/>
          <w:numId w:val="1"/>
        </w:numPr>
        <w:spacing w:before="0" w:after="0" w:line="240" w:lineRule="auto"/>
        <w:rPr>
          <w:b/>
          <w:bCs/>
          <w:lang w:val="nl-NL"/>
        </w:rPr>
      </w:pPr>
      <w:r>
        <w:rPr>
          <w:sz w:val="26"/>
          <w:szCs w:val="26"/>
          <w:lang w:val="nl-NL"/>
        </w:rPr>
        <w:t xml:space="preserve">Vài nét sơ lược về Công ty </w:t>
      </w:r>
    </w:p>
    <w:p w14:paraId="02C5A044" w14:textId="77777777" w:rsidR="002601D4" w:rsidRDefault="002601D4">
      <w:pPr>
        <w:pStyle w:val="ListParagraph"/>
        <w:numPr>
          <w:ilvl w:val="0"/>
          <w:numId w:val="1"/>
        </w:numPr>
        <w:spacing w:before="0" w:after="0" w:line="240" w:lineRule="auto"/>
        <w:rPr>
          <w:b/>
          <w:bCs/>
          <w:lang w:val="nl-NL"/>
        </w:rPr>
      </w:pPr>
      <w:r>
        <w:rPr>
          <w:sz w:val="26"/>
          <w:szCs w:val="26"/>
          <w:lang w:val="nl-NL"/>
        </w:rPr>
        <w:t xml:space="preserve">Văn hóa công ty </w:t>
      </w:r>
    </w:p>
    <w:p w14:paraId="72A20C6B" w14:textId="77777777" w:rsidR="002601D4" w:rsidRDefault="002601D4" w:rsidP="002601D4">
      <w:pPr>
        <w:jc w:val="both"/>
        <w:rPr>
          <w:lang w:val="nl-NL"/>
        </w:rPr>
      </w:pPr>
    </w:p>
    <w:p w14:paraId="4DC35C29" w14:textId="77777777" w:rsidR="002601D4" w:rsidRDefault="002601D4" w:rsidP="002601D4">
      <w:pPr>
        <w:jc w:val="both"/>
        <w:rPr>
          <w:b/>
          <w:bCs/>
          <w:sz w:val="30"/>
          <w:szCs w:val="30"/>
          <w:lang w:val="nl-NL"/>
        </w:rPr>
      </w:pPr>
      <w:r>
        <w:rPr>
          <w:b/>
          <w:bCs/>
          <w:sz w:val="30"/>
          <w:szCs w:val="30"/>
          <w:lang w:val="nl-NL"/>
        </w:rPr>
        <w:t>CHƯƠNG II: CÁC QUI ĐỊNH TRONG CÔNG TY</w:t>
      </w:r>
    </w:p>
    <w:p w14:paraId="5AB3620A" w14:textId="77777777" w:rsidR="002601D4" w:rsidRDefault="002601D4" w:rsidP="002601D4">
      <w:pPr>
        <w:jc w:val="both"/>
        <w:rPr>
          <w:b/>
          <w:bCs/>
          <w:sz w:val="28"/>
          <w:szCs w:val="28"/>
          <w:lang w:val="nl-NL"/>
        </w:rPr>
      </w:pPr>
    </w:p>
    <w:p w14:paraId="2EC50EF9" w14:textId="77777777" w:rsidR="002601D4" w:rsidRDefault="002601D4">
      <w:pPr>
        <w:widowControl/>
        <w:numPr>
          <w:ilvl w:val="0"/>
          <w:numId w:val="2"/>
        </w:numPr>
        <w:jc w:val="both"/>
        <w:rPr>
          <w:sz w:val="26"/>
          <w:szCs w:val="26"/>
          <w:lang w:val="nl-NL"/>
        </w:rPr>
      </w:pPr>
      <w:r>
        <w:rPr>
          <w:sz w:val="26"/>
          <w:szCs w:val="26"/>
          <w:lang w:val="nl-NL"/>
        </w:rPr>
        <w:t>Thời gian</w:t>
      </w:r>
    </w:p>
    <w:p w14:paraId="58DC2B2A" w14:textId="77777777" w:rsidR="002601D4" w:rsidRDefault="002601D4">
      <w:pPr>
        <w:widowControl/>
        <w:numPr>
          <w:ilvl w:val="0"/>
          <w:numId w:val="2"/>
        </w:numPr>
        <w:jc w:val="both"/>
        <w:rPr>
          <w:sz w:val="26"/>
          <w:szCs w:val="26"/>
          <w:lang w:val="nl-NL"/>
        </w:rPr>
      </w:pPr>
      <w:r>
        <w:rPr>
          <w:sz w:val="26"/>
          <w:szCs w:val="26"/>
          <w:lang w:val="nl-NL"/>
        </w:rPr>
        <w:t>Chấm công</w:t>
      </w:r>
    </w:p>
    <w:p w14:paraId="1170D9C1" w14:textId="77777777" w:rsidR="002601D4" w:rsidRDefault="002601D4">
      <w:pPr>
        <w:widowControl/>
        <w:numPr>
          <w:ilvl w:val="0"/>
          <w:numId w:val="2"/>
        </w:numPr>
        <w:jc w:val="both"/>
        <w:rPr>
          <w:sz w:val="26"/>
          <w:szCs w:val="26"/>
          <w:lang w:val="nl-NL"/>
        </w:rPr>
      </w:pPr>
      <w:r>
        <w:rPr>
          <w:sz w:val="26"/>
          <w:szCs w:val="26"/>
          <w:lang w:val="nl-NL"/>
        </w:rPr>
        <w:t>Tác phong và trang phục</w:t>
      </w:r>
    </w:p>
    <w:p w14:paraId="315E7F61" w14:textId="77777777" w:rsidR="002601D4" w:rsidRDefault="002601D4">
      <w:pPr>
        <w:widowControl/>
        <w:numPr>
          <w:ilvl w:val="0"/>
          <w:numId w:val="2"/>
        </w:numPr>
        <w:jc w:val="both"/>
        <w:rPr>
          <w:sz w:val="26"/>
          <w:szCs w:val="26"/>
          <w:lang w:val="nl-NL"/>
        </w:rPr>
      </w:pPr>
      <w:r>
        <w:rPr>
          <w:sz w:val="26"/>
          <w:szCs w:val="26"/>
          <w:lang w:val="nl-NL"/>
        </w:rPr>
        <w:t>Ra vào Công ty</w:t>
      </w:r>
    </w:p>
    <w:p w14:paraId="114983E8" w14:textId="77777777" w:rsidR="002601D4" w:rsidRDefault="002601D4">
      <w:pPr>
        <w:widowControl/>
        <w:numPr>
          <w:ilvl w:val="0"/>
          <w:numId w:val="2"/>
        </w:numPr>
        <w:jc w:val="both"/>
        <w:rPr>
          <w:sz w:val="26"/>
          <w:szCs w:val="26"/>
          <w:lang w:val="nl-NL"/>
        </w:rPr>
      </w:pPr>
      <w:r>
        <w:rPr>
          <w:sz w:val="26"/>
          <w:szCs w:val="26"/>
          <w:lang w:val="nl-NL"/>
        </w:rPr>
        <w:t>Hút thuốc lá</w:t>
      </w:r>
    </w:p>
    <w:p w14:paraId="4C5622B0" w14:textId="77777777" w:rsidR="002601D4" w:rsidRDefault="002601D4">
      <w:pPr>
        <w:widowControl/>
        <w:numPr>
          <w:ilvl w:val="0"/>
          <w:numId w:val="2"/>
        </w:numPr>
        <w:jc w:val="both"/>
        <w:rPr>
          <w:sz w:val="26"/>
          <w:szCs w:val="26"/>
          <w:lang w:val="nl-NL"/>
        </w:rPr>
      </w:pPr>
      <w:r>
        <w:rPr>
          <w:sz w:val="26"/>
          <w:szCs w:val="26"/>
          <w:lang w:val="nl-NL"/>
        </w:rPr>
        <w:t>Phương tiện thông báo</w:t>
      </w:r>
    </w:p>
    <w:p w14:paraId="1F7D97C0" w14:textId="77777777" w:rsidR="002601D4" w:rsidRDefault="002601D4">
      <w:pPr>
        <w:widowControl/>
        <w:numPr>
          <w:ilvl w:val="0"/>
          <w:numId w:val="2"/>
        </w:numPr>
        <w:jc w:val="both"/>
        <w:rPr>
          <w:sz w:val="26"/>
          <w:szCs w:val="26"/>
          <w:lang w:val="nl-NL"/>
        </w:rPr>
      </w:pPr>
      <w:r>
        <w:rPr>
          <w:sz w:val="26"/>
          <w:szCs w:val="26"/>
          <w:lang w:val="nl-NL"/>
        </w:rPr>
        <w:t>Sử dụng điện thoại</w:t>
      </w:r>
    </w:p>
    <w:p w14:paraId="3033641D" w14:textId="77777777" w:rsidR="002601D4" w:rsidRDefault="002601D4">
      <w:pPr>
        <w:widowControl/>
        <w:numPr>
          <w:ilvl w:val="0"/>
          <w:numId w:val="2"/>
        </w:numPr>
        <w:jc w:val="both"/>
        <w:rPr>
          <w:sz w:val="26"/>
          <w:szCs w:val="26"/>
          <w:lang w:val="nl-NL"/>
        </w:rPr>
      </w:pPr>
      <w:r>
        <w:rPr>
          <w:sz w:val="26"/>
          <w:szCs w:val="26"/>
          <w:lang w:val="nl-NL"/>
        </w:rPr>
        <w:t>Cập nhật thông tin cá nhân</w:t>
      </w:r>
    </w:p>
    <w:p w14:paraId="3E946B53" w14:textId="77777777" w:rsidR="002601D4" w:rsidRDefault="002601D4">
      <w:pPr>
        <w:widowControl/>
        <w:numPr>
          <w:ilvl w:val="0"/>
          <w:numId w:val="2"/>
        </w:numPr>
        <w:jc w:val="both"/>
        <w:rPr>
          <w:sz w:val="26"/>
          <w:szCs w:val="26"/>
          <w:lang w:val="nl-NL"/>
        </w:rPr>
      </w:pPr>
      <w:r>
        <w:rPr>
          <w:sz w:val="26"/>
          <w:szCs w:val="26"/>
          <w:lang w:val="nl-NL"/>
        </w:rPr>
        <w:t>An toàn lao động</w:t>
      </w:r>
    </w:p>
    <w:p w14:paraId="5EE6313B" w14:textId="77777777" w:rsidR="002601D4" w:rsidRDefault="002601D4">
      <w:pPr>
        <w:widowControl/>
        <w:numPr>
          <w:ilvl w:val="0"/>
          <w:numId w:val="2"/>
        </w:numPr>
        <w:jc w:val="both"/>
        <w:rPr>
          <w:sz w:val="26"/>
          <w:szCs w:val="26"/>
          <w:lang w:val="nl-NL"/>
        </w:rPr>
      </w:pPr>
      <w:r>
        <w:rPr>
          <w:sz w:val="26"/>
          <w:szCs w:val="26"/>
          <w:lang w:val="nl-NL"/>
        </w:rPr>
        <w:t>Thực hiện trật tự, vệ sinh nơi làm việc</w:t>
      </w:r>
    </w:p>
    <w:p w14:paraId="3FFB9BB8" w14:textId="77777777" w:rsidR="002601D4" w:rsidRDefault="002601D4">
      <w:pPr>
        <w:widowControl/>
        <w:numPr>
          <w:ilvl w:val="0"/>
          <w:numId w:val="2"/>
        </w:numPr>
        <w:jc w:val="both"/>
        <w:rPr>
          <w:sz w:val="26"/>
          <w:szCs w:val="26"/>
          <w:lang w:val="nl-NL"/>
        </w:rPr>
      </w:pPr>
      <w:r>
        <w:rPr>
          <w:sz w:val="26"/>
          <w:szCs w:val="26"/>
          <w:lang w:val="nl-NL"/>
        </w:rPr>
        <w:t>Quản lý và sử dụng tài sản Công ty</w:t>
      </w:r>
    </w:p>
    <w:p w14:paraId="3291C247" w14:textId="77777777" w:rsidR="002601D4" w:rsidRDefault="002601D4">
      <w:pPr>
        <w:widowControl/>
        <w:numPr>
          <w:ilvl w:val="0"/>
          <w:numId w:val="2"/>
        </w:numPr>
        <w:jc w:val="both"/>
        <w:rPr>
          <w:sz w:val="26"/>
          <w:szCs w:val="26"/>
          <w:lang w:val="nl-NL"/>
        </w:rPr>
      </w:pPr>
      <w:r>
        <w:rPr>
          <w:sz w:val="26"/>
          <w:szCs w:val="26"/>
          <w:lang w:val="nl-NL"/>
        </w:rPr>
        <w:t>Phương tiện đi công tác</w:t>
      </w:r>
    </w:p>
    <w:p w14:paraId="1CD6EEDE" w14:textId="77777777" w:rsidR="002601D4" w:rsidRDefault="002601D4">
      <w:pPr>
        <w:widowControl/>
        <w:numPr>
          <w:ilvl w:val="0"/>
          <w:numId w:val="2"/>
        </w:numPr>
        <w:jc w:val="both"/>
        <w:rPr>
          <w:sz w:val="26"/>
          <w:szCs w:val="26"/>
          <w:lang w:val="nl-NL"/>
        </w:rPr>
      </w:pPr>
      <w:r>
        <w:rPr>
          <w:sz w:val="26"/>
          <w:szCs w:val="26"/>
          <w:lang w:val="nl-NL"/>
        </w:rPr>
        <w:t>Khách của công ty và của cá nhân</w:t>
      </w:r>
    </w:p>
    <w:p w14:paraId="7C9682A7" w14:textId="77777777" w:rsidR="002601D4" w:rsidRDefault="002601D4">
      <w:pPr>
        <w:widowControl/>
        <w:numPr>
          <w:ilvl w:val="0"/>
          <w:numId w:val="2"/>
        </w:numPr>
        <w:jc w:val="both"/>
        <w:rPr>
          <w:sz w:val="26"/>
          <w:szCs w:val="26"/>
          <w:lang w:val="nl-NL"/>
        </w:rPr>
      </w:pPr>
      <w:r>
        <w:rPr>
          <w:sz w:val="26"/>
          <w:szCs w:val="26"/>
          <w:lang w:val="nl-NL"/>
        </w:rPr>
        <w:t>Các trường hợp khẩn cấp</w:t>
      </w:r>
    </w:p>
    <w:p w14:paraId="351F2FDD" w14:textId="77777777" w:rsidR="002601D4" w:rsidRDefault="002601D4">
      <w:pPr>
        <w:widowControl/>
        <w:numPr>
          <w:ilvl w:val="0"/>
          <w:numId w:val="2"/>
        </w:numPr>
        <w:jc w:val="both"/>
        <w:rPr>
          <w:sz w:val="26"/>
          <w:szCs w:val="26"/>
          <w:lang w:val="nl-NL"/>
        </w:rPr>
      </w:pPr>
      <w:r>
        <w:rPr>
          <w:sz w:val="26"/>
          <w:szCs w:val="26"/>
          <w:lang w:val="nl-NL"/>
        </w:rPr>
        <w:t>Phần mềm/ Email/ Internet/ mạng LAN</w:t>
      </w:r>
    </w:p>
    <w:p w14:paraId="087BFA0B" w14:textId="77777777" w:rsidR="002601D4" w:rsidRDefault="002601D4">
      <w:pPr>
        <w:widowControl/>
        <w:numPr>
          <w:ilvl w:val="0"/>
          <w:numId w:val="2"/>
        </w:numPr>
        <w:jc w:val="both"/>
        <w:rPr>
          <w:sz w:val="26"/>
          <w:szCs w:val="26"/>
          <w:lang w:val="nl-NL"/>
        </w:rPr>
      </w:pPr>
      <w:r>
        <w:rPr>
          <w:sz w:val="26"/>
          <w:szCs w:val="26"/>
          <w:lang w:val="nl-NL"/>
        </w:rPr>
        <w:t>Qui tắc bảo mật và bảo vệ uy tín Công ty</w:t>
      </w:r>
    </w:p>
    <w:p w14:paraId="173439C9" w14:textId="77777777" w:rsidR="002601D4" w:rsidRDefault="002601D4" w:rsidP="002601D4">
      <w:pPr>
        <w:jc w:val="both"/>
        <w:rPr>
          <w:lang w:val="nl-NL"/>
        </w:rPr>
      </w:pPr>
    </w:p>
    <w:p w14:paraId="499999ED" w14:textId="77777777" w:rsidR="002601D4" w:rsidRDefault="002601D4" w:rsidP="002601D4">
      <w:pPr>
        <w:jc w:val="both"/>
        <w:rPr>
          <w:b/>
          <w:bCs/>
          <w:sz w:val="30"/>
          <w:szCs w:val="30"/>
          <w:lang w:val="nl-NL"/>
        </w:rPr>
      </w:pPr>
      <w:r>
        <w:rPr>
          <w:b/>
          <w:bCs/>
          <w:sz w:val="30"/>
          <w:szCs w:val="30"/>
          <w:lang w:val="nl-NL"/>
        </w:rPr>
        <w:t>CHƯƠNG III: CHÍNH SÁCH NHÂN SỰ</w:t>
      </w:r>
    </w:p>
    <w:p w14:paraId="24B304FF" w14:textId="77777777" w:rsidR="002601D4" w:rsidRDefault="002601D4" w:rsidP="002601D4">
      <w:pPr>
        <w:jc w:val="both"/>
        <w:rPr>
          <w:b/>
          <w:bCs/>
          <w:sz w:val="28"/>
          <w:szCs w:val="28"/>
          <w:lang w:val="nl-NL"/>
        </w:rPr>
      </w:pPr>
    </w:p>
    <w:p w14:paraId="02D373B2" w14:textId="77777777" w:rsidR="002601D4" w:rsidRDefault="002601D4">
      <w:pPr>
        <w:widowControl/>
        <w:numPr>
          <w:ilvl w:val="0"/>
          <w:numId w:val="3"/>
        </w:numPr>
        <w:jc w:val="both"/>
        <w:rPr>
          <w:sz w:val="26"/>
          <w:szCs w:val="26"/>
          <w:lang w:val="nl-NL"/>
        </w:rPr>
      </w:pPr>
      <w:r>
        <w:rPr>
          <w:color w:val="000000"/>
          <w:sz w:val="26"/>
          <w:szCs w:val="26"/>
          <w:lang w:eastAsia="vi-VN"/>
        </w:rPr>
        <w:t>U</w:t>
      </w:r>
      <w:r>
        <w:rPr>
          <w:sz w:val="26"/>
          <w:szCs w:val="26"/>
          <w:lang w:val="nl-NL"/>
        </w:rPr>
        <w:t xml:space="preserve"> dụng và tuyển dụng</w:t>
      </w:r>
    </w:p>
    <w:p w14:paraId="050A2AF7" w14:textId="77777777" w:rsidR="002601D4" w:rsidRDefault="002601D4">
      <w:pPr>
        <w:widowControl/>
        <w:numPr>
          <w:ilvl w:val="0"/>
          <w:numId w:val="3"/>
        </w:numPr>
        <w:jc w:val="both"/>
        <w:rPr>
          <w:sz w:val="26"/>
          <w:szCs w:val="26"/>
          <w:lang w:val="nl-NL"/>
        </w:rPr>
      </w:pPr>
      <w:r>
        <w:rPr>
          <w:sz w:val="26"/>
          <w:szCs w:val="26"/>
          <w:lang w:val="nl-NL"/>
        </w:rPr>
        <w:t>Thử việc và thử thách</w:t>
      </w:r>
    </w:p>
    <w:p w14:paraId="721EFB27" w14:textId="77777777" w:rsidR="002601D4" w:rsidRDefault="002601D4">
      <w:pPr>
        <w:widowControl/>
        <w:numPr>
          <w:ilvl w:val="0"/>
          <w:numId w:val="3"/>
        </w:numPr>
        <w:jc w:val="both"/>
        <w:rPr>
          <w:sz w:val="26"/>
          <w:szCs w:val="26"/>
          <w:lang w:val="nl-NL"/>
        </w:rPr>
      </w:pPr>
      <w:r>
        <w:rPr>
          <w:sz w:val="26"/>
          <w:szCs w:val="26"/>
          <w:lang w:val="nl-NL"/>
        </w:rPr>
        <w:t>Sinh viên thực tập</w:t>
      </w:r>
    </w:p>
    <w:p w14:paraId="29960B8F" w14:textId="77777777" w:rsidR="002601D4" w:rsidRDefault="002601D4">
      <w:pPr>
        <w:widowControl/>
        <w:numPr>
          <w:ilvl w:val="0"/>
          <w:numId w:val="3"/>
        </w:numPr>
        <w:jc w:val="both"/>
        <w:rPr>
          <w:sz w:val="26"/>
          <w:szCs w:val="26"/>
          <w:lang w:val="nl-NL"/>
        </w:rPr>
      </w:pPr>
      <w:r>
        <w:rPr>
          <w:sz w:val="26"/>
          <w:szCs w:val="26"/>
          <w:lang w:val="nl-NL"/>
        </w:rPr>
        <w:t>Mô tả công việc</w:t>
      </w:r>
    </w:p>
    <w:p w14:paraId="7C463600" w14:textId="77777777" w:rsidR="002601D4" w:rsidRDefault="002601D4">
      <w:pPr>
        <w:widowControl/>
        <w:numPr>
          <w:ilvl w:val="0"/>
          <w:numId w:val="3"/>
        </w:numPr>
        <w:jc w:val="both"/>
        <w:rPr>
          <w:sz w:val="26"/>
          <w:szCs w:val="26"/>
          <w:lang w:val="nl-NL"/>
        </w:rPr>
      </w:pPr>
      <w:r>
        <w:rPr>
          <w:sz w:val="26"/>
          <w:szCs w:val="26"/>
          <w:lang w:val="nl-NL"/>
        </w:rPr>
        <w:t xml:space="preserve">Hợp đồng lao động </w:t>
      </w:r>
    </w:p>
    <w:p w14:paraId="2C92A206" w14:textId="77777777" w:rsidR="002601D4" w:rsidRDefault="002601D4">
      <w:pPr>
        <w:widowControl/>
        <w:numPr>
          <w:ilvl w:val="0"/>
          <w:numId w:val="3"/>
        </w:numPr>
        <w:jc w:val="both"/>
        <w:rPr>
          <w:sz w:val="26"/>
          <w:szCs w:val="26"/>
          <w:lang w:val="nl-NL"/>
        </w:rPr>
      </w:pPr>
      <w:r>
        <w:rPr>
          <w:sz w:val="26"/>
          <w:szCs w:val="26"/>
          <w:lang w:val="nl-NL"/>
        </w:rPr>
        <w:t xml:space="preserve">Phân cấp bậc và phân hạng công việc </w:t>
      </w:r>
    </w:p>
    <w:p w14:paraId="105E9C1F" w14:textId="77777777" w:rsidR="002601D4" w:rsidRDefault="002601D4">
      <w:pPr>
        <w:widowControl/>
        <w:numPr>
          <w:ilvl w:val="0"/>
          <w:numId w:val="3"/>
        </w:numPr>
        <w:jc w:val="both"/>
        <w:rPr>
          <w:sz w:val="26"/>
          <w:szCs w:val="26"/>
          <w:lang w:val="nl-NL"/>
        </w:rPr>
      </w:pPr>
      <w:r>
        <w:rPr>
          <w:sz w:val="26"/>
          <w:szCs w:val="26"/>
          <w:lang w:val="nl-NL"/>
        </w:rPr>
        <w:t>Đánh giá kết quả công việc</w:t>
      </w:r>
    </w:p>
    <w:p w14:paraId="1897FFDF" w14:textId="77777777" w:rsidR="002601D4" w:rsidRDefault="002601D4">
      <w:pPr>
        <w:widowControl/>
        <w:numPr>
          <w:ilvl w:val="0"/>
          <w:numId w:val="3"/>
        </w:numPr>
        <w:jc w:val="both"/>
        <w:rPr>
          <w:sz w:val="26"/>
          <w:szCs w:val="26"/>
          <w:lang w:val="nl-NL"/>
        </w:rPr>
      </w:pPr>
      <w:r>
        <w:rPr>
          <w:sz w:val="26"/>
          <w:szCs w:val="26"/>
          <w:lang w:val="nl-NL"/>
        </w:rPr>
        <w:t>Nghỉ thường niên</w:t>
      </w:r>
    </w:p>
    <w:p w14:paraId="1A3FC0BE" w14:textId="77777777" w:rsidR="002601D4" w:rsidRDefault="002601D4">
      <w:pPr>
        <w:widowControl/>
        <w:numPr>
          <w:ilvl w:val="0"/>
          <w:numId w:val="3"/>
        </w:numPr>
        <w:jc w:val="both"/>
        <w:rPr>
          <w:sz w:val="26"/>
          <w:szCs w:val="26"/>
          <w:lang w:val="nl-NL"/>
        </w:rPr>
      </w:pPr>
      <w:r>
        <w:rPr>
          <w:sz w:val="26"/>
          <w:szCs w:val="26"/>
          <w:lang w:val="nl-NL"/>
        </w:rPr>
        <w:t>Nghỉ ốm</w:t>
      </w:r>
    </w:p>
    <w:p w14:paraId="1AD1EB61" w14:textId="77777777" w:rsidR="002601D4" w:rsidRDefault="002601D4">
      <w:pPr>
        <w:widowControl/>
        <w:numPr>
          <w:ilvl w:val="0"/>
          <w:numId w:val="3"/>
        </w:numPr>
        <w:jc w:val="both"/>
        <w:rPr>
          <w:sz w:val="26"/>
          <w:szCs w:val="26"/>
          <w:lang w:val="nl-NL"/>
        </w:rPr>
      </w:pPr>
      <w:r>
        <w:rPr>
          <w:sz w:val="26"/>
          <w:szCs w:val="26"/>
          <w:lang w:val="nl-NL"/>
        </w:rPr>
        <w:t>Đào tạo và phát triển</w:t>
      </w:r>
    </w:p>
    <w:p w14:paraId="023F9E1E" w14:textId="77777777" w:rsidR="002601D4" w:rsidRDefault="002601D4">
      <w:pPr>
        <w:widowControl/>
        <w:numPr>
          <w:ilvl w:val="0"/>
          <w:numId w:val="3"/>
        </w:numPr>
        <w:jc w:val="both"/>
        <w:rPr>
          <w:sz w:val="26"/>
          <w:szCs w:val="26"/>
          <w:lang w:val="nl-NL"/>
        </w:rPr>
      </w:pPr>
      <w:r>
        <w:rPr>
          <w:sz w:val="26"/>
          <w:szCs w:val="26"/>
          <w:lang w:val="nl-NL"/>
        </w:rPr>
        <w:t>Thôi việc</w:t>
      </w:r>
    </w:p>
    <w:p w14:paraId="5DA18903" w14:textId="77777777" w:rsidR="002601D4" w:rsidRDefault="002601D4">
      <w:pPr>
        <w:widowControl/>
        <w:numPr>
          <w:ilvl w:val="0"/>
          <w:numId w:val="3"/>
        </w:numPr>
        <w:jc w:val="both"/>
        <w:rPr>
          <w:sz w:val="26"/>
          <w:szCs w:val="26"/>
          <w:lang w:val="nl-NL"/>
        </w:rPr>
      </w:pPr>
      <w:r>
        <w:rPr>
          <w:sz w:val="26"/>
          <w:szCs w:val="26"/>
          <w:lang w:val="nl-NL"/>
        </w:rPr>
        <w:t>Thuyên chuyển công việc</w:t>
      </w:r>
    </w:p>
    <w:p w14:paraId="19122710" w14:textId="77777777" w:rsidR="002601D4" w:rsidRDefault="002601D4">
      <w:pPr>
        <w:widowControl/>
        <w:numPr>
          <w:ilvl w:val="0"/>
          <w:numId w:val="3"/>
        </w:numPr>
        <w:jc w:val="both"/>
        <w:rPr>
          <w:sz w:val="26"/>
          <w:szCs w:val="26"/>
          <w:lang w:val="nl-NL"/>
        </w:rPr>
      </w:pPr>
      <w:r>
        <w:rPr>
          <w:sz w:val="26"/>
          <w:szCs w:val="26"/>
          <w:lang w:val="nl-NL"/>
        </w:rPr>
        <w:t>Chấm dứt hợp đồng lao động</w:t>
      </w:r>
    </w:p>
    <w:p w14:paraId="68715BAA" w14:textId="77777777" w:rsidR="002601D4" w:rsidRDefault="002601D4" w:rsidP="002601D4">
      <w:pPr>
        <w:jc w:val="both"/>
        <w:rPr>
          <w:sz w:val="26"/>
          <w:szCs w:val="26"/>
          <w:lang w:val="nl-NL"/>
        </w:rPr>
      </w:pPr>
    </w:p>
    <w:p w14:paraId="5FD67434" w14:textId="77777777" w:rsidR="002601D4" w:rsidRDefault="002601D4" w:rsidP="002601D4">
      <w:pPr>
        <w:jc w:val="both"/>
        <w:rPr>
          <w:b/>
          <w:bCs/>
          <w:sz w:val="30"/>
          <w:szCs w:val="30"/>
          <w:lang w:val="nl-NL"/>
        </w:rPr>
      </w:pPr>
      <w:r>
        <w:rPr>
          <w:b/>
          <w:bCs/>
          <w:sz w:val="30"/>
          <w:szCs w:val="30"/>
          <w:lang w:val="nl-NL"/>
        </w:rPr>
        <w:lastRenderedPageBreak/>
        <w:t>CHƯƠNG IV: KHEN THƯỞNG VÀ KỶ LUẬT</w:t>
      </w:r>
    </w:p>
    <w:p w14:paraId="4134DADD" w14:textId="77777777" w:rsidR="002601D4" w:rsidRDefault="002601D4" w:rsidP="002601D4">
      <w:pPr>
        <w:jc w:val="both"/>
        <w:rPr>
          <w:sz w:val="26"/>
          <w:szCs w:val="26"/>
          <w:lang w:val="nl-NL"/>
        </w:rPr>
      </w:pPr>
    </w:p>
    <w:p w14:paraId="23BD2050" w14:textId="77777777" w:rsidR="002601D4" w:rsidRDefault="002601D4" w:rsidP="002601D4">
      <w:pPr>
        <w:jc w:val="both"/>
        <w:rPr>
          <w:sz w:val="26"/>
          <w:szCs w:val="26"/>
          <w:lang w:val="nl-NL"/>
        </w:rPr>
      </w:pPr>
      <w:r>
        <w:rPr>
          <w:sz w:val="26"/>
          <w:szCs w:val="26"/>
          <w:lang w:val="nl-NL"/>
        </w:rPr>
        <w:t>1. Lương</w:t>
      </w:r>
    </w:p>
    <w:p w14:paraId="298D503D" w14:textId="77777777" w:rsidR="002601D4" w:rsidRDefault="002601D4" w:rsidP="002601D4">
      <w:pPr>
        <w:jc w:val="both"/>
        <w:rPr>
          <w:sz w:val="26"/>
          <w:szCs w:val="26"/>
          <w:lang w:val="nl-NL"/>
        </w:rPr>
      </w:pPr>
      <w:r>
        <w:rPr>
          <w:sz w:val="26"/>
          <w:szCs w:val="26"/>
          <w:lang w:val="nl-NL"/>
        </w:rPr>
        <w:t>2. Quyền lợi</w:t>
      </w:r>
    </w:p>
    <w:p w14:paraId="2D4C1053" w14:textId="77777777" w:rsidR="002601D4" w:rsidRDefault="002601D4" w:rsidP="002601D4">
      <w:pPr>
        <w:jc w:val="both"/>
        <w:rPr>
          <w:sz w:val="26"/>
          <w:szCs w:val="26"/>
          <w:lang w:val="nl-NL"/>
        </w:rPr>
      </w:pPr>
      <w:r>
        <w:rPr>
          <w:sz w:val="26"/>
          <w:szCs w:val="26"/>
          <w:lang w:val="nl-NL"/>
        </w:rPr>
        <w:t>3. Chế độ phúc lợi</w:t>
      </w:r>
    </w:p>
    <w:p w14:paraId="5A1B03A9" w14:textId="77777777" w:rsidR="002601D4" w:rsidRDefault="002601D4" w:rsidP="002601D4">
      <w:pPr>
        <w:jc w:val="both"/>
        <w:rPr>
          <w:lang w:val="nl-NL"/>
        </w:rPr>
      </w:pPr>
    </w:p>
    <w:p w14:paraId="59685D7C" w14:textId="77777777" w:rsidR="002601D4" w:rsidRDefault="002601D4" w:rsidP="002601D4">
      <w:pPr>
        <w:jc w:val="both"/>
        <w:rPr>
          <w:b/>
          <w:bCs/>
          <w:sz w:val="30"/>
          <w:szCs w:val="30"/>
          <w:lang w:val="nl-NL"/>
        </w:rPr>
      </w:pPr>
      <w:r>
        <w:rPr>
          <w:b/>
          <w:bCs/>
          <w:sz w:val="30"/>
          <w:szCs w:val="30"/>
          <w:lang w:val="nl-NL"/>
        </w:rPr>
        <w:t>CHƯƠNG V: KHEN THƯỞNG VÀ KỶ LUẬT</w:t>
      </w:r>
    </w:p>
    <w:p w14:paraId="13D737E4" w14:textId="77777777" w:rsidR="002601D4" w:rsidRDefault="002601D4" w:rsidP="002601D4">
      <w:pPr>
        <w:jc w:val="both"/>
        <w:rPr>
          <w:b/>
          <w:bCs/>
          <w:sz w:val="28"/>
          <w:szCs w:val="28"/>
          <w:lang w:val="nl-NL"/>
        </w:rPr>
      </w:pPr>
    </w:p>
    <w:p w14:paraId="4287D123" w14:textId="77777777" w:rsidR="002601D4" w:rsidRDefault="002601D4" w:rsidP="002601D4">
      <w:pPr>
        <w:jc w:val="both"/>
        <w:rPr>
          <w:b/>
          <w:bCs/>
          <w:sz w:val="26"/>
          <w:szCs w:val="26"/>
          <w:lang w:val="nl-NL"/>
        </w:rPr>
      </w:pPr>
      <w:r>
        <w:rPr>
          <w:sz w:val="26"/>
          <w:szCs w:val="26"/>
          <w:lang w:val="nl-NL"/>
        </w:rPr>
        <w:t xml:space="preserve">1. Đề bạt, khen thưởng </w:t>
      </w:r>
    </w:p>
    <w:p w14:paraId="6F6F051A" w14:textId="77777777" w:rsidR="002601D4" w:rsidRDefault="002601D4" w:rsidP="002601D4">
      <w:pPr>
        <w:jc w:val="both"/>
        <w:rPr>
          <w:sz w:val="26"/>
          <w:szCs w:val="26"/>
          <w:lang w:val="nl-NL"/>
        </w:rPr>
      </w:pPr>
      <w:r>
        <w:rPr>
          <w:sz w:val="26"/>
          <w:szCs w:val="26"/>
          <w:lang w:val="nl-NL"/>
        </w:rPr>
        <w:t xml:space="preserve">Chính sách đề bạt </w:t>
      </w:r>
    </w:p>
    <w:p w14:paraId="1123AB09" w14:textId="77777777" w:rsidR="002601D4" w:rsidRDefault="002601D4" w:rsidP="002601D4">
      <w:pPr>
        <w:jc w:val="both"/>
        <w:rPr>
          <w:sz w:val="26"/>
          <w:szCs w:val="26"/>
          <w:lang w:val="nl-NL"/>
        </w:rPr>
      </w:pPr>
      <w:r>
        <w:rPr>
          <w:sz w:val="26"/>
          <w:szCs w:val="26"/>
          <w:lang w:val="nl-NL"/>
        </w:rPr>
        <w:t>Chính sách khen thưởng, công nhận thành tích</w:t>
      </w:r>
    </w:p>
    <w:p w14:paraId="20654406" w14:textId="77777777" w:rsidR="002601D4" w:rsidRDefault="002601D4" w:rsidP="002601D4">
      <w:pPr>
        <w:jc w:val="both"/>
        <w:rPr>
          <w:sz w:val="26"/>
          <w:szCs w:val="26"/>
          <w:lang w:val="nl-NL"/>
        </w:rPr>
      </w:pPr>
      <w:r>
        <w:rPr>
          <w:sz w:val="26"/>
          <w:szCs w:val="26"/>
          <w:lang w:val="nl-NL"/>
        </w:rPr>
        <w:t xml:space="preserve">2. Kỷ luật </w:t>
      </w:r>
    </w:p>
    <w:p w14:paraId="67EF6628" w14:textId="77777777" w:rsidR="002601D4" w:rsidRDefault="002601D4" w:rsidP="002601D4">
      <w:pPr>
        <w:jc w:val="both"/>
        <w:rPr>
          <w:sz w:val="26"/>
          <w:szCs w:val="26"/>
          <w:lang w:val="nl-NL"/>
        </w:rPr>
      </w:pPr>
      <w:r>
        <w:rPr>
          <w:sz w:val="26"/>
          <w:szCs w:val="26"/>
          <w:lang w:val="nl-NL"/>
        </w:rPr>
        <w:t>Các hình thức kỷ luật</w:t>
      </w:r>
    </w:p>
    <w:p w14:paraId="662EED69" w14:textId="77777777" w:rsidR="002601D4" w:rsidRDefault="002601D4" w:rsidP="002601D4">
      <w:pPr>
        <w:jc w:val="both"/>
        <w:rPr>
          <w:sz w:val="26"/>
          <w:szCs w:val="26"/>
          <w:lang w:val="nl-NL"/>
        </w:rPr>
      </w:pPr>
      <w:r>
        <w:rPr>
          <w:sz w:val="26"/>
          <w:szCs w:val="26"/>
          <w:lang w:val="nl-NL"/>
        </w:rPr>
        <w:t>Các vi phạm bị buộc thôi việc</w:t>
      </w:r>
    </w:p>
    <w:p w14:paraId="3156D007" w14:textId="77777777" w:rsidR="002601D4" w:rsidRDefault="002601D4" w:rsidP="002601D4">
      <w:pPr>
        <w:jc w:val="both"/>
        <w:rPr>
          <w:sz w:val="26"/>
          <w:szCs w:val="26"/>
          <w:lang w:val="nl-NL"/>
        </w:rPr>
      </w:pPr>
      <w:r>
        <w:rPr>
          <w:sz w:val="26"/>
          <w:szCs w:val="26"/>
          <w:lang w:val="nl-NL"/>
        </w:rPr>
        <w:t>Các vi phạm nội qui khác</w:t>
      </w:r>
    </w:p>
    <w:p w14:paraId="6A77722F" w14:textId="77777777" w:rsidR="002601D4" w:rsidRDefault="002601D4" w:rsidP="002601D4">
      <w:pPr>
        <w:jc w:val="both"/>
        <w:rPr>
          <w:lang w:val="nl-NL"/>
        </w:rPr>
      </w:pPr>
    </w:p>
    <w:p w14:paraId="03646685" w14:textId="77777777" w:rsidR="002601D4" w:rsidRDefault="002601D4" w:rsidP="002601D4">
      <w:pPr>
        <w:jc w:val="both"/>
        <w:rPr>
          <w:b/>
          <w:bCs/>
          <w:sz w:val="28"/>
          <w:szCs w:val="28"/>
          <w:lang w:val="nl-NL"/>
        </w:rPr>
      </w:pPr>
      <w:r>
        <w:rPr>
          <w:b/>
          <w:bCs/>
          <w:sz w:val="28"/>
          <w:szCs w:val="28"/>
          <w:lang w:val="nl-NL"/>
        </w:rPr>
        <w:t>CHƯƠNG V: KHIẾU NẠI</w:t>
      </w:r>
      <w:r>
        <w:rPr>
          <w:sz w:val="40"/>
          <w:szCs w:val="40"/>
          <w:lang w:val="nl-NL"/>
        </w:rPr>
        <w:br w:type="page"/>
      </w:r>
    </w:p>
    <w:p w14:paraId="3DBDAFF1" w14:textId="77777777" w:rsidR="002601D4" w:rsidRDefault="002601D4" w:rsidP="002601D4">
      <w:pPr>
        <w:pStyle w:val="ListParagraph"/>
        <w:ind w:left="0"/>
        <w:rPr>
          <w:sz w:val="40"/>
          <w:szCs w:val="40"/>
          <w:lang w:val="nl-NL"/>
        </w:rPr>
      </w:pPr>
    </w:p>
    <w:p w14:paraId="31139029" w14:textId="77777777" w:rsidR="002601D4" w:rsidRDefault="002601D4" w:rsidP="002601D4">
      <w:pPr>
        <w:pStyle w:val="ListParagraph"/>
        <w:ind w:left="0"/>
        <w:jc w:val="center"/>
        <w:rPr>
          <w:sz w:val="40"/>
          <w:szCs w:val="40"/>
          <w:lang w:val="nl-NL"/>
        </w:rPr>
      </w:pPr>
      <w:r>
        <w:rPr>
          <w:sz w:val="40"/>
          <w:szCs w:val="40"/>
          <w:lang w:val="nl-NL"/>
        </w:rPr>
        <w:t>LỜI NÓI ĐẦU</w:t>
      </w:r>
    </w:p>
    <w:p w14:paraId="568E460A" w14:textId="77777777" w:rsidR="002601D4" w:rsidRDefault="002601D4" w:rsidP="002601D4">
      <w:pPr>
        <w:jc w:val="both"/>
        <w:rPr>
          <w:sz w:val="40"/>
          <w:szCs w:val="40"/>
          <w:lang w:val="nl-NL"/>
        </w:rPr>
      </w:pPr>
    </w:p>
    <w:p w14:paraId="2B21E2F9" w14:textId="77777777" w:rsidR="002601D4" w:rsidRDefault="002601D4" w:rsidP="002601D4">
      <w:pPr>
        <w:jc w:val="both"/>
        <w:rPr>
          <w:sz w:val="26"/>
          <w:szCs w:val="26"/>
          <w:lang w:val="nl-NL"/>
        </w:rPr>
      </w:pPr>
      <w:r>
        <w:rPr>
          <w:sz w:val="26"/>
          <w:szCs w:val="26"/>
          <w:lang w:val="nl-NL"/>
        </w:rPr>
        <w:t>Chào mừng bạn đã đến với [Tên công ty]!</w:t>
      </w:r>
    </w:p>
    <w:p w14:paraId="4E0D2F2A" w14:textId="77777777" w:rsidR="002601D4" w:rsidRDefault="002601D4" w:rsidP="002601D4">
      <w:pPr>
        <w:jc w:val="both"/>
        <w:rPr>
          <w:sz w:val="26"/>
          <w:szCs w:val="26"/>
          <w:lang w:val="nl-NL"/>
        </w:rPr>
      </w:pPr>
    </w:p>
    <w:p w14:paraId="6AD74DC0" w14:textId="77777777" w:rsidR="002601D4" w:rsidRDefault="002601D4" w:rsidP="002601D4">
      <w:pPr>
        <w:jc w:val="both"/>
        <w:rPr>
          <w:sz w:val="26"/>
          <w:szCs w:val="26"/>
          <w:lang w:val="nl-NL"/>
        </w:rPr>
      </w:pPr>
      <w:r>
        <w:rPr>
          <w:sz w:val="26"/>
          <w:szCs w:val="26"/>
          <w:lang w:val="nl-NL"/>
        </w:rPr>
        <w:t>Với tư duy và trình độ chuyên môn tuyệt vời của mình, bạn đã được chúng tôi gửi trọn niềm tin và trở thành thành viên mới nhất trong đại gia đình [Tên công ty]. Chúc mừng bạn!</w:t>
      </w:r>
    </w:p>
    <w:p w14:paraId="60CEA361" w14:textId="77777777" w:rsidR="002601D4" w:rsidRDefault="002601D4" w:rsidP="002601D4">
      <w:pPr>
        <w:jc w:val="both"/>
        <w:rPr>
          <w:sz w:val="26"/>
          <w:szCs w:val="26"/>
          <w:lang w:val="nl-NL"/>
        </w:rPr>
      </w:pPr>
    </w:p>
    <w:p w14:paraId="725E97FA" w14:textId="77777777" w:rsidR="002601D4" w:rsidRDefault="002601D4" w:rsidP="002601D4">
      <w:pPr>
        <w:jc w:val="both"/>
        <w:rPr>
          <w:sz w:val="26"/>
          <w:szCs w:val="26"/>
          <w:lang w:val="nl-NL"/>
        </w:rPr>
      </w:pPr>
      <w:r>
        <w:rPr>
          <w:sz w:val="26"/>
          <w:szCs w:val="26"/>
          <w:lang w:val="nl-NL"/>
        </w:rPr>
        <w:t>Tôi tin tưởng rằng chúng ta sẽ cùng nhau xây dựng [Tên công ty] thành công và phát triển lâu dài. Chúng ta cùng chia sẻ những cơ hội, thách thức cạnh tranh, sự thành đạt và lợi ích trong tương lai thông qua:</w:t>
      </w:r>
    </w:p>
    <w:p w14:paraId="31F9468F" w14:textId="77777777" w:rsidR="002601D4" w:rsidRDefault="002601D4" w:rsidP="002601D4">
      <w:pPr>
        <w:jc w:val="both"/>
        <w:rPr>
          <w:i/>
          <w:sz w:val="26"/>
          <w:szCs w:val="26"/>
          <w:lang w:val="nl-NL"/>
        </w:rPr>
      </w:pPr>
    </w:p>
    <w:p w14:paraId="4314B5CA" w14:textId="77777777" w:rsidR="002601D4" w:rsidRDefault="002601D4" w:rsidP="002601D4">
      <w:pPr>
        <w:jc w:val="both"/>
        <w:rPr>
          <w:i/>
          <w:sz w:val="26"/>
          <w:szCs w:val="26"/>
          <w:lang w:val="nl-NL"/>
        </w:rPr>
      </w:pPr>
      <w:r>
        <w:rPr>
          <w:i/>
          <w:sz w:val="26"/>
          <w:szCs w:val="26"/>
          <w:lang w:val="nl-NL"/>
        </w:rPr>
        <w:t>[Sứ mệnh và tuyên ngôn giá trị của công ty]</w:t>
      </w:r>
    </w:p>
    <w:p w14:paraId="0C8ED80F" w14:textId="77777777" w:rsidR="002601D4" w:rsidRDefault="002601D4" w:rsidP="002601D4">
      <w:pPr>
        <w:jc w:val="both"/>
        <w:rPr>
          <w:sz w:val="26"/>
          <w:szCs w:val="26"/>
          <w:lang w:val="nl-NL"/>
        </w:rPr>
      </w:pPr>
    </w:p>
    <w:p w14:paraId="5F036A79" w14:textId="77777777" w:rsidR="002601D4" w:rsidRDefault="002601D4" w:rsidP="002601D4">
      <w:pPr>
        <w:jc w:val="both"/>
        <w:rPr>
          <w:sz w:val="26"/>
          <w:szCs w:val="26"/>
          <w:lang w:val="nl-NL"/>
        </w:rPr>
      </w:pPr>
      <w:r>
        <w:rPr>
          <w:sz w:val="26"/>
          <w:szCs w:val="26"/>
          <w:lang w:val="nl-NL"/>
        </w:rPr>
        <w:t>Tôi trông đợi bạn sẽ làm việc hết sức mình, nỗ lực cống hiến năng lực của mình để góp phần đạt được hoài bão và sứ mạng này.</w:t>
      </w:r>
    </w:p>
    <w:p w14:paraId="2118988C" w14:textId="77777777" w:rsidR="002601D4" w:rsidRDefault="002601D4" w:rsidP="002601D4">
      <w:pPr>
        <w:jc w:val="both"/>
        <w:rPr>
          <w:sz w:val="26"/>
          <w:szCs w:val="26"/>
          <w:lang w:val="nl-NL"/>
        </w:rPr>
      </w:pPr>
    </w:p>
    <w:p w14:paraId="47A0FE9D" w14:textId="77777777" w:rsidR="002601D4" w:rsidRDefault="002601D4" w:rsidP="002601D4">
      <w:pPr>
        <w:jc w:val="both"/>
        <w:rPr>
          <w:sz w:val="26"/>
          <w:szCs w:val="26"/>
          <w:lang w:val="nl-NL"/>
        </w:rPr>
      </w:pPr>
      <w:r>
        <w:rPr>
          <w:sz w:val="26"/>
          <w:szCs w:val="26"/>
          <w:lang w:val="nl-NL"/>
        </w:rPr>
        <w:t xml:space="preserve">Chúng tôi luôn kỳ vọng và tin tưởng mỗi nhân viên sẽ phát huy tối đa tinh thần sáng tạo, khả năng tự hoàn thiện để tạo sức mạnh và động lực thúc đẩy mọi thành viên của công ty làm việc. Vì thế, chúng tôi ủng hộ tinh thần làm việc hợp tác, tin cậy và cởi mở trong công ty. </w:t>
      </w:r>
    </w:p>
    <w:p w14:paraId="06549904" w14:textId="77777777" w:rsidR="002601D4" w:rsidRDefault="002601D4" w:rsidP="002601D4">
      <w:pPr>
        <w:jc w:val="both"/>
        <w:rPr>
          <w:sz w:val="26"/>
          <w:szCs w:val="26"/>
          <w:lang w:val="nl-NL"/>
        </w:rPr>
      </w:pPr>
    </w:p>
    <w:p w14:paraId="767EE8F8" w14:textId="77777777" w:rsidR="002601D4" w:rsidRDefault="002601D4" w:rsidP="002601D4">
      <w:pPr>
        <w:jc w:val="both"/>
        <w:rPr>
          <w:sz w:val="26"/>
          <w:szCs w:val="26"/>
          <w:lang w:val="nl-NL"/>
        </w:rPr>
      </w:pPr>
      <w:r>
        <w:rPr>
          <w:sz w:val="26"/>
          <w:szCs w:val="26"/>
          <w:lang w:val="nl-NL"/>
        </w:rPr>
        <w:t>Đây không chỉ là ngày bắt đầu công việc của bạn và mà còn là bước khởi đầu phát triển nghề nghiệp của bạn.</w:t>
      </w:r>
    </w:p>
    <w:p w14:paraId="7DBC6CF9" w14:textId="77777777" w:rsidR="002601D4" w:rsidRDefault="002601D4" w:rsidP="002601D4">
      <w:pPr>
        <w:pStyle w:val="BodyText3"/>
        <w:rPr>
          <w:sz w:val="26"/>
          <w:szCs w:val="26"/>
          <w:lang w:val="nl-NL"/>
        </w:rPr>
      </w:pPr>
    </w:p>
    <w:p w14:paraId="40AD8877" w14:textId="77777777" w:rsidR="002601D4" w:rsidRDefault="002601D4" w:rsidP="002601D4">
      <w:pPr>
        <w:pStyle w:val="BodyText3"/>
        <w:rPr>
          <w:sz w:val="26"/>
          <w:szCs w:val="26"/>
          <w:lang w:val="nl-NL"/>
        </w:rPr>
      </w:pPr>
      <w:r>
        <w:rPr>
          <w:sz w:val="26"/>
          <w:szCs w:val="26"/>
          <w:lang w:val="nl-NL"/>
        </w:rPr>
        <w:t>Sổ tay nhân viên này nhằm giúp bạn làm quen với những thông tin cần thiết, các nội quy, qui định và đồng thời cả các quyền lợi và trách nhiệm của bạn trong công ty. Tôi mong bạn sẽ sử dụng Sổ tay như một nguồn thông tin khi cần thiết.</w:t>
      </w:r>
    </w:p>
    <w:p w14:paraId="5C590862" w14:textId="77777777" w:rsidR="002601D4" w:rsidRDefault="002601D4" w:rsidP="002601D4">
      <w:pPr>
        <w:jc w:val="both"/>
        <w:rPr>
          <w:sz w:val="26"/>
          <w:szCs w:val="26"/>
          <w:lang w:val="nl-NL"/>
        </w:rPr>
      </w:pPr>
    </w:p>
    <w:p w14:paraId="5EA3788F" w14:textId="77777777" w:rsidR="002601D4" w:rsidRDefault="002601D4" w:rsidP="002601D4">
      <w:pPr>
        <w:jc w:val="both"/>
        <w:rPr>
          <w:sz w:val="26"/>
          <w:szCs w:val="26"/>
          <w:lang w:val="nl-NL"/>
        </w:rPr>
      </w:pPr>
      <w:r>
        <w:rPr>
          <w:sz w:val="26"/>
          <w:szCs w:val="26"/>
          <w:lang w:val="nl-NL"/>
        </w:rPr>
        <w:t>Chúc bạn luôn thành công trong công việc và có một sự nghiệp đầy hứa hẹn tại công ty chúng ta.</w:t>
      </w:r>
      <w:r>
        <w:rPr>
          <w:sz w:val="26"/>
          <w:szCs w:val="26"/>
          <w:lang w:val="nl-NL"/>
        </w:rPr>
        <w:tab/>
      </w:r>
      <w:r>
        <w:rPr>
          <w:sz w:val="26"/>
          <w:szCs w:val="26"/>
          <w:lang w:val="nl-NL"/>
        </w:rPr>
        <w:tab/>
      </w:r>
    </w:p>
    <w:p w14:paraId="4054E170" w14:textId="77777777" w:rsidR="002601D4" w:rsidRDefault="002601D4" w:rsidP="002601D4">
      <w:pPr>
        <w:spacing w:after="200" w:line="276" w:lineRule="auto"/>
        <w:jc w:val="both"/>
        <w:rPr>
          <w:sz w:val="40"/>
          <w:szCs w:val="40"/>
          <w:lang w:val="nl-NL"/>
        </w:rPr>
      </w:pPr>
      <w:r>
        <w:rPr>
          <w:sz w:val="40"/>
          <w:szCs w:val="40"/>
          <w:lang w:val="nl-NL"/>
        </w:rPr>
        <w:br w:type="page"/>
      </w:r>
    </w:p>
    <w:p w14:paraId="13595736" w14:textId="77777777" w:rsidR="002601D4" w:rsidRDefault="002601D4" w:rsidP="002601D4">
      <w:pPr>
        <w:jc w:val="both"/>
        <w:rPr>
          <w:sz w:val="40"/>
          <w:szCs w:val="40"/>
          <w:lang w:val="nl-NL"/>
        </w:rPr>
      </w:pPr>
    </w:p>
    <w:p w14:paraId="65737E11" w14:textId="77777777" w:rsidR="002601D4" w:rsidRDefault="002601D4" w:rsidP="002601D4">
      <w:pPr>
        <w:jc w:val="center"/>
        <w:rPr>
          <w:sz w:val="40"/>
          <w:szCs w:val="40"/>
          <w:lang w:val="nl-NL"/>
        </w:rPr>
      </w:pPr>
      <w:r>
        <w:rPr>
          <w:sz w:val="40"/>
          <w:szCs w:val="40"/>
          <w:lang w:val="nl-NL"/>
        </w:rPr>
        <w:t>CHƯƠNG I: GIỚI THIỆU</w:t>
      </w:r>
    </w:p>
    <w:p w14:paraId="1AB84F02" w14:textId="77777777" w:rsidR="002601D4" w:rsidRDefault="002601D4" w:rsidP="002601D4">
      <w:pPr>
        <w:jc w:val="both"/>
        <w:rPr>
          <w:sz w:val="40"/>
          <w:szCs w:val="40"/>
          <w:lang w:val="nl-NL"/>
        </w:rPr>
      </w:pPr>
    </w:p>
    <w:p w14:paraId="2BBBCABB" w14:textId="77777777" w:rsidR="002601D4" w:rsidRDefault="002601D4" w:rsidP="002601D4">
      <w:pPr>
        <w:jc w:val="both"/>
        <w:rPr>
          <w:b/>
          <w:sz w:val="30"/>
          <w:szCs w:val="30"/>
          <w:lang w:val="nl-NL"/>
        </w:rPr>
      </w:pPr>
      <w:r>
        <w:rPr>
          <w:b/>
          <w:sz w:val="30"/>
          <w:szCs w:val="30"/>
          <w:lang w:val="nl-NL"/>
        </w:rPr>
        <w:t>1. Vài nét sơ lược về [Tên công ty]</w:t>
      </w:r>
    </w:p>
    <w:p w14:paraId="5E5D3AF4" w14:textId="77777777" w:rsidR="002601D4" w:rsidRDefault="002601D4" w:rsidP="002601D4">
      <w:pPr>
        <w:jc w:val="both"/>
        <w:rPr>
          <w:lang w:val="nl-NL"/>
        </w:rPr>
      </w:pPr>
    </w:p>
    <w:p w14:paraId="39AB865F" w14:textId="77777777" w:rsidR="002601D4" w:rsidRDefault="002601D4" w:rsidP="002601D4">
      <w:pPr>
        <w:jc w:val="both"/>
        <w:rPr>
          <w:sz w:val="26"/>
          <w:szCs w:val="26"/>
          <w:lang w:val="nl-NL"/>
        </w:rPr>
      </w:pPr>
      <w:r>
        <w:rPr>
          <w:sz w:val="26"/>
          <w:szCs w:val="26"/>
          <w:lang w:val="nl-NL"/>
        </w:rPr>
        <w:t xml:space="preserve">Trong phần này, hãy giới thiệu sơ lược về công ty của bạn qua 4 luận điểm chính sau: </w:t>
      </w:r>
    </w:p>
    <w:p w14:paraId="044EBB4A" w14:textId="77777777" w:rsidR="002601D4" w:rsidRDefault="002601D4">
      <w:pPr>
        <w:pStyle w:val="ListParagraph"/>
        <w:numPr>
          <w:ilvl w:val="0"/>
          <w:numId w:val="4"/>
        </w:numPr>
        <w:spacing w:before="0" w:after="0" w:line="240" w:lineRule="auto"/>
        <w:rPr>
          <w:sz w:val="26"/>
          <w:szCs w:val="26"/>
          <w:lang w:val="nl-NL"/>
        </w:rPr>
      </w:pPr>
      <w:r>
        <w:rPr>
          <w:sz w:val="26"/>
          <w:szCs w:val="26"/>
          <w:lang w:val="nl-NL"/>
        </w:rPr>
        <w:t>Lịch sử hình thành</w:t>
      </w:r>
    </w:p>
    <w:p w14:paraId="5B73B204" w14:textId="77777777" w:rsidR="002601D4" w:rsidRDefault="002601D4">
      <w:pPr>
        <w:pStyle w:val="ListParagraph"/>
        <w:numPr>
          <w:ilvl w:val="0"/>
          <w:numId w:val="4"/>
        </w:numPr>
        <w:spacing w:before="0" w:after="0" w:line="240" w:lineRule="auto"/>
        <w:rPr>
          <w:sz w:val="26"/>
          <w:szCs w:val="26"/>
          <w:lang w:val="nl-NL"/>
        </w:rPr>
      </w:pPr>
      <w:r>
        <w:rPr>
          <w:sz w:val="26"/>
          <w:szCs w:val="26"/>
          <w:lang w:val="nl-NL"/>
        </w:rPr>
        <w:t>Bộ máy tổ chức</w:t>
      </w:r>
    </w:p>
    <w:p w14:paraId="00811CC6" w14:textId="77777777" w:rsidR="002601D4" w:rsidRDefault="002601D4">
      <w:pPr>
        <w:pStyle w:val="ListParagraph"/>
        <w:numPr>
          <w:ilvl w:val="0"/>
          <w:numId w:val="4"/>
        </w:numPr>
        <w:spacing w:before="0" w:after="0" w:line="240" w:lineRule="auto"/>
        <w:rPr>
          <w:sz w:val="26"/>
          <w:szCs w:val="26"/>
          <w:lang w:val="nl-NL"/>
        </w:rPr>
      </w:pPr>
      <w:r>
        <w:rPr>
          <w:sz w:val="26"/>
          <w:szCs w:val="26"/>
          <w:lang w:val="nl-NL"/>
        </w:rPr>
        <w:t>Lĩnh vực hoạt động chính</w:t>
      </w:r>
    </w:p>
    <w:p w14:paraId="743978D2" w14:textId="77777777" w:rsidR="002601D4" w:rsidRDefault="002601D4">
      <w:pPr>
        <w:pStyle w:val="ListParagraph"/>
        <w:numPr>
          <w:ilvl w:val="0"/>
          <w:numId w:val="4"/>
        </w:numPr>
        <w:spacing w:before="0" w:after="0" w:line="240" w:lineRule="auto"/>
        <w:rPr>
          <w:sz w:val="26"/>
          <w:szCs w:val="26"/>
          <w:lang w:val="nl-NL"/>
        </w:rPr>
      </w:pPr>
      <w:r>
        <w:rPr>
          <w:sz w:val="26"/>
          <w:szCs w:val="26"/>
          <w:lang w:val="nl-NL"/>
        </w:rPr>
        <w:t>Định hướng quản lý và phát triển của công ty</w:t>
      </w:r>
    </w:p>
    <w:p w14:paraId="5BDD0687" w14:textId="77777777" w:rsidR="002601D4" w:rsidRDefault="002601D4" w:rsidP="002601D4">
      <w:pPr>
        <w:jc w:val="both"/>
        <w:rPr>
          <w:b/>
          <w:sz w:val="28"/>
          <w:szCs w:val="28"/>
          <w:lang w:val="nl-NL"/>
        </w:rPr>
      </w:pPr>
    </w:p>
    <w:p w14:paraId="4950402F" w14:textId="77777777" w:rsidR="002601D4" w:rsidRDefault="002601D4">
      <w:pPr>
        <w:pStyle w:val="ListParagraph"/>
        <w:numPr>
          <w:ilvl w:val="0"/>
          <w:numId w:val="1"/>
        </w:numPr>
        <w:spacing w:before="0" w:after="0" w:line="240" w:lineRule="auto"/>
        <w:rPr>
          <w:b/>
          <w:lang w:val="nl-NL"/>
        </w:rPr>
      </w:pPr>
      <w:r>
        <w:rPr>
          <w:b/>
          <w:sz w:val="30"/>
          <w:szCs w:val="30"/>
          <w:lang w:val="nl-NL"/>
        </w:rPr>
        <w:t>Văn hóa công ty:</w:t>
      </w:r>
    </w:p>
    <w:p w14:paraId="26BB2E6E" w14:textId="77777777" w:rsidR="002601D4" w:rsidRDefault="002601D4" w:rsidP="002601D4">
      <w:pPr>
        <w:jc w:val="both"/>
        <w:rPr>
          <w:sz w:val="26"/>
          <w:szCs w:val="26"/>
          <w:lang w:val="nl-NL"/>
        </w:rPr>
      </w:pPr>
    </w:p>
    <w:p w14:paraId="75F10641" w14:textId="77777777" w:rsidR="002601D4" w:rsidRDefault="002601D4" w:rsidP="002601D4">
      <w:pPr>
        <w:pStyle w:val="ListParagraph"/>
        <w:ind w:left="0"/>
        <w:rPr>
          <w:sz w:val="26"/>
          <w:szCs w:val="26"/>
          <w:lang w:val="nl-NL"/>
        </w:rPr>
      </w:pPr>
      <w:r>
        <w:rPr>
          <w:sz w:val="26"/>
          <w:szCs w:val="26"/>
          <w:lang w:val="nl-NL"/>
        </w:rPr>
        <w:t>Trình bày ngắn gọn phương châm làm việc gắn liền với văn hóa của doanh nghiệp. Tham khảo ví dụ mẫu bên dưới:</w:t>
      </w:r>
    </w:p>
    <w:p w14:paraId="3A89D2B7" w14:textId="77777777" w:rsidR="002601D4" w:rsidRDefault="002601D4" w:rsidP="002601D4">
      <w:pPr>
        <w:jc w:val="both"/>
        <w:rPr>
          <w:sz w:val="26"/>
          <w:szCs w:val="26"/>
          <w:lang w:val="nl-NL"/>
        </w:rPr>
      </w:pPr>
    </w:p>
    <w:p w14:paraId="54658DEC" w14:textId="77777777" w:rsidR="002601D4" w:rsidRDefault="002601D4" w:rsidP="002601D4">
      <w:pPr>
        <w:jc w:val="both"/>
        <w:rPr>
          <w:b/>
          <w:sz w:val="28"/>
          <w:szCs w:val="28"/>
          <w:lang w:val="nl-NL"/>
        </w:rPr>
      </w:pPr>
      <w:r>
        <w:rPr>
          <w:b/>
          <w:sz w:val="28"/>
          <w:szCs w:val="28"/>
          <w:lang w:val="nl-NL"/>
        </w:rPr>
        <w:t>a. Làm việc theo đội</w:t>
      </w:r>
    </w:p>
    <w:p w14:paraId="57026F99" w14:textId="77777777" w:rsidR="002601D4" w:rsidRDefault="002601D4" w:rsidP="002601D4">
      <w:pPr>
        <w:jc w:val="both"/>
        <w:rPr>
          <w:sz w:val="26"/>
          <w:szCs w:val="26"/>
          <w:lang w:val="nl-NL"/>
        </w:rPr>
      </w:pPr>
    </w:p>
    <w:p w14:paraId="13802AC2" w14:textId="77777777" w:rsidR="002601D4" w:rsidRDefault="002601D4" w:rsidP="002601D4">
      <w:pPr>
        <w:jc w:val="both"/>
        <w:rPr>
          <w:sz w:val="26"/>
          <w:szCs w:val="26"/>
          <w:lang w:val="nl-NL"/>
        </w:rPr>
      </w:pPr>
      <w:r>
        <w:rPr>
          <w:sz w:val="26"/>
          <w:szCs w:val="26"/>
          <w:lang w:val="nl-NL"/>
        </w:rPr>
        <w:t xml:space="preserve">Một tập thể làm việc hợp tác và hiệu quả là yếu tố thiết yếu cho sự thành công. Vì vậy công ty luôn tạo điều kiện để các cá nhân làm việc theo đội, kết quả đạt được của đội chính là thành quả của mỗi cá nhân. Sự đóng góp và hợp tác của từng thành viên sẽ tạo ra sức mạnh của cả công ty. </w:t>
      </w:r>
    </w:p>
    <w:p w14:paraId="36F516B7" w14:textId="77777777" w:rsidR="002601D4" w:rsidRDefault="002601D4" w:rsidP="002601D4">
      <w:pPr>
        <w:jc w:val="both"/>
        <w:rPr>
          <w:sz w:val="26"/>
          <w:szCs w:val="26"/>
          <w:lang w:val="nl-NL"/>
        </w:rPr>
      </w:pPr>
    </w:p>
    <w:p w14:paraId="737533D5" w14:textId="77777777" w:rsidR="002601D4" w:rsidRDefault="002601D4" w:rsidP="002601D4">
      <w:pPr>
        <w:jc w:val="both"/>
        <w:rPr>
          <w:b/>
          <w:sz w:val="28"/>
          <w:szCs w:val="28"/>
          <w:lang w:val="nl-NL"/>
        </w:rPr>
      </w:pPr>
      <w:r>
        <w:rPr>
          <w:b/>
          <w:sz w:val="28"/>
          <w:szCs w:val="28"/>
          <w:lang w:val="nl-NL"/>
        </w:rPr>
        <w:t>b. Trao đổi thông tin</w:t>
      </w:r>
    </w:p>
    <w:p w14:paraId="72526BE9" w14:textId="77777777" w:rsidR="002601D4" w:rsidRDefault="002601D4" w:rsidP="002601D4">
      <w:pPr>
        <w:jc w:val="both"/>
        <w:rPr>
          <w:sz w:val="26"/>
          <w:szCs w:val="26"/>
          <w:lang w:val="nl-NL"/>
        </w:rPr>
      </w:pPr>
    </w:p>
    <w:p w14:paraId="5F02BB76" w14:textId="77777777" w:rsidR="002601D4" w:rsidRDefault="002601D4" w:rsidP="002601D4">
      <w:pPr>
        <w:jc w:val="both"/>
        <w:rPr>
          <w:sz w:val="26"/>
          <w:szCs w:val="26"/>
          <w:lang w:val="nl-NL"/>
        </w:rPr>
      </w:pPr>
      <w:r>
        <w:rPr>
          <w:sz w:val="26"/>
          <w:szCs w:val="26"/>
          <w:lang w:val="nl-NL"/>
        </w:rPr>
        <w:t xml:space="preserve">Bạn được khuyến khích chia sẻ các quan điểm, tìm kiếm thông tin, cung cấp dữ liệu và giải quyết những vướng mắc cùng với cấp trên trực tiếp;  khi cần thiết cũng có thể tham khảo ý kiến của bất kỳ thành viên nào trong ban lãnh đạo để đi đến giải pháp sau cùng. </w:t>
      </w:r>
    </w:p>
    <w:p w14:paraId="06DE746A" w14:textId="77777777" w:rsidR="002601D4" w:rsidRDefault="002601D4" w:rsidP="002601D4">
      <w:pPr>
        <w:jc w:val="both"/>
        <w:rPr>
          <w:sz w:val="26"/>
          <w:szCs w:val="26"/>
          <w:lang w:val="nl-NL"/>
        </w:rPr>
      </w:pPr>
    </w:p>
    <w:p w14:paraId="1F24B21E" w14:textId="77777777" w:rsidR="002601D4" w:rsidRDefault="002601D4" w:rsidP="002601D4">
      <w:pPr>
        <w:jc w:val="both"/>
        <w:rPr>
          <w:sz w:val="26"/>
          <w:szCs w:val="26"/>
          <w:lang w:val="nl-NL"/>
        </w:rPr>
      </w:pPr>
      <w:r>
        <w:rPr>
          <w:sz w:val="26"/>
          <w:szCs w:val="26"/>
          <w:lang w:val="nl-NL"/>
        </w:rPr>
        <w:t>Trưởng phòng của bạn luôn lắng nghe ý kiến của bạn, khuyến khích những nỗ lực và tìm giải pháp cho những khó khăn mà bạn gặp phải. Ban giám đốc không chấp nhận cách truyền đạt thông tin sai lệch, đồn thổi, gây chia rẽ nội bộ làm tinh thần làm việc và quan hệ đồng nghiệp trở nên đố kỵ và thiếu hợp tác.</w:t>
      </w:r>
    </w:p>
    <w:p w14:paraId="5DD1F7CC" w14:textId="77777777" w:rsidR="002601D4" w:rsidRDefault="002601D4" w:rsidP="002601D4">
      <w:pPr>
        <w:jc w:val="both"/>
        <w:rPr>
          <w:sz w:val="26"/>
          <w:szCs w:val="26"/>
          <w:lang w:val="nl-NL"/>
        </w:rPr>
      </w:pPr>
    </w:p>
    <w:p w14:paraId="5B1C3136" w14:textId="77777777" w:rsidR="002601D4" w:rsidRDefault="002601D4" w:rsidP="002601D4">
      <w:pPr>
        <w:jc w:val="both"/>
        <w:rPr>
          <w:b/>
          <w:sz w:val="28"/>
          <w:szCs w:val="26"/>
          <w:lang w:val="nl-NL"/>
        </w:rPr>
      </w:pPr>
      <w:r>
        <w:rPr>
          <w:b/>
          <w:sz w:val="28"/>
          <w:szCs w:val="26"/>
          <w:lang w:val="nl-NL"/>
        </w:rPr>
        <w:t>c. Tôn trọng giá trị nhân viên</w:t>
      </w:r>
    </w:p>
    <w:p w14:paraId="6398D83B" w14:textId="77777777" w:rsidR="002601D4" w:rsidRDefault="002601D4" w:rsidP="002601D4">
      <w:pPr>
        <w:jc w:val="both"/>
        <w:rPr>
          <w:sz w:val="26"/>
          <w:szCs w:val="26"/>
          <w:lang w:val="nl-NL"/>
        </w:rPr>
      </w:pPr>
    </w:p>
    <w:p w14:paraId="79AC33AF" w14:textId="77777777" w:rsidR="002601D4" w:rsidRDefault="002601D4" w:rsidP="002601D4">
      <w:pPr>
        <w:jc w:val="both"/>
        <w:rPr>
          <w:sz w:val="26"/>
          <w:szCs w:val="26"/>
          <w:lang w:val="nl-NL"/>
        </w:rPr>
      </w:pPr>
      <w:r>
        <w:rPr>
          <w:sz w:val="26"/>
          <w:szCs w:val="26"/>
          <w:lang w:val="nl-NL"/>
        </w:rPr>
        <w:t xml:space="preserve">Công ty luôn xem con người là nguồn lực quý giá nhất. Vì thế, công ty luôn tạo mọi điều kiện để bạn phát huy hết tiềm năng của mình bằng cách khuyến khích bạn học hỏi thêm và tin tưởng giao phó những trọng trách cao hơn, phù hợp với khả năng và kinh nghiệm mà bạn có thể đảm trách.     </w:t>
      </w:r>
    </w:p>
    <w:p w14:paraId="5E47C220" w14:textId="77777777" w:rsidR="002601D4" w:rsidRDefault="002601D4" w:rsidP="002601D4">
      <w:pPr>
        <w:jc w:val="both"/>
        <w:rPr>
          <w:sz w:val="26"/>
          <w:szCs w:val="26"/>
          <w:lang w:val="nl-NL"/>
        </w:rPr>
      </w:pPr>
    </w:p>
    <w:p w14:paraId="01EF21B7" w14:textId="77777777" w:rsidR="002601D4" w:rsidRDefault="002601D4" w:rsidP="002601D4">
      <w:pPr>
        <w:jc w:val="both"/>
        <w:rPr>
          <w:b/>
          <w:sz w:val="28"/>
          <w:szCs w:val="26"/>
          <w:lang w:val="nl-NL"/>
        </w:rPr>
      </w:pPr>
      <w:r>
        <w:rPr>
          <w:b/>
          <w:sz w:val="28"/>
          <w:szCs w:val="26"/>
          <w:lang w:val="nl-NL"/>
        </w:rPr>
        <w:t>d. Trách nhiệm</w:t>
      </w:r>
    </w:p>
    <w:p w14:paraId="4DED2606" w14:textId="77777777" w:rsidR="002601D4" w:rsidRDefault="002601D4" w:rsidP="002601D4">
      <w:pPr>
        <w:jc w:val="both"/>
        <w:rPr>
          <w:sz w:val="26"/>
          <w:szCs w:val="26"/>
          <w:lang w:val="nl-NL"/>
        </w:rPr>
      </w:pPr>
    </w:p>
    <w:p w14:paraId="1DD88508" w14:textId="77777777" w:rsidR="002601D4" w:rsidRDefault="002601D4" w:rsidP="002601D4">
      <w:pPr>
        <w:jc w:val="both"/>
        <w:rPr>
          <w:sz w:val="26"/>
          <w:szCs w:val="26"/>
          <w:lang w:val="nl-NL"/>
        </w:rPr>
      </w:pPr>
      <w:r>
        <w:rPr>
          <w:sz w:val="26"/>
          <w:szCs w:val="26"/>
          <w:lang w:val="nl-NL"/>
        </w:rPr>
        <w:t xml:space="preserve">Sự thành công của công ty phụ thuộc vào việc thỏa mãn những quyền lợi hợp lý, đúng đắn của khách hàng và nhân viên. Điều này cần phải có sự hợp tác toàn tâm toàn ý của mọi thành viên trong công </w:t>
      </w:r>
      <w:r>
        <w:rPr>
          <w:sz w:val="26"/>
          <w:szCs w:val="26"/>
          <w:lang w:val="nl-NL"/>
        </w:rPr>
        <w:lastRenderedPageBreak/>
        <w:t>ty. Bạn cần phải làm việc đúng giờ, đều đặn, hoàn thành công việc một cách hữu hiệu, đạt chất lượng cao và chấp hành nội qui, quy định và chuẩn mực đã đề ra.</w:t>
      </w:r>
    </w:p>
    <w:p w14:paraId="16744E03" w14:textId="77777777" w:rsidR="002601D4" w:rsidRDefault="002601D4" w:rsidP="002601D4">
      <w:pPr>
        <w:jc w:val="both"/>
        <w:rPr>
          <w:sz w:val="26"/>
          <w:szCs w:val="26"/>
          <w:lang w:val="nl-NL"/>
        </w:rPr>
      </w:pPr>
    </w:p>
    <w:p w14:paraId="06E19539" w14:textId="77777777" w:rsidR="002601D4" w:rsidRDefault="002601D4" w:rsidP="002601D4">
      <w:pPr>
        <w:jc w:val="both"/>
        <w:rPr>
          <w:b/>
          <w:sz w:val="28"/>
          <w:szCs w:val="26"/>
          <w:lang w:val="nl-NL"/>
        </w:rPr>
      </w:pPr>
      <w:r>
        <w:rPr>
          <w:b/>
          <w:sz w:val="28"/>
          <w:szCs w:val="26"/>
          <w:lang w:val="nl-NL"/>
        </w:rPr>
        <w:t xml:space="preserve">e.  Tính chuyên nghiệp trong công việc </w:t>
      </w:r>
    </w:p>
    <w:p w14:paraId="17264DCD" w14:textId="77777777" w:rsidR="002601D4" w:rsidRDefault="002601D4" w:rsidP="002601D4">
      <w:pPr>
        <w:jc w:val="both"/>
        <w:rPr>
          <w:b/>
          <w:sz w:val="28"/>
          <w:szCs w:val="26"/>
          <w:lang w:val="nl-NL"/>
        </w:rPr>
      </w:pPr>
    </w:p>
    <w:p w14:paraId="33837DC0" w14:textId="77777777" w:rsidR="002601D4" w:rsidRDefault="002601D4" w:rsidP="002601D4">
      <w:pPr>
        <w:jc w:val="both"/>
        <w:rPr>
          <w:sz w:val="26"/>
          <w:szCs w:val="26"/>
          <w:lang w:val="nl-NL"/>
        </w:rPr>
      </w:pPr>
      <w:r>
        <w:rPr>
          <w:sz w:val="26"/>
          <w:szCs w:val="26"/>
          <w:lang w:val="nl-NL"/>
        </w:rPr>
        <w:t>Tính chuyên nghiệp được thể hiện bằng cam kết cung cấp giải pháp và công cụ cho khách hàng với chất lượng cao, dịch vụ hậu mãi chu đáo và uy tín, giao tiếp với khách hàng bằng thái độ hòa nhã, lịch thiệp, tôn trọng nhau trong thương lượng và tranh luận để đi đến thống nhất. Sử dụng các biểu mẫu, tài liệu chuẩn của công ty khi gửi đến khách hàng...</w:t>
      </w:r>
    </w:p>
    <w:p w14:paraId="567C0524" w14:textId="77777777" w:rsidR="002601D4" w:rsidRDefault="002601D4" w:rsidP="002601D4">
      <w:pPr>
        <w:jc w:val="both"/>
        <w:rPr>
          <w:sz w:val="26"/>
          <w:szCs w:val="26"/>
          <w:lang w:val="nl-NL"/>
        </w:rPr>
      </w:pPr>
    </w:p>
    <w:p w14:paraId="6EDE2079" w14:textId="77777777" w:rsidR="002601D4" w:rsidRDefault="002601D4" w:rsidP="002601D4">
      <w:pPr>
        <w:jc w:val="both"/>
        <w:rPr>
          <w:b/>
          <w:sz w:val="28"/>
          <w:szCs w:val="26"/>
          <w:lang w:val="nl-NL"/>
        </w:rPr>
      </w:pPr>
      <w:r>
        <w:rPr>
          <w:sz w:val="26"/>
          <w:szCs w:val="26"/>
          <w:lang w:val="nl-NL"/>
        </w:rPr>
        <w:t>Mặt khác, tính chuyên nghiệp được thể hiện bằng việc chấp hành nghiêm túc nguyên tắc quản lý điều hành, đảm bảo hoàn thành xuất sắc nhiệm vụ được giao. Tính chuyên nghiệp cũng đòi hỏi bạn kiểm soát hữu hiệu cảm xúc cá nhân của mình để lắng nghe, trao đổi nhằm giải quyết các rắc rối, khó khăn trong công việc theo mục tiêu chung của công ty.</w:t>
      </w:r>
    </w:p>
    <w:p w14:paraId="5A90BF76" w14:textId="77777777" w:rsidR="002601D4" w:rsidRDefault="002601D4" w:rsidP="002601D4">
      <w:pPr>
        <w:jc w:val="both"/>
        <w:rPr>
          <w:sz w:val="26"/>
          <w:szCs w:val="26"/>
          <w:lang w:val="nl-NL"/>
        </w:rPr>
      </w:pPr>
    </w:p>
    <w:p w14:paraId="7E0DF54B" w14:textId="77777777" w:rsidR="002601D4" w:rsidRDefault="002601D4" w:rsidP="002601D4">
      <w:pPr>
        <w:jc w:val="both"/>
        <w:rPr>
          <w:b/>
          <w:sz w:val="28"/>
          <w:szCs w:val="26"/>
          <w:lang w:val="nl-NL"/>
        </w:rPr>
      </w:pPr>
      <w:r>
        <w:rPr>
          <w:b/>
          <w:sz w:val="28"/>
          <w:szCs w:val="26"/>
          <w:lang w:val="nl-NL"/>
        </w:rPr>
        <w:t>f.  Tự nguyện tham gia hoạt động xã hội và phát triển cộng đồng</w:t>
      </w:r>
    </w:p>
    <w:p w14:paraId="78883FDE" w14:textId="77777777" w:rsidR="002601D4" w:rsidRDefault="002601D4" w:rsidP="002601D4">
      <w:pPr>
        <w:jc w:val="both"/>
        <w:rPr>
          <w:sz w:val="26"/>
          <w:szCs w:val="26"/>
          <w:lang w:val="nl-NL"/>
        </w:rPr>
      </w:pPr>
    </w:p>
    <w:p w14:paraId="1E073125" w14:textId="77777777" w:rsidR="002601D4" w:rsidRDefault="002601D4" w:rsidP="002601D4">
      <w:pPr>
        <w:jc w:val="both"/>
        <w:rPr>
          <w:sz w:val="26"/>
          <w:szCs w:val="26"/>
          <w:lang w:val="nl-NL"/>
        </w:rPr>
      </w:pPr>
      <w:r>
        <w:rPr>
          <w:sz w:val="26"/>
          <w:szCs w:val="26"/>
          <w:lang w:val="nl-NL"/>
        </w:rPr>
        <w:t>Ban giám đốc và toàn thể nhân viên [Tên công ty] tự nguyện tham gia các hoạt động từ thiện hoặc các công tác xã hội để phát triển cộng đồng, tôn trọng pháp luật.</w:t>
      </w:r>
    </w:p>
    <w:p w14:paraId="14F517E9" w14:textId="77777777" w:rsidR="002601D4" w:rsidRDefault="002601D4" w:rsidP="002601D4">
      <w:pPr>
        <w:jc w:val="both"/>
        <w:rPr>
          <w:sz w:val="40"/>
          <w:szCs w:val="40"/>
          <w:lang w:val="nl-NL"/>
        </w:rPr>
      </w:pPr>
    </w:p>
    <w:p w14:paraId="19A2F35A" w14:textId="77777777" w:rsidR="002601D4" w:rsidRDefault="002601D4" w:rsidP="002601D4">
      <w:pPr>
        <w:spacing w:after="200" w:line="276" w:lineRule="auto"/>
        <w:jc w:val="both"/>
        <w:rPr>
          <w:sz w:val="40"/>
          <w:szCs w:val="40"/>
          <w:lang w:val="nl-NL"/>
        </w:rPr>
      </w:pPr>
      <w:r>
        <w:rPr>
          <w:sz w:val="40"/>
          <w:szCs w:val="40"/>
          <w:lang w:val="nl-NL"/>
        </w:rPr>
        <w:br w:type="page"/>
      </w:r>
    </w:p>
    <w:p w14:paraId="1B5E95E5" w14:textId="77777777" w:rsidR="002601D4" w:rsidRDefault="002601D4" w:rsidP="002601D4">
      <w:pPr>
        <w:jc w:val="both"/>
        <w:rPr>
          <w:sz w:val="40"/>
          <w:szCs w:val="40"/>
          <w:lang w:val="nl-NL"/>
        </w:rPr>
      </w:pPr>
    </w:p>
    <w:p w14:paraId="16A92FA3" w14:textId="77777777" w:rsidR="002601D4" w:rsidRDefault="002601D4" w:rsidP="002601D4">
      <w:pPr>
        <w:jc w:val="center"/>
        <w:rPr>
          <w:sz w:val="40"/>
          <w:szCs w:val="40"/>
          <w:lang w:val="nl-NL"/>
        </w:rPr>
      </w:pPr>
      <w:r>
        <w:rPr>
          <w:sz w:val="40"/>
          <w:szCs w:val="40"/>
          <w:lang w:val="nl-NL"/>
        </w:rPr>
        <w:t>CHƯƠNG II: NỘI QUY VÀ QUY TẮC ỨNG XỬ TRONG CÔNG TY</w:t>
      </w:r>
    </w:p>
    <w:p w14:paraId="73953197" w14:textId="77777777" w:rsidR="002601D4" w:rsidRDefault="002601D4" w:rsidP="002601D4">
      <w:pPr>
        <w:jc w:val="both"/>
        <w:rPr>
          <w:sz w:val="40"/>
          <w:szCs w:val="40"/>
          <w:lang w:val="nl-NL"/>
        </w:rPr>
      </w:pPr>
    </w:p>
    <w:p w14:paraId="3D9C6298" w14:textId="77777777" w:rsidR="002601D4" w:rsidRDefault="002601D4">
      <w:pPr>
        <w:widowControl/>
        <w:numPr>
          <w:ilvl w:val="0"/>
          <w:numId w:val="5"/>
        </w:numPr>
        <w:tabs>
          <w:tab w:val="left" w:pos="567"/>
        </w:tabs>
        <w:ind w:left="567" w:hanging="567"/>
        <w:jc w:val="both"/>
        <w:rPr>
          <w:b/>
          <w:sz w:val="30"/>
          <w:szCs w:val="30"/>
          <w:lang w:val="nl-NL"/>
        </w:rPr>
      </w:pPr>
      <w:r>
        <w:rPr>
          <w:b/>
          <w:sz w:val="30"/>
          <w:szCs w:val="30"/>
          <w:lang w:val="nl-NL"/>
        </w:rPr>
        <w:t>Giờ làm việc</w:t>
      </w:r>
    </w:p>
    <w:p w14:paraId="337F3B0F" w14:textId="77777777" w:rsidR="002601D4" w:rsidRDefault="002601D4" w:rsidP="002601D4">
      <w:pPr>
        <w:tabs>
          <w:tab w:val="left" w:pos="567"/>
        </w:tabs>
        <w:jc w:val="both"/>
        <w:rPr>
          <w:b/>
          <w:sz w:val="28"/>
          <w:szCs w:val="28"/>
          <w:lang w:val="nl-NL"/>
        </w:rPr>
      </w:pPr>
    </w:p>
    <w:p w14:paraId="3309801F" w14:textId="77777777" w:rsidR="002601D4" w:rsidRDefault="002601D4" w:rsidP="002601D4">
      <w:pPr>
        <w:tabs>
          <w:tab w:val="left" w:pos="567"/>
        </w:tabs>
        <w:jc w:val="both"/>
        <w:rPr>
          <w:b/>
          <w:sz w:val="28"/>
          <w:szCs w:val="28"/>
          <w:lang w:val="nl-NL"/>
        </w:rPr>
      </w:pPr>
      <w:r>
        <w:rPr>
          <w:sz w:val="26"/>
          <w:szCs w:val="26"/>
          <w:lang w:val="nl-NL"/>
        </w:rPr>
        <w:t xml:space="preserve">Thời gian làm việc bình thường là 8 giờ một ngày và 44 giờ một tuần. Cụ thể như sau: </w:t>
      </w:r>
    </w:p>
    <w:p w14:paraId="0E84FEA8" w14:textId="77777777" w:rsidR="002601D4" w:rsidRDefault="002601D4" w:rsidP="002601D4">
      <w:pPr>
        <w:tabs>
          <w:tab w:val="left" w:pos="567"/>
        </w:tabs>
        <w:jc w:val="both"/>
        <w:rPr>
          <w:b/>
          <w:sz w:val="28"/>
          <w:szCs w:val="28"/>
          <w:lang w:val="nl-NL"/>
        </w:rPr>
      </w:pPr>
    </w:p>
    <w:p w14:paraId="1F2A1AE5" w14:textId="77777777" w:rsidR="002601D4" w:rsidRDefault="002601D4">
      <w:pPr>
        <w:pStyle w:val="ListParagraph"/>
        <w:numPr>
          <w:ilvl w:val="0"/>
          <w:numId w:val="6"/>
        </w:numPr>
        <w:tabs>
          <w:tab w:val="left" w:pos="567"/>
        </w:tabs>
        <w:spacing w:before="0" w:after="0" w:line="240" w:lineRule="auto"/>
        <w:rPr>
          <w:b/>
          <w:lang w:val="nl-NL"/>
        </w:rPr>
      </w:pPr>
      <w:r>
        <w:rPr>
          <w:sz w:val="26"/>
          <w:szCs w:val="26"/>
          <w:lang w:val="nl-NL"/>
        </w:rPr>
        <w:t>Ngày làm việc</w:t>
      </w:r>
      <w:r>
        <w:rPr>
          <w:sz w:val="26"/>
          <w:szCs w:val="26"/>
          <w:lang w:val="nl-NL"/>
        </w:rPr>
        <w:tab/>
        <w:t>:</w:t>
      </w:r>
      <w:r>
        <w:rPr>
          <w:sz w:val="26"/>
          <w:szCs w:val="26"/>
          <w:lang w:val="nl-NL"/>
        </w:rPr>
        <w:tab/>
        <w:t xml:space="preserve">Từ  thứ  2 đến thứ sáng thứ 7    </w:t>
      </w:r>
    </w:p>
    <w:p w14:paraId="2D568EF2" w14:textId="77777777" w:rsidR="002601D4" w:rsidRDefault="002601D4">
      <w:pPr>
        <w:pStyle w:val="ListParagraph"/>
        <w:numPr>
          <w:ilvl w:val="0"/>
          <w:numId w:val="6"/>
        </w:numPr>
        <w:tabs>
          <w:tab w:val="left" w:pos="567"/>
        </w:tabs>
        <w:spacing w:before="0" w:after="0" w:line="240" w:lineRule="auto"/>
        <w:rPr>
          <w:b/>
          <w:lang w:val="nl-NL"/>
        </w:rPr>
      </w:pPr>
      <w:r>
        <w:rPr>
          <w:sz w:val="26"/>
          <w:szCs w:val="26"/>
          <w:lang w:val="nl-NL"/>
        </w:rPr>
        <w:t xml:space="preserve">Giờ làm việc </w:t>
      </w:r>
      <w:r>
        <w:rPr>
          <w:sz w:val="26"/>
          <w:szCs w:val="26"/>
          <w:lang w:val="nl-NL"/>
        </w:rPr>
        <w:tab/>
        <w:t xml:space="preserve">: </w:t>
      </w:r>
      <w:r>
        <w:rPr>
          <w:sz w:val="26"/>
          <w:szCs w:val="26"/>
          <w:lang w:val="nl-NL"/>
        </w:rPr>
        <w:tab/>
        <w:t>(...) đến (...)</w:t>
      </w:r>
    </w:p>
    <w:p w14:paraId="6CB6A5E4" w14:textId="77777777" w:rsidR="002601D4" w:rsidRDefault="002601D4">
      <w:pPr>
        <w:pStyle w:val="ListParagraph"/>
        <w:numPr>
          <w:ilvl w:val="0"/>
          <w:numId w:val="6"/>
        </w:numPr>
        <w:tabs>
          <w:tab w:val="left" w:pos="567"/>
        </w:tabs>
        <w:spacing w:before="0" w:after="0" w:line="240" w:lineRule="auto"/>
        <w:rPr>
          <w:b/>
          <w:lang w:val="nl-NL"/>
        </w:rPr>
      </w:pPr>
      <w:r>
        <w:rPr>
          <w:sz w:val="26"/>
          <w:szCs w:val="26"/>
          <w:lang w:val="nl-NL"/>
        </w:rPr>
        <w:t>Nghỉ ăn trưa</w:t>
      </w:r>
      <w:r>
        <w:rPr>
          <w:sz w:val="26"/>
          <w:szCs w:val="26"/>
          <w:lang w:val="nl-NL"/>
        </w:rPr>
        <w:tab/>
        <w:t>:</w:t>
      </w:r>
      <w:r>
        <w:rPr>
          <w:sz w:val="26"/>
          <w:szCs w:val="26"/>
          <w:lang w:val="nl-NL"/>
        </w:rPr>
        <w:tab/>
        <w:t>(...)  tiếng</w:t>
      </w:r>
    </w:p>
    <w:p w14:paraId="3606FCB6" w14:textId="77777777" w:rsidR="002601D4" w:rsidRDefault="002601D4">
      <w:pPr>
        <w:pStyle w:val="ListParagraph"/>
        <w:numPr>
          <w:ilvl w:val="0"/>
          <w:numId w:val="6"/>
        </w:numPr>
        <w:tabs>
          <w:tab w:val="left" w:pos="567"/>
        </w:tabs>
        <w:spacing w:before="0" w:after="0" w:line="240" w:lineRule="auto"/>
        <w:rPr>
          <w:b/>
          <w:lang w:val="nl-NL"/>
        </w:rPr>
      </w:pPr>
      <w:r>
        <w:rPr>
          <w:sz w:val="26"/>
          <w:szCs w:val="26"/>
          <w:lang w:val="nl-NL"/>
        </w:rPr>
        <w:t>Nghỉ  tuần</w:t>
      </w:r>
      <w:r>
        <w:rPr>
          <w:sz w:val="26"/>
          <w:szCs w:val="26"/>
          <w:lang w:val="nl-NL"/>
        </w:rPr>
        <w:tab/>
        <w:t>:</w:t>
      </w:r>
      <w:r>
        <w:rPr>
          <w:sz w:val="26"/>
          <w:szCs w:val="26"/>
          <w:lang w:val="nl-NL"/>
        </w:rPr>
        <w:tab/>
      </w:r>
      <w:r>
        <w:rPr>
          <w:sz w:val="26"/>
          <w:szCs w:val="26"/>
        </w:rPr>
        <w:t>(…) ngày</w:t>
      </w:r>
    </w:p>
    <w:p w14:paraId="4519A6B6" w14:textId="77777777" w:rsidR="002601D4" w:rsidRDefault="002601D4" w:rsidP="002601D4">
      <w:pPr>
        <w:pStyle w:val="ListParagraph"/>
        <w:tabs>
          <w:tab w:val="left" w:pos="567"/>
        </w:tabs>
        <w:ind w:left="0"/>
        <w:rPr>
          <w:sz w:val="26"/>
          <w:szCs w:val="26"/>
          <w:lang w:val="nl-NL"/>
        </w:rPr>
      </w:pPr>
    </w:p>
    <w:p w14:paraId="041D70BC" w14:textId="77777777" w:rsidR="002601D4" w:rsidRDefault="002601D4" w:rsidP="002601D4">
      <w:pPr>
        <w:pStyle w:val="ListParagraph"/>
        <w:tabs>
          <w:tab w:val="left" w:pos="567"/>
        </w:tabs>
        <w:ind w:left="0"/>
        <w:rPr>
          <w:sz w:val="26"/>
          <w:szCs w:val="26"/>
          <w:lang w:val="nl-NL"/>
        </w:rPr>
      </w:pPr>
      <w:r>
        <w:rPr>
          <w:sz w:val="26"/>
          <w:szCs w:val="26"/>
          <w:lang w:val="nl-NL"/>
        </w:rPr>
        <w:t>Thông thường Công ty nghỉ làm việc vào chiều thứ Bảy, tuy nhiên do yêu cầu của khách hàng và công việc, nhân viên có thể linh động sắp xếp lịch làm việc và phải đảm bảo làm đủ 44 giờ /một tuần.</w:t>
      </w:r>
    </w:p>
    <w:p w14:paraId="787A7CE3" w14:textId="77777777" w:rsidR="002601D4" w:rsidRDefault="002601D4" w:rsidP="002601D4">
      <w:pPr>
        <w:pStyle w:val="ListParagraph"/>
        <w:tabs>
          <w:tab w:val="left" w:pos="567"/>
        </w:tabs>
        <w:ind w:left="0"/>
        <w:rPr>
          <w:sz w:val="26"/>
          <w:szCs w:val="26"/>
          <w:lang w:val="nl-NL"/>
        </w:rPr>
      </w:pPr>
    </w:p>
    <w:p w14:paraId="0E161132" w14:textId="77777777" w:rsidR="002601D4" w:rsidRDefault="002601D4">
      <w:pPr>
        <w:widowControl/>
        <w:numPr>
          <w:ilvl w:val="0"/>
          <w:numId w:val="5"/>
        </w:numPr>
        <w:tabs>
          <w:tab w:val="left" w:pos="567"/>
        </w:tabs>
        <w:ind w:left="567" w:hanging="567"/>
        <w:jc w:val="both"/>
        <w:rPr>
          <w:b/>
          <w:sz w:val="30"/>
          <w:szCs w:val="30"/>
          <w:lang w:val="nl-NL"/>
        </w:rPr>
      </w:pPr>
      <w:r>
        <w:rPr>
          <w:b/>
          <w:sz w:val="30"/>
          <w:szCs w:val="30"/>
          <w:lang w:val="nl-NL"/>
        </w:rPr>
        <w:t>Chấm công</w:t>
      </w:r>
    </w:p>
    <w:p w14:paraId="7F9E6109" w14:textId="77777777" w:rsidR="002601D4" w:rsidRDefault="002601D4" w:rsidP="002601D4">
      <w:pPr>
        <w:pStyle w:val="ListParagraph"/>
        <w:tabs>
          <w:tab w:val="left" w:pos="567"/>
        </w:tabs>
        <w:ind w:left="0"/>
        <w:rPr>
          <w:sz w:val="26"/>
          <w:szCs w:val="26"/>
          <w:lang w:val="nl-NL"/>
        </w:rPr>
      </w:pPr>
    </w:p>
    <w:p w14:paraId="79FD871C" w14:textId="77777777" w:rsidR="002601D4" w:rsidRDefault="002601D4" w:rsidP="002601D4">
      <w:pPr>
        <w:pStyle w:val="ListParagraph"/>
        <w:tabs>
          <w:tab w:val="left" w:pos="567"/>
        </w:tabs>
        <w:ind w:left="0"/>
        <w:rPr>
          <w:sz w:val="26"/>
          <w:szCs w:val="26"/>
          <w:lang w:val="nl-NL"/>
        </w:rPr>
      </w:pPr>
      <w:r>
        <w:rPr>
          <w:sz w:val="26"/>
          <w:szCs w:val="26"/>
          <w:lang w:val="nl-NL"/>
        </w:rPr>
        <w:t>Căn cứ trên kết quả chấm vân tay để ghi nhận việc vi phạm thời gian làm việc.</w:t>
      </w:r>
    </w:p>
    <w:p w14:paraId="0E352C4B" w14:textId="77777777" w:rsidR="002601D4" w:rsidRDefault="002601D4" w:rsidP="002601D4">
      <w:pPr>
        <w:pStyle w:val="ListParagraph"/>
        <w:tabs>
          <w:tab w:val="left" w:pos="567"/>
        </w:tabs>
        <w:rPr>
          <w:sz w:val="26"/>
          <w:szCs w:val="26"/>
          <w:lang w:val="nl-NL"/>
        </w:rPr>
      </w:pPr>
    </w:p>
    <w:p w14:paraId="28F0FB1C" w14:textId="77777777" w:rsidR="002601D4" w:rsidRDefault="002601D4" w:rsidP="002601D4">
      <w:pPr>
        <w:pStyle w:val="ListParagraph"/>
        <w:tabs>
          <w:tab w:val="left" w:pos="567"/>
        </w:tabs>
        <w:ind w:left="0"/>
        <w:rPr>
          <w:sz w:val="26"/>
          <w:szCs w:val="26"/>
          <w:lang w:val="nl-NL"/>
        </w:rPr>
      </w:pPr>
      <w:r>
        <w:rPr>
          <w:sz w:val="26"/>
          <w:szCs w:val="26"/>
          <w:lang w:val="nl-NL"/>
        </w:rPr>
        <w:t>CBNV bắt buộc phải chấm vân tay 2 lần/ ngày (khi đến và khi rời khỏi công ty ra về) mới được coi là công hợp lệ.</w:t>
      </w:r>
    </w:p>
    <w:p w14:paraId="3FDE2E0C" w14:textId="77777777" w:rsidR="002601D4" w:rsidRDefault="002601D4" w:rsidP="002601D4">
      <w:pPr>
        <w:pStyle w:val="ListParagraph"/>
        <w:tabs>
          <w:tab w:val="left" w:pos="567"/>
        </w:tabs>
        <w:ind w:left="0"/>
        <w:rPr>
          <w:sz w:val="26"/>
          <w:szCs w:val="26"/>
          <w:lang w:val="nl-NL"/>
        </w:rPr>
      </w:pPr>
    </w:p>
    <w:p w14:paraId="49996A23" w14:textId="77777777" w:rsidR="002601D4" w:rsidRDefault="002601D4" w:rsidP="002601D4">
      <w:pPr>
        <w:pStyle w:val="ListParagraph"/>
        <w:tabs>
          <w:tab w:val="left" w:pos="567"/>
        </w:tabs>
        <w:ind w:left="0"/>
        <w:rPr>
          <w:sz w:val="26"/>
          <w:szCs w:val="26"/>
          <w:lang w:val="nl-NL"/>
        </w:rPr>
      </w:pPr>
      <w:r>
        <w:rPr>
          <w:sz w:val="26"/>
          <w:szCs w:val="26"/>
          <w:lang w:val="nl-NL"/>
        </w:rPr>
        <w:t>Trường hợp chỉ chấm vân tay 1 lần/ ngày hoặc không check vân tay sẽ không được tính ngày công.</w:t>
      </w:r>
    </w:p>
    <w:p w14:paraId="1D898A26" w14:textId="77777777" w:rsidR="002601D4" w:rsidRDefault="002601D4" w:rsidP="002601D4">
      <w:pPr>
        <w:pStyle w:val="ListParagraph"/>
        <w:tabs>
          <w:tab w:val="left" w:pos="567"/>
        </w:tabs>
        <w:ind w:left="0"/>
        <w:rPr>
          <w:sz w:val="26"/>
          <w:szCs w:val="26"/>
          <w:lang w:val="nl-NL"/>
        </w:rPr>
      </w:pPr>
    </w:p>
    <w:p w14:paraId="40858795" w14:textId="77777777" w:rsidR="002601D4" w:rsidRDefault="002601D4" w:rsidP="002601D4">
      <w:pPr>
        <w:pStyle w:val="ListParagraph"/>
        <w:tabs>
          <w:tab w:val="left" w:pos="567"/>
        </w:tabs>
        <w:ind w:left="0"/>
        <w:rPr>
          <w:sz w:val="26"/>
          <w:szCs w:val="26"/>
          <w:lang w:val="nl-NL"/>
        </w:rPr>
      </w:pPr>
      <w:r>
        <w:rPr>
          <w:sz w:val="26"/>
          <w:szCs w:val="26"/>
          <w:lang w:val="nl-NL"/>
        </w:rPr>
        <w:t>Thời gian bị coi là vi phạm và không được tính công:</w:t>
      </w:r>
    </w:p>
    <w:p w14:paraId="5DAF264F" w14:textId="77777777" w:rsidR="002601D4" w:rsidRDefault="002601D4" w:rsidP="002601D4">
      <w:pPr>
        <w:pStyle w:val="ListParagraph"/>
        <w:tabs>
          <w:tab w:val="left" w:pos="567"/>
        </w:tabs>
        <w:ind w:left="0"/>
        <w:rPr>
          <w:sz w:val="26"/>
          <w:szCs w:val="26"/>
          <w:lang w:val="nl-NL"/>
        </w:rPr>
      </w:pPr>
    </w:p>
    <w:p w14:paraId="235D93F8" w14:textId="77777777" w:rsidR="002601D4" w:rsidRDefault="002601D4">
      <w:pPr>
        <w:pStyle w:val="ListParagraph"/>
        <w:numPr>
          <w:ilvl w:val="0"/>
          <w:numId w:val="44"/>
        </w:numPr>
        <w:tabs>
          <w:tab w:val="left" w:pos="567"/>
        </w:tabs>
        <w:spacing w:before="0" w:after="0" w:line="240" w:lineRule="auto"/>
        <w:rPr>
          <w:sz w:val="26"/>
          <w:szCs w:val="26"/>
          <w:lang w:val="nl-NL"/>
        </w:rPr>
      </w:pPr>
      <w:r>
        <w:rPr>
          <w:sz w:val="26"/>
          <w:szCs w:val="26"/>
          <w:lang w:val="nl-NL"/>
        </w:rPr>
        <w:t>Thứ 2 đến thứ 6 hàng tuần: đến công ty sau (...) và về trước (...)</w:t>
      </w:r>
    </w:p>
    <w:p w14:paraId="580260D1" w14:textId="77777777" w:rsidR="002601D4" w:rsidRDefault="002601D4">
      <w:pPr>
        <w:pStyle w:val="ListParagraph"/>
        <w:numPr>
          <w:ilvl w:val="0"/>
          <w:numId w:val="44"/>
        </w:numPr>
        <w:tabs>
          <w:tab w:val="left" w:pos="567"/>
        </w:tabs>
        <w:spacing w:before="0" w:after="0" w:line="240" w:lineRule="auto"/>
        <w:rPr>
          <w:sz w:val="26"/>
          <w:szCs w:val="26"/>
          <w:lang w:val="nl-NL"/>
        </w:rPr>
      </w:pPr>
      <w:r>
        <w:rPr>
          <w:sz w:val="26"/>
          <w:szCs w:val="26"/>
          <w:lang w:val="nl-NL"/>
        </w:rPr>
        <w:t>Thứ 7: đến công ty sau (...) và về trước (...)</w:t>
      </w:r>
    </w:p>
    <w:p w14:paraId="6E4915F4" w14:textId="77777777" w:rsidR="002601D4" w:rsidRDefault="002601D4" w:rsidP="002601D4">
      <w:pPr>
        <w:pStyle w:val="ListParagraph"/>
        <w:tabs>
          <w:tab w:val="left" w:pos="567"/>
        </w:tabs>
        <w:ind w:left="0"/>
        <w:rPr>
          <w:b/>
          <w:lang w:val="nl-NL"/>
        </w:rPr>
      </w:pPr>
    </w:p>
    <w:p w14:paraId="04DC1E4A" w14:textId="77777777" w:rsidR="002601D4" w:rsidRDefault="002601D4" w:rsidP="002601D4">
      <w:pPr>
        <w:jc w:val="both"/>
        <w:rPr>
          <w:lang w:val="nl-NL"/>
        </w:rPr>
      </w:pPr>
    </w:p>
    <w:p w14:paraId="0B82BF0C" w14:textId="77777777" w:rsidR="002601D4" w:rsidRDefault="002601D4">
      <w:pPr>
        <w:widowControl/>
        <w:numPr>
          <w:ilvl w:val="0"/>
          <w:numId w:val="5"/>
        </w:numPr>
        <w:tabs>
          <w:tab w:val="left" w:pos="567"/>
        </w:tabs>
        <w:ind w:left="567" w:hanging="567"/>
        <w:jc w:val="both"/>
        <w:rPr>
          <w:b/>
          <w:sz w:val="30"/>
          <w:szCs w:val="30"/>
          <w:lang w:val="nl-NL"/>
        </w:rPr>
      </w:pPr>
      <w:r>
        <w:rPr>
          <w:b/>
          <w:sz w:val="30"/>
          <w:szCs w:val="30"/>
          <w:lang w:val="nl-NL"/>
        </w:rPr>
        <w:t>Tác phong và trang phục</w:t>
      </w:r>
    </w:p>
    <w:p w14:paraId="31E7F1BF" w14:textId="77777777" w:rsidR="002601D4" w:rsidRDefault="002601D4" w:rsidP="002601D4">
      <w:pPr>
        <w:ind w:left="567"/>
        <w:jc w:val="both"/>
        <w:rPr>
          <w:lang w:val="nl-NL"/>
        </w:rPr>
      </w:pPr>
    </w:p>
    <w:p w14:paraId="2A3203AE" w14:textId="77777777" w:rsidR="002601D4" w:rsidRDefault="002601D4" w:rsidP="002601D4">
      <w:pPr>
        <w:jc w:val="both"/>
        <w:rPr>
          <w:sz w:val="26"/>
          <w:szCs w:val="26"/>
          <w:lang w:val="nl-NL"/>
        </w:rPr>
      </w:pPr>
      <w:r>
        <w:rPr>
          <w:sz w:val="26"/>
          <w:szCs w:val="26"/>
          <w:lang w:val="nl-NL"/>
        </w:rPr>
        <w:t xml:space="preserve">Để tạo hình ảnh chuyên nghiệp cho công ty, bạn phải chăm sóc đến tác phong và trang phục của bạn khi đi làm việc trong hay ngoài công ty. Bạn phải mặc y phục chỉnh tề, trang nhã, móng tay luôn cắt ngắn, tóc gọn gàng. </w:t>
      </w:r>
    </w:p>
    <w:p w14:paraId="5BC3F523" w14:textId="77777777" w:rsidR="002601D4" w:rsidRDefault="002601D4" w:rsidP="002601D4">
      <w:pPr>
        <w:tabs>
          <w:tab w:val="left" w:pos="1080"/>
        </w:tabs>
        <w:jc w:val="both"/>
        <w:rPr>
          <w:sz w:val="26"/>
          <w:szCs w:val="26"/>
          <w:lang w:val="nl-NL"/>
        </w:rPr>
      </w:pPr>
    </w:p>
    <w:p w14:paraId="07A03222" w14:textId="77777777" w:rsidR="002601D4" w:rsidRDefault="002601D4" w:rsidP="002601D4">
      <w:pPr>
        <w:tabs>
          <w:tab w:val="left" w:pos="1080"/>
        </w:tabs>
        <w:jc w:val="both"/>
        <w:rPr>
          <w:sz w:val="26"/>
          <w:szCs w:val="26"/>
          <w:lang w:val="nl-NL"/>
        </w:rPr>
      </w:pPr>
      <w:r>
        <w:rPr>
          <w:sz w:val="26"/>
          <w:szCs w:val="26"/>
          <w:lang w:val="nl-NL"/>
        </w:rPr>
        <w:t>Trang phục:</w:t>
      </w:r>
    </w:p>
    <w:p w14:paraId="27B003D7" w14:textId="77777777" w:rsidR="002601D4" w:rsidRDefault="002601D4" w:rsidP="002601D4">
      <w:pPr>
        <w:tabs>
          <w:tab w:val="left" w:pos="1080"/>
        </w:tabs>
        <w:jc w:val="both"/>
        <w:rPr>
          <w:sz w:val="26"/>
          <w:szCs w:val="26"/>
          <w:lang w:val="nl-NL"/>
        </w:rPr>
      </w:pPr>
    </w:p>
    <w:p w14:paraId="26901F81" w14:textId="77777777" w:rsidR="002601D4" w:rsidRDefault="002601D4" w:rsidP="002601D4">
      <w:pPr>
        <w:tabs>
          <w:tab w:val="left" w:pos="1080"/>
        </w:tabs>
        <w:jc w:val="both"/>
        <w:rPr>
          <w:sz w:val="26"/>
          <w:szCs w:val="26"/>
          <w:lang w:val="nl-NL"/>
        </w:rPr>
      </w:pPr>
      <w:r>
        <w:rPr>
          <w:sz w:val="26"/>
          <w:szCs w:val="26"/>
          <w:lang w:val="nl-NL"/>
        </w:rPr>
        <w:t>Đối với Nam:</w:t>
      </w:r>
    </w:p>
    <w:p w14:paraId="02156DE3" w14:textId="77777777" w:rsidR="002601D4" w:rsidRDefault="002601D4">
      <w:pPr>
        <w:pStyle w:val="ListParagraph"/>
        <w:numPr>
          <w:ilvl w:val="0"/>
          <w:numId w:val="7"/>
        </w:numPr>
        <w:tabs>
          <w:tab w:val="left" w:pos="1080"/>
        </w:tabs>
        <w:spacing w:before="0" w:after="0" w:line="240" w:lineRule="auto"/>
        <w:rPr>
          <w:sz w:val="26"/>
          <w:szCs w:val="26"/>
          <w:lang w:val="nl-NL"/>
        </w:rPr>
      </w:pPr>
      <w:r>
        <w:rPr>
          <w:sz w:val="26"/>
          <w:szCs w:val="26"/>
          <w:lang w:val="nl-NL"/>
        </w:rPr>
        <w:t>Thắt cà vạt khi tiếp xúc với khách hàng</w:t>
      </w:r>
    </w:p>
    <w:p w14:paraId="0B253EA9" w14:textId="77777777" w:rsidR="002601D4" w:rsidRDefault="002601D4">
      <w:pPr>
        <w:pStyle w:val="ListParagraph"/>
        <w:numPr>
          <w:ilvl w:val="0"/>
          <w:numId w:val="7"/>
        </w:numPr>
        <w:tabs>
          <w:tab w:val="left" w:pos="1080"/>
        </w:tabs>
        <w:spacing w:before="0" w:after="0" w:line="240" w:lineRule="auto"/>
        <w:rPr>
          <w:sz w:val="26"/>
          <w:szCs w:val="26"/>
          <w:lang w:val="nl-NL"/>
        </w:rPr>
      </w:pPr>
      <w:r>
        <w:rPr>
          <w:sz w:val="26"/>
          <w:szCs w:val="26"/>
          <w:lang w:val="nl-NL"/>
        </w:rPr>
        <w:t>Áo vải trơn hoặc có sọc nhạt</w:t>
      </w:r>
    </w:p>
    <w:p w14:paraId="2EE19EC8" w14:textId="77777777" w:rsidR="002601D4" w:rsidRDefault="002601D4">
      <w:pPr>
        <w:pStyle w:val="ListParagraph"/>
        <w:numPr>
          <w:ilvl w:val="0"/>
          <w:numId w:val="7"/>
        </w:numPr>
        <w:tabs>
          <w:tab w:val="left" w:pos="1080"/>
        </w:tabs>
        <w:spacing w:before="0" w:after="0" w:line="240" w:lineRule="auto"/>
        <w:rPr>
          <w:sz w:val="26"/>
          <w:szCs w:val="26"/>
          <w:lang w:val="nl-NL"/>
        </w:rPr>
      </w:pPr>
      <w:r>
        <w:rPr>
          <w:sz w:val="26"/>
          <w:szCs w:val="26"/>
          <w:lang w:val="nl-NL"/>
        </w:rPr>
        <w:lastRenderedPageBreak/>
        <w:t>Quần tây, không mặc quần jeans</w:t>
      </w:r>
    </w:p>
    <w:p w14:paraId="209530C5" w14:textId="77777777" w:rsidR="002601D4" w:rsidRDefault="002601D4">
      <w:pPr>
        <w:pStyle w:val="ListParagraph"/>
        <w:numPr>
          <w:ilvl w:val="0"/>
          <w:numId w:val="7"/>
        </w:numPr>
        <w:tabs>
          <w:tab w:val="left" w:pos="1080"/>
        </w:tabs>
        <w:spacing w:before="0" w:after="0" w:line="240" w:lineRule="auto"/>
        <w:rPr>
          <w:sz w:val="26"/>
          <w:szCs w:val="26"/>
          <w:lang w:val="nl-NL"/>
        </w:rPr>
      </w:pPr>
      <w:r>
        <w:rPr>
          <w:sz w:val="26"/>
          <w:szCs w:val="26"/>
          <w:lang w:val="nl-NL"/>
        </w:rPr>
        <w:t>Mang giày</w:t>
      </w:r>
    </w:p>
    <w:p w14:paraId="167CC328" w14:textId="77777777" w:rsidR="002601D4" w:rsidRDefault="002601D4" w:rsidP="002601D4">
      <w:pPr>
        <w:tabs>
          <w:tab w:val="left" w:pos="1080"/>
        </w:tabs>
        <w:jc w:val="both"/>
        <w:rPr>
          <w:sz w:val="26"/>
          <w:szCs w:val="26"/>
          <w:lang w:val="nl-NL"/>
        </w:rPr>
      </w:pPr>
    </w:p>
    <w:p w14:paraId="4B579F99" w14:textId="77777777" w:rsidR="002601D4" w:rsidRDefault="002601D4" w:rsidP="002601D4">
      <w:pPr>
        <w:tabs>
          <w:tab w:val="left" w:pos="1080"/>
        </w:tabs>
        <w:jc w:val="both"/>
        <w:rPr>
          <w:sz w:val="26"/>
          <w:szCs w:val="26"/>
          <w:lang w:val="nl-NL"/>
        </w:rPr>
      </w:pPr>
      <w:r>
        <w:rPr>
          <w:sz w:val="26"/>
          <w:szCs w:val="26"/>
          <w:lang w:val="nl-NL"/>
        </w:rPr>
        <w:t>Đối với Nữ:</w:t>
      </w:r>
    </w:p>
    <w:p w14:paraId="7B928C67" w14:textId="77777777" w:rsidR="002601D4" w:rsidRDefault="002601D4">
      <w:pPr>
        <w:pStyle w:val="ListParagraph"/>
        <w:numPr>
          <w:ilvl w:val="0"/>
          <w:numId w:val="8"/>
        </w:numPr>
        <w:tabs>
          <w:tab w:val="left" w:pos="1080"/>
        </w:tabs>
        <w:spacing w:before="0" w:after="0" w:line="240" w:lineRule="auto"/>
        <w:rPr>
          <w:sz w:val="26"/>
          <w:szCs w:val="26"/>
          <w:lang w:val="nl-NL"/>
        </w:rPr>
      </w:pPr>
      <w:r>
        <w:rPr>
          <w:sz w:val="26"/>
          <w:szCs w:val="26"/>
          <w:lang w:val="nl-NL"/>
        </w:rPr>
        <w:t>Trang phục đẹp, kín đáo, nghiêm túc</w:t>
      </w:r>
    </w:p>
    <w:p w14:paraId="40214F71" w14:textId="77777777" w:rsidR="002601D4" w:rsidRDefault="002601D4">
      <w:pPr>
        <w:pStyle w:val="ListParagraph"/>
        <w:numPr>
          <w:ilvl w:val="0"/>
          <w:numId w:val="8"/>
        </w:numPr>
        <w:tabs>
          <w:tab w:val="left" w:pos="1080"/>
        </w:tabs>
        <w:spacing w:before="0" w:after="0" w:line="240" w:lineRule="auto"/>
        <w:rPr>
          <w:sz w:val="26"/>
          <w:szCs w:val="26"/>
          <w:lang w:val="nl-NL"/>
        </w:rPr>
      </w:pPr>
      <w:r>
        <w:rPr>
          <w:sz w:val="26"/>
          <w:szCs w:val="26"/>
          <w:lang w:val="nl-NL"/>
        </w:rPr>
        <w:t>Không được mặc áo sát nách, váy hoặc áo quá ngắn</w:t>
      </w:r>
    </w:p>
    <w:p w14:paraId="58F17DFD" w14:textId="77777777" w:rsidR="002601D4" w:rsidRDefault="002601D4">
      <w:pPr>
        <w:pStyle w:val="ListParagraph"/>
        <w:numPr>
          <w:ilvl w:val="0"/>
          <w:numId w:val="8"/>
        </w:numPr>
        <w:tabs>
          <w:tab w:val="left" w:pos="1080"/>
        </w:tabs>
        <w:spacing w:before="0" w:after="0" w:line="240" w:lineRule="auto"/>
        <w:rPr>
          <w:sz w:val="26"/>
          <w:szCs w:val="26"/>
          <w:lang w:val="nl-NL"/>
        </w:rPr>
      </w:pPr>
      <w:r>
        <w:rPr>
          <w:sz w:val="26"/>
          <w:szCs w:val="26"/>
          <w:lang w:val="nl-NL"/>
        </w:rPr>
        <w:t>Áo vải trơn hoặc có sọc/hoa màu nhạt</w:t>
      </w:r>
    </w:p>
    <w:p w14:paraId="437B27E1" w14:textId="77777777" w:rsidR="002601D4" w:rsidRDefault="002601D4">
      <w:pPr>
        <w:pStyle w:val="ListParagraph"/>
        <w:numPr>
          <w:ilvl w:val="0"/>
          <w:numId w:val="8"/>
        </w:numPr>
        <w:tabs>
          <w:tab w:val="left" w:pos="1080"/>
        </w:tabs>
        <w:spacing w:before="0" w:after="0" w:line="240" w:lineRule="auto"/>
        <w:rPr>
          <w:sz w:val="26"/>
          <w:szCs w:val="26"/>
          <w:lang w:val="nl-NL"/>
        </w:rPr>
      </w:pPr>
      <w:r>
        <w:rPr>
          <w:sz w:val="26"/>
          <w:szCs w:val="26"/>
          <w:lang w:val="nl-NL"/>
        </w:rPr>
        <w:t>Quần tây, không mặc quần jeans</w:t>
      </w:r>
    </w:p>
    <w:p w14:paraId="66B5BBD3" w14:textId="77777777" w:rsidR="002601D4" w:rsidRDefault="002601D4">
      <w:pPr>
        <w:pStyle w:val="ListParagraph"/>
        <w:numPr>
          <w:ilvl w:val="0"/>
          <w:numId w:val="8"/>
        </w:numPr>
        <w:tabs>
          <w:tab w:val="left" w:pos="1080"/>
        </w:tabs>
        <w:spacing w:before="0" w:after="0" w:line="240" w:lineRule="auto"/>
        <w:rPr>
          <w:sz w:val="26"/>
          <w:szCs w:val="26"/>
          <w:lang w:val="nl-NL"/>
        </w:rPr>
      </w:pPr>
      <w:r>
        <w:rPr>
          <w:sz w:val="26"/>
          <w:szCs w:val="26"/>
          <w:lang w:val="nl-NL"/>
        </w:rPr>
        <w:t>Mang giày</w:t>
      </w:r>
    </w:p>
    <w:p w14:paraId="64F38CBB" w14:textId="77777777" w:rsidR="002601D4" w:rsidRDefault="002601D4" w:rsidP="002601D4">
      <w:pPr>
        <w:tabs>
          <w:tab w:val="left" w:pos="1080"/>
        </w:tabs>
        <w:jc w:val="both"/>
        <w:rPr>
          <w:sz w:val="26"/>
          <w:szCs w:val="26"/>
          <w:lang w:val="nl-NL"/>
        </w:rPr>
      </w:pPr>
    </w:p>
    <w:p w14:paraId="6E6ABE2B" w14:textId="77777777" w:rsidR="002601D4" w:rsidRDefault="002601D4">
      <w:pPr>
        <w:widowControl/>
        <w:numPr>
          <w:ilvl w:val="0"/>
          <w:numId w:val="5"/>
        </w:numPr>
        <w:tabs>
          <w:tab w:val="left" w:pos="567"/>
        </w:tabs>
        <w:ind w:left="567" w:hanging="567"/>
        <w:jc w:val="both"/>
        <w:rPr>
          <w:b/>
          <w:sz w:val="30"/>
          <w:szCs w:val="30"/>
          <w:lang w:val="nl-NL"/>
        </w:rPr>
      </w:pPr>
      <w:r>
        <w:rPr>
          <w:b/>
          <w:sz w:val="30"/>
          <w:szCs w:val="30"/>
          <w:lang w:val="nl-NL"/>
        </w:rPr>
        <w:t>Ra vào công ty</w:t>
      </w:r>
    </w:p>
    <w:p w14:paraId="100E6877" w14:textId="77777777" w:rsidR="002601D4" w:rsidRDefault="002601D4" w:rsidP="002601D4">
      <w:pPr>
        <w:pStyle w:val="ListParagraph"/>
        <w:tabs>
          <w:tab w:val="left" w:pos="0"/>
        </w:tabs>
        <w:ind w:left="0"/>
        <w:rPr>
          <w:sz w:val="26"/>
          <w:szCs w:val="26"/>
          <w:lang w:val="nl-NL"/>
        </w:rPr>
      </w:pPr>
    </w:p>
    <w:p w14:paraId="13CA65FD" w14:textId="77777777" w:rsidR="002601D4" w:rsidRDefault="002601D4" w:rsidP="002601D4">
      <w:pPr>
        <w:pStyle w:val="ListParagraph"/>
        <w:tabs>
          <w:tab w:val="left" w:pos="0"/>
        </w:tabs>
        <w:ind w:left="0"/>
        <w:rPr>
          <w:sz w:val="26"/>
          <w:szCs w:val="26"/>
          <w:lang w:val="nl-NL"/>
        </w:rPr>
      </w:pPr>
      <w:r>
        <w:rPr>
          <w:sz w:val="26"/>
          <w:szCs w:val="26"/>
          <w:lang w:val="nl-NL"/>
        </w:rPr>
        <w:t>Trong giờ làm việc, tất cả cán bộ nhân viên khi đi công tác phải được sự đồng ý của cấp trên trực tiếp và phải được thông báo đến tiếp tân hay người có liên quan để được hổ trợ công việc trong thời gian vắng mặt</w:t>
      </w:r>
    </w:p>
    <w:p w14:paraId="56B75CB2" w14:textId="77777777" w:rsidR="002601D4" w:rsidRDefault="002601D4" w:rsidP="002601D4">
      <w:pPr>
        <w:pStyle w:val="ListParagraph"/>
        <w:tabs>
          <w:tab w:val="left" w:pos="0"/>
        </w:tabs>
        <w:ind w:left="0"/>
        <w:rPr>
          <w:sz w:val="26"/>
          <w:szCs w:val="26"/>
          <w:lang w:val="nl-NL"/>
        </w:rPr>
      </w:pPr>
    </w:p>
    <w:p w14:paraId="536C04EF" w14:textId="77777777" w:rsidR="002601D4" w:rsidRDefault="002601D4" w:rsidP="002601D4">
      <w:pPr>
        <w:pStyle w:val="ListParagraph"/>
        <w:tabs>
          <w:tab w:val="left" w:pos="0"/>
        </w:tabs>
        <w:ind w:left="0"/>
        <w:rPr>
          <w:sz w:val="26"/>
          <w:szCs w:val="26"/>
          <w:lang w:val="nl-NL"/>
        </w:rPr>
      </w:pPr>
      <w:r>
        <w:rPr>
          <w:sz w:val="26"/>
          <w:szCs w:val="26"/>
          <w:lang w:val="nl-NL"/>
        </w:rPr>
        <w:t>Riêng đối với nhân viên bộ phận phát triển kinh doanh, việc đi công tác sẽ căn cứ vào kế hoạch thăm viếng khách hàng hàng ngày và được trưởng bộ phận duyệt trước khi thực hiện</w:t>
      </w:r>
    </w:p>
    <w:p w14:paraId="720630B8" w14:textId="77777777" w:rsidR="002601D4" w:rsidRDefault="002601D4" w:rsidP="002601D4">
      <w:pPr>
        <w:pStyle w:val="ListParagraph"/>
        <w:tabs>
          <w:tab w:val="left" w:pos="0"/>
        </w:tabs>
        <w:ind w:left="0"/>
        <w:rPr>
          <w:sz w:val="26"/>
          <w:szCs w:val="26"/>
          <w:lang w:val="nl-NL"/>
        </w:rPr>
      </w:pPr>
    </w:p>
    <w:p w14:paraId="7287F242" w14:textId="77777777" w:rsidR="002601D4" w:rsidRDefault="002601D4" w:rsidP="002601D4">
      <w:pPr>
        <w:pStyle w:val="ListParagraph"/>
        <w:tabs>
          <w:tab w:val="left" w:pos="0"/>
        </w:tabs>
        <w:ind w:left="0"/>
        <w:rPr>
          <w:sz w:val="26"/>
          <w:szCs w:val="26"/>
          <w:lang w:val="nl-NL"/>
        </w:rPr>
      </w:pPr>
      <w:r>
        <w:rPr>
          <w:sz w:val="26"/>
          <w:szCs w:val="26"/>
          <w:lang w:val="nl-NL"/>
        </w:rPr>
        <w:t>Nếu bạn đến công ty làm việc vào ngày nghỉ phải thông báo cho cấp trên trực tiếp và bấm thẻ ghi giờ làm việc.</w:t>
      </w:r>
    </w:p>
    <w:p w14:paraId="6465D213" w14:textId="77777777" w:rsidR="002601D4" w:rsidRDefault="002601D4" w:rsidP="002601D4">
      <w:pPr>
        <w:ind w:left="360"/>
        <w:jc w:val="both"/>
        <w:rPr>
          <w:sz w:val="26"/>
          <w:szCs w:val="26"/>
          <w:lang w:val="nl-NL"/>
        </w:rPr>
      </w:pPr>
    </w:p>
    <w:p w14:paraId="313905BC" w14:textId="77777777" w:rsidR="002601D4" w:rsidRDefault="002601D4">
      <w:pPr>
        <w:widowControl/>
        <w:numPr>
          <w:ilvl w:val="0"/>
          <w:numId w:val="5"/>
        </w:numPr>
        <w:tabs>
          <w:tab w:val="left" w:pos="567"/>
        </w:tabs>
        <w:ind w:left="567" w:hanging="567"/>
        <w:jc w:val="both"/>
        <w:rPr>
          <w:b/>
          <w:sz w:val="30"/>
          <w:szCs w:val="30"/>
          <w:lang w:val="nl-NL"/>
        </w:rPr>
      </w:pPr>
      <w:r>
        <w:rPr>
          <w:b/>
          <w:sz w:val="30"/>
          <w:szCs w:val="30"/>
          <w:lang w:val="nl-NL"/>
        </w:rPr>
        <w:t xml:space="preserve">Hút thuốc lá </w:t>
      </w:r>
    </w:p>
    <w:p w14:paraId="739DC72C" w14:textId="77777777" w:rsidR="002601D4" w:rsidRDefault="002601D4" w:rsidP="002601D4">
      <w:pPr>
        <w:ind w:left="567"/>
        <w:jc w:val="both"/>
        <w:rPr>
          <w:sz w:val="26"/>
          <w:szCs w:val="26"/>
          <w:lang w:val="nl-NL"/>
        </w:rPr>
      </w:pPr>
    </w:p>
    <w:p w14:paraId="06EEE6F0" w14:textId="77777777" w:rsidR="002601D4" w:rsidRDefault="002601D4" w:rsidP="002601D4">
      <w:pPr>
        <w:jc w:val="both"/>
        <w:rPr>
          <w:sz w:val="26"/>
          <w:szCs w:val="26"/>
          <w:lang w:val="nl-NL"/>
        </w:rPr>
      </w:pPr>
      <w:r>
        <w:rPr>
          <w:sz w:val="26"/>
          <w:szCs w:val="26"/>
          <w:lang w:val="nl-NL"/>
        </w:rPr>
        <w:t>Bạn được phép hút thuốc ở một số nơi có đặt gạt tàn trong khuôn viên công ty. Các khu vực khác trong công ty đều tuyệt đối cấm hút thuốc. Công ty khuyến khích nhân viên không hút thuốc lá.</w:t>
      </w:r>
    </w:p>
    <w:p w14:paraId="161E33B9" w14:textId="77777777" w:rsidR="002601D4" w:rsidRDefault="002601D4" w:rsidP="002601D4">
      <w:pPr>
        <w:jc w:val="both"/>
        <w:rPr>
          <w:sz w:val="26"/>
          <w:szCs w:val="26"/>
          <w:lang w:val="nl-NL"/>
        </w:rPr>
      </w:pPr>
    </w:p>
    <w:p w14:paraId="1FB2EBF8" w14:textId="77777777" w:rsidR="002601D4" w:rsidRDefault="002601D4">
      <w:pPr>
        <w:widowControl/>
        <w:numPr>
          <w:ilvl w:val="0"/>
          <w:numId w:val="5"/>
        </w:numPr>
        <w:tabs>
          <w:tab w:val="left" w:pos="567"/>
        </w:tabs>
        <w:ind w:left="567" w:hanging="567"/>
        <w:jc w:val="both"/>
        <w:rPr>
          <w:b/>
          <w:sz w:val="30"/>
          <w:szCs w:val="30"/>
          <w:lang w:val="nl-NL"/>
        </w:rPr>
      </w:pPr>
      <w:r>
        <w:rPr>
          <w:b/>
          <w:sz w:val="30"/>
          <w:szCs w:val="30"/>
          <w:lang w:val="nl-NL"/>
        </w:rPr>
        <w:t>Phương tiện thông báo</w:t>
      </w:r>
    </w:p>
    <w:p w14:paraId="2E133F91" w14:textId="77777777" w:rsidR="002601D4" w:rsidRDefault="002601D4" w:rsidP="002601D4">
      <w:pPr>
        <w:jc w:val="both"/>
        <w:rPr>
          <w:sz w:val="26"/>
          <w:szCs w:val="26"/>
          <w:lang w:val="nl-NL"/>
        </w:rPr>
      </w:pPr>
    </w:p>
    <w:p w14:paraId="337A798A" w14:textId="77777777" w:rsidR="002601D4" w:rsidRDefault="002601D4" w:rsidP="002601D4">
      <w:pPr>
        <w:pStyle w:val="ListParagraph"/>
        <w:tabs>
          <w:tab w:val="left" w:pos="0"/>
        </w:tabs>
        <w:ind w:left="0"/>
        <w:rPr>
          <w:sz w:val="26"/>
          <w:szCs w:val="26"/>
          <w:lang w:val="nl-NL"/>
        </w:rPr>
      </w:pPr>
      <w:r>
        <w:rPr>
          <w:sz w:val="26"/>
          <w:szCs w:val="26"/>
          <w:lang w:val="nl-NL"/>
        </w:rPr>
        <w:t>Email nội bộ là một phương tiện thông tin quan trọng để ban giám đốc thông báo đến nhân viên những tin tức cần thiết. Bạn có trách nhiệm đọc email để cập nhật thông tin thường xuyên.</w:t>
      </w:r>
    </w:p>
    <w:p w14:paraId="7C957121" w14:textId="77777777" w:rsidR="002601D4" w:rsidRDefault="002601D4" w:rsidP="002601D4">
      <w:pPr>
        <w:pStyle w:val="ListParagraph"/>
        <w:tabs>
          <w:tab w:val="left" w:pos="0"/>
        </w:tabs>
        <w:ind w:left="0"/>
        <w:rPr>
          <w:sz w:val="26"/>
          <w:szCs w:val="26"/>
          <w:lang w:val="nl-NL"/>
        </w:rPr>
      </w:pPr>
    </w:p>
    <w:p w14:paraId="0C220291" w14:textId="77777777" w:rsidR="002601D4" w:rsidRDefault="002601D4" w:rsidP="002601D4">
      <w:pPr>
        <w:pStyle w:val="ListParagraph"/>
        <w:tabs>
          <w:tab w:val="left" w:pos="0"/>
        </w:tabs>
        <w:ind w:left="0"/>
        <w:rPr>
          <w:sz w:val="26"/>
          <w:szCs w:val="26"/>
          <w:lang w:val="nl-NL"/>
        </w:rPr>
      </w:pPr>
      <w:r>
        <w:rPr>
          <w:sz w:val="26"/>
          <w:szCs w:val="26"/>
          <w:lang w:val="nl-NL"/>
        </w:rPr>
        <w:t>Các thông tin cần phải truyền đạt bằng văn bản chính thức sẽ được gắn trên bảng tin nội bộ công ty đặt tại khu vực thư viện.</w:t>
      </w:r>
    </w:p>
    <w:p w14:paraId="0FC926A8" w14:textId="77777777" w:rsidR="002601D4" w:rsidRDefault="002601D4" w:rsidP="002601D4">
      <w:pPr>
        <w:jc w:val="both"/>
        <w:rPr>
          <w:sz w:val="26"/>
          <w:szCs w:val="26"/>
          <w:lang w:val="nl-NL"/>
        </w:rPr>
      </w:pPr>
    </w:p>
    <w:p w14:paraId="32DCB46D" w14:textId="77777777" w:rsidR="002601D4" w:rsidRDefault="002601D4">
      <w:pPr>
        <w:widowControl/>
        <w:numPr>
          <w:ilvl w:val="0"/>
          <w:numId w:val="5"/>
        </w:numPr>
        <w:tabs>
          <w:tab w:val="left" w:pos="567"/>
        </w:tabs>
        <w:ind w:left="567" w:hanging="567"/>
        <w:jc w:val="both"/>
        <w:rPr>
          <w:b/>
          <w:sz w:val="30"/>
          <w:szCs w:val="30"/>
          <w:lang w:val="nl-NL"/>
        </w:rPr>
      </w:pPr>
      <w:r>
        <w:rPr>
          <w:b/>
          <w:sz w:val="30"/>
          <w:szCs w:val="30"/>
          <w:lang w:val="nl-NL"/>
        </w:rPr>
        <w:t>Sử dụng điện thoại</w:t>
      </w:r>
    </w:p>
    <w:p w14:paraId="580298AE" w14:textId="77777777" w:rsidR="002601D4" w:rsidRDefault="002601D4" w:rsidP="002601D4">
      <w:pPr>
        <w:jc w:val="both"/>
        <w:rPr>
          <w:sz w:val="26"/>
          <w:szCs w:val="26"/>
          <w:lang w:val="nl-NL"/>
        </w:rPr>
      </w:pPr>
    </w:p>
    <w:p w14:paraId="76A8384E" w14:textId="77777777" w:rsidR="002601D4" w:rsidRDefault="002601D4" w:rsidP="002601D4">
      <w:pPr>
        <w:pStyle w:val="ListParagraph"/>
        <w:tabs>
          <w:tab w:val="left" w:pos="0"/>
        </w:tabs>
        <w:ind w:left="0"/>
        <w:rPr>
          <w:sz w:val="26"/>
          <w:szCs w:val="26"/>
          <w:lang w:val="nl-NL"/>
        </w:rPr>
      </w:pPr>
      <w:r>
        <w:rPr>
          <w:sz w:val="26"/>
          <w:szCs w:val="26"/>
          <w:lang w:val="nl-NL"/>
        </w:rPr>
        <w:t xml:space="preserve">Bạn phải tuân thủ các phép lịch sự và các qui ước khi trao đổi qua điện thoại với khách hàng. </w:t>
      </w:r>
    </w:p>
    <w:p w14:paraId="2E84F429" w14:textId="77777777" w:rsidR="002601D4" w:rsidRDefault="002601D4" w:rsidP="002601D4">
      <w:pPr>
        <w:pStyle w:val="ListParagraph"/>
        <w:tabs>
          <w:tab w:val="left" w:pos="0"/>
        </w:tabs>
        <w:ind w:left="0"/>
        <w:rPr>
          <w:sz w:val="26"/>
          <w:szCs w:val="26"/>
          <w:lang w:val="nl-NL"/>
        </w:rPr>
      </w:pPr>
    </w:p>
    <w:p w14:paraId="3D978B0F" w14:textId="77777777" w:rsidR="002601D4" w:rsidRDefault="002601D4" w:rsidP="002601D4">
      <w:pPr>
        <w:pStyle w:val="ListParagraph"/>
        <w:tabs>
          <w:tab w:val="left" w:pos="0"/>
        </w:tabs>
        <w:ind w:left="0"/>
        <w:rPr>
          <w:sz w:val="26"/>
          <w:szCs w:val="26"/>
          <w:lang w:val="nl-NL"/>
        </w:rPr>
      </w:pPr>
      <w:r>
        <w:rPr>
          <w:sz w:val="26"/>
          <w:szCs w:val="26"/>
          <w:lang w:val="nl-NL"/>
        </w:rPr>
        <w:t>Bạn chỉ được sử dụng điện thoại cho việc riêng khi khẩn cấp hoặc có việc bất thường. Các cuộc điện thoại của bạn nên ngắn gọn. Không sử dụng điện thoại để gọi ra nước ngoài. Không sử dụng điện thoại di động trong các cuộc họp nội bộ và với khách hàng.</w:t>
      </w:r>
    </w:p>
    <w:p w14:paraId="79BE80D5" w14:textId="77777777" w:rsidR="002601D4" w:rsidRDefault="002601D4" w:rsidP="002601D4">
      <w:pPr>
        <w:ind w:hanging="1374"/>
        <w:jc w:val="both"/>
        <w:rPr>
          <w:sz w:val="26"/>
          <w:szCs w:val="26"/>
          <w:lang w:val="nl-NL"/>
        </w:rPr>
      </w:pPr>
    </w:p>
    <w:p w14:paraId="1C616909" w14:textId="77777777" w:rsidR="002601D4" w:rsidRDefault="002601D4">
      <w:pPr>
        <w:widowControl/>
        <w:numPr>
          <w:ilvl w:val="0"/>
          <w:numId w:val="5"/>
        </w:numPr>
        <w:tabs>
          <w:tab w:val="left" w:pos="567"/>
        </w:tabs>
        <w:ind w:left="567" w:hanging="567"/>
        <w:jc w:val="both"/>
        <w:rPr>
          <w:b/>
          <w:sz w:val="30"/>
          <w:szCs w:val="30"/>
          <w:lang w:val="nl-NL"/>
        </w:rPr>
      </w:pPr>
      <w:r>
        <w:rPr>
          <w:b/>
          <w:sz w:val="30"/>
          <w:szCs w:val="30"/>
          <w:lang w:val="nl-NL"/>
        </w:rPr>
        <w:lastRenderedPageBreak/>
        <w:t>Cập nhật thông tin cá nhân</w:t>
      </w:r>
    </w:p>
    <w:p w14:paraId="60074945" w14:textId="77777777" w:rsidR="002601D4" w:rsidRDefault="002601D4" w:rsidP="002601D4">
      <w:pPr>
        <w:pStyle w:val="BodyText2"/>
        <w:spacing w:after="0" w:line="240" w:lineRule="auto"/>
        <w:ind w:left="567"/>
        <w:jc w:val="both"/>
        <w:rPr>
          <w:sz w:val="26"/>
          <w:szCs w:val="26"/>
          <w:lang w:val="nl-NL"/>
        </w:rPr>
      </w:pPr>
    </w:p>
    <w:p w14:paraId="1292D574" w14:textId="77777777" w:rsidR="002601D4" w:rsidRDefault="002601D4" w:rsidP="002601D4">
      <w:pPr>
        <w:pStyle w:val="BodyText2"/>
        <w:spacing w:after="0" w:line="240" w:lineRule="auto"/>
        <w:jc w:val="both"/>
        <w:rPr>
          <w:sz w:val="26"/>
          <w:szCs w:val="26"/>
          <w:lang w:val="nl-NL"/>
        </w:rPr>
      </w:pPr>
      <w:r>
        <w:rPr>
          <w:sz w:val="26"/>
          <w:szCs w:val="26"/>
          <w:lang w:val="nl-NL"/>
        </w:rPr>
        <w:t>Trong quá trình làm việc, bạn phải thông báo cho phòng hành chính nhân sự và cấp trên trực tiếp khi có các  thay đổi về nơi ở và thông tin cá nhân như hôn nhân, gia đình, số con, bằng cấp đào tạo hay số điện thoại của người thân cần thông báo các trường hợp khẩn cấp…. để lưu vào hồ sơ cá nhân. Công ty sẽ bảo mật các thông tin cá nhân của bạn.</w:t>
      </w:r>
    </w:p>
    <w:p w14:paraId="26138082" w14:textId="77777777" w:rsidR="002601D4" w:rsidRDefault="002601D4" w:rsidP="002601D4">
      <w:pPr>
        <w:pStyle w:val="BodyText2"/>
        <w:spacing w:after="0" w:line="240" w:lineRule="auto"/>
        <w:jc w:val="both"/>
        <w:rPr>
          <w:sz w:val="26"/>
          <w:szCs w:val="26"/>
          <w:lang w:val="nl-NL"/>
        </w:rPr>
      </w:pPr>
    </w:p>
    <w:p w14:paraId="5535CC00" w14:textId="77777777" w:rsidR="002601D4" w:rsidRDefault="002601D4">
      <w:pPr>
        <w:widowControl/>
        <w:numPr>
          <w:ilvl w:val="0"/>
          <w:numId w:val="5"/>
        </w:numPr>
        <w:tabs>
          <w:tab w:val="left" w:pos="567"/>
        </w:tabs>
        <w:ind w:left="567" w:hanging="567"/>
        <w:jc w:val="both"/>
        <w:rPr>
          <w:b/>
          <w:sz w:val="30"/>
          <w:szCs w:val="30"/>
          <w:lang w:val="nl-NL"/>
        </w:rPr>
      </w:pPr>
      <w:r>
        <w:rPr>
          <w:b/>
          <w:sz w:val="30"/>
          <w:szCs w:val="30"/>
          <w:lang w:val="nl-NL"/>
        </w:rPr>
        <w:t>An toàn lao động</w:t>
      </w:r>
    </w:p>
    <w:p w14:paraId="0BDFEE80" w14:textId="77777777" w:rsidR="002601D4" w:rsidRDefault="002601D4" w:rsidP="002601D4">
      <w:pPr>
        <w:tabs>
          <w:tab w:val="left" w:pos="0"/>
        </w:tabs>
        <w:jc w:val="both"/>
        <w:rPr>
          <w:sz w:val="26"/>
          <w:szCs w:val="26"/>
          <w:lang w:val="nl-NL"/>
        </w:rPr>
      </w:pPr>
    </w:p>
    <w:p w14:paraId="28CD5774" w14:textId="77777777" w:rsidR="002601D4" w:rsidRDefault="002601D4" w:rsidP="002601D4">
      <w:pPr>
        <w:tabs>
          <w:tab w:val="left" w:pos="0"/>
        </w:tabs>
        <w:jc w:val="both"/>
        <w:rPr>
          <w:sz w:val="26"/>
          <w:szCs w:val="26"/>
          <w:lang w:val="nl-NL"/>
        </w:rPr>
      </w:pPr>
      <w:r>
        <w:rPr>
          <w:sz w:val="26"/>
          <w:szCs w:val="26"/>
          <w:lang w:val="nl-NL"/>
        </w:rPr>
        <w:t xml:space="preserve">Bạn phải báo cáo kịp thời với ban giám đốc, bảo vệ khi phát hiện nguy cơ gây tai nạn lao động hoặc sự cố nguy hiểm cho nhân viên công ty hay khách hàng. Bạn có trách nhiệm tham gia cấp cứu và khắc phục hậu quả sự cố nếu có. </w:t>
      </w:r>
    </w:p>
    <w:p w14:paraId="68A0C465" w14:textId="77777777" w:rsidR="002601D4" w:rsidRDefault="002601D4" w:rsidP="002601D4">
      <w:pPr>
        <w:tabs>
          <w:tab w:val="left" w:pos="0"/>
        </w:tabs>
        <w:jc w:val="both"/>
        <w:rPr>
          <w:sz w:val="26"/>
          <w:szCs w:val="26"/>
          <w:lang w:val="nl-NL"/>
        </w:rPr>
      </w:pPr>
    </w:p>
    <w:p w14:paraId="7A9B4CED" w14:textId="77777777" w:rsidR="002601D4" w:rsidRDefault="002601D4" w:rsidP="002601D4">
      <w:pPr>
        <w:tabs>
          <w:tab w:val="left" w:pos="0"/>
        </w:tabs>
        <w:jc w:val="both"/>
        <w:rPr>
          <w:sz w:val="26"/>
          <w:szCs w:val="26"/>
          <w:lang w:val="nl-NL"/>
        </w:rPr>
      </w:pPr>
      <w:r>
        <w:rPr>
          <w:sz w:val="26"/>
          <w:szCs w:val="26"/>
          <w:lang w:val="nl-NL"/>
        </w:rPr>
        <w:t>Trường hợp xảy ra tai nạn trong và ngoài công ty:</w:t>
      </w:r>
    </w:p>
    <w:p w14:paraId="32E31211" w14:textId="77777777" w:rsidR="002601D4" w:rsidRDefault="002601D4" w:rsidP="002601D4">
      <w:pPr>
        <w:tabs>
          <w:tab w:val="left" w:pos="0"/>
        </w:tabs>
        <w:jc w:val="both"/>
        <w:rPr>
          <w:sz w:val="26"/>
          <w:szCs w:val="26"/>
          <w:lang w:val="nl-NL"/>
        </w:rPr>
      </w:pPr>
    </w:p>
    <w:p w14:paraId="4C38D44A" w14:textId="77777777" w:rsidR="002601D4" w:rsidRDefault="002601D4">
      <w:pPr>
        <w:pStyle w:val="ListParagraph"/>
        <w:numPr>
          <w:ilvl w:val="0"/>
          <w:numId w:val="9"/>
        </w:numPr>
        <w:tabs>
          <w:tab w:val="left" w:pos="0"/>
          <w:tab w:val="left" w:pos="1778"/>
        </w:tabs>
        <w:spacing w:before="0" w:after="0" w:line="240" w:lineRule="auto"/>
        <w:rPr>
          <w:sz w:val="26"/>
          <w:szCs w:val="26"/>
          <w:lang w:val="nl-NL"/>
        </w:rPr>
      </w:pPr>
      <w:r>
        <w:rPr>
          <w:sz w:val="26"/>
          <w:szCs w:val="26"/>
          <w:lang w:val="nl-NL"/>
        </w:rPr>
        <w:t>Bạn, khách hàng sẽ được sơ cứu, cấp cứu tại chỗ, sau đó nếu cần thiết thì sẽ được chuyển ngay đến cơ sở y tế gần nhất.</w:t>
      </w:r>
    </w:p>
    <w:p w14:paraId="3B350AFA" w14:textId="77777777" w:rsidR="002601D4" w:rsidRDefault="002601D4">
      <w:pPr>
        <w:pStyle w:val="ListParagraph"/>
        <w:numPr>
          <w:ilvl w:val="0"/>
          <w:numId w:val="9"/>
        </w:numPr>
        <w:tabs>
          <w:tab w:val="left" w:pos="0"/>
          <w:tab w:val="left" w:pos="1778"/>
        </w:tabs>
        <w:spacing w:before="0" w:after="0" w:line="240" w:lineRule="auto"/>
        <w:rPr>
          <w:sz w:val="26"/>
          <w:szCs w:val="26"/>
          <w:lang w:val="nl-NL"/>
        </w:rPr>
      </w:pPr>
      <w:r>
        <w:rPr>
          <w:sz w:val="26"/>
          <w:szCs w:val="26"/>
          <w:lang w:val="nl-NL"/>
        </w:rPr>
        <w:t xml:space="preserve">Báo cáo sự việc sẽ được chuyển về phòng hành chính nhân sự để theo dõi và giải quyết các chế độ theo qui định. </w:t>
      </w:r>
    </w:p>
    <w:p w14:paraId="7CF2E877" w14:textId="77777777" w:rsidR="002601D4" w:rsidRDefault="002601D4">
      <w:pPr>
        <w:pStyle w:val="ListParagraph"/>
        <w:numPr>
          <w:ilvl w:val="0"/>
          <w:numId w:val="9"/>
        </w:numPr>
        <w:tabs>
          <w:tab w:val="left" w:pos="0"/>
          <w:tab w:val="left" w:pos="1778"/>
        </w:tabs>
        <w:spacing w:before="0" w:after="0" w:line="240" w:lineRule="auto"/>
        <w:rPr>
          <w:sz w:val="26"/>
          <w:szCs w:val="26"/>
          <w:lang w:val="nl-NL"/>
        </w:rPr>
      </w:pPr>
      <w:r>
        <w:rPr>
          <w:sz w:val="26"/>
          <w:szCs w:val="26"/>
          <w:lang w:val="nl-NL"/>
        </w:rPr>
        <w:t>Trường hợp xảy ra tai nạn ngoài công ty khi đang đi công tác, trên đường đi làm hoặc trên đường về, ngoài bản tường trình của bản thân, phải có xác nhận của cơ quan có thẩm quyền về thời điểm, vị trí xảy ra tai nạn để làm thủ tục bảo hiểm.</w:t>
      </w:r>
    </w:p>
    <w:p w14:paraId="0DCD20A8" w14:textId="77777777" w:rsidR="002601D4" w:rsidRDefault="002601D4" w:rsidP="002601D4">
      <w:pPr>
        <w:jc w:val="both"/>
        <w:rPr>
          <w:sz w:val="26"/>
          <w:szCs w:val="26"/>
          <w:lang w:val="nl-NL"/>
        </w:rPr>
      </w:pPr>
    </w:p>
    <w:p w14:paraId="116A9797" w14:textId="77777777" w:rsidR="002601D4" w:rsidRDefault="002601D4">
      <w:pPr>
        <w:widowControl/>
        <w:numPr>
          <w:ilvl w:val="0"/>
          <w:numId w:val="5"/>
        </w:numPr>
        <w:tabs>
          <w:tab w:val="left" w:pos="567"/>
        </w:tabs>
        <w:ind w:left="567" w:hanging="567"/>
        <w:jc w:val="both"/>
        <w:rPr>
          <w:b/>
          <w:sz w:val="30"/>
          <w:szCs w:val="30"/>
          <w:lang w:val="nl-NL"/>
        </w:rPr>
      </w:pPr>
      <w:r>
        <w:rPr>
          <w:b/>
          <w:sz w:val="30"/>
          <w:szCs w:val="30"/>
          <w:lang w:val="nl-NL"/>
        </w:rPr>
        <w:t>Thực hiện trật tự, vệ sinh nơi làm việc</w:t>
      </w:r>
    </w:p>
    <w:p w14:paraId="41462511" w14:textId="77777777" w:rsidR="002601D4" w:rsidRDefault="002601D4" w:rsidP="002601D4">
      <w:pPr>
        <w:jc w:val="both"/>
        <w:rPr>
          <w:sz w:val="26"/>
          <w:szCs w:val="26"/>
          <w:lang w:val="nl-NL"/>
        </w:rPr>
      </w:pPr>
    </w:p>
    <w:p w14:paraId="3B08D345" w14:textId="77777777" w:rsidR="002601D4" w:rsidRDefault="002601D4" w:rsidP="002601D4">
      <w:pPr>
        <w:pStyle w:val="ListParagraph"/>
        <w:tabs>
          <w:tab w:val="left" w:pos="0"/>
        </w:tabs>
        <w:ind w:left="0"/>
        <w:rPr>
          <w:sz w:val="26"/>
          <w:szCs w:val="26"/>
          <w:lang w:val="nl-NL"/>
        </w:rPr>
      </w:pPr>
      <w:r>
        <w:rPr>
          <w:sz w:val="26"/>
          <w:szCs w:val="26"/>
          <w:lang w:val="nl-NL"/>
        </w:rPr>
        <w:t>Không nói lớn tiếng, gây ồn ào, mất trật tự làm ảnh hưởng đến người xung quanh. Đi lại, di chuyển nhẹ nhàng, bảo đảm sự yên tĩnh cần thiết nơi làm việc</w:t>
      </w:r>
    </w:p>
    <w:p w14:paraId="5C9DCC97" w14:textId="77777777" w:rsidR="002601D4" w:rsidRDefault="002601D4" w:rsidP="002601D4">
      <w:pPr>
        <w:pStyle w:val="ListParagraph"/>
        <w:tabs>
          <w:tab w:val="left" w:pos="0"/>
        </w:tabs>
        <w:ind w:left="0"/>
        <w:rPr>
          <w:sz w:val="26"/>
          <w:szCs w:val="26"/>
          <w:lang w:val="nl-NL"/>
        </w:rPr>
      </w:pPr>
    </w:p>
    <w:p w14:paraId="2CBEA47C" w14:textId="77777777" w:rsidR="002601D4" w:rsidRDefault="002601D4" w:rsidP="002601D4">
      <w:pPr>
        <w:pStyle w:val="ListParagraph"/>
        <w:tabs>
          <w:tab w:val="left" w:pos="0"/>
        </w:tabs>
        <w:ind w:left="0"/>
        <w:rPr>
          <w:sz w:val="26"/>
          <w:szCs w:val="26"/>
          <w:lang w:val="nl-NL"/>
        </w:rPr>
      </w:pPr>
      <w:r>
        <w:rPr>
          <w:sz w:val="26"/>
          <w:szCs w:val="26"/>
          <w:lang w:val="nl-NL"/>
        </w:rPr>
        <w:t>Luôn trả lại vị trí cũ và sắp xếp các vật dụng, vật liệu, tài liệu gọn gàng sau khi sử dụng.</w:t>
      </w:r>
    </w:p>
    <w:p w14:paraId="28B8E48B" w14:textId="77777777" w:rsidR="002601D4" w:rsidRDefault="002601D4" w:rsidP="002601D4">
      <w:pPr>
        <w:pStyle w:val="ListParagraph"/>
        <w:tabs>
          <w:tab w:val="left" w:pos="0"/>
        </w:tabs>
        <w:ind w:left="0"/>
        <w:rPr>
          <w:sz w:val="26"/>
          <w:szCs w:val="26"/>
          <w:lang w:val="nl-NL"/>
        </w:rPr>
      </w:pPr>
    </w:p>
    <w:p w14:paraId="58246483" w14:textId="77777777" w:rsidR="002601D4" w:rsidRDefault="002601D4" w:rsidP="002601D4">
      <w:pPr>
        <w:pStyle w:val="ListParagraph"/>
        <w:tabs>
          <w:tab w:val="left" w:pos="0"/>
        </w:tabs>
        <w:ind w:left="0"/>
        <w:rPr>
          <w:sz w:val="26"/>
          <w:szCs w:val="26"/>
          <w:lang w:val="nl-NL"/>
        </w:rPr>
      </w:pPr>
      <w:r>
        <w:rPr>
          <w:sz w:val="26"/>
          <w:szCs w:val="26"/>
          <w:lang w:val="nl-NL"/>
        </w:rPr>
        <w:t>Thực hiện vệ sinh bàn ghế, máy móc thiết bị, vật dụng, ngăn chứa hồ sơ, tủ, nơi làm việc cá nhân và giữ gìn vệ sinh chung trong công ty.</w:t>
      </w:r>
    </w:p>
    <w:p w14:paraId="0730E264" w14:textId="77777777" w:rsidR="002601D4" w:rsidRDefault="002601D4" w:rsidP="002601D4">
      <w:pPr>
        <w:jc w:val="both"/>
        <w:rPr>
          <w:sz w:val="26"/>
          <w:szCs w:val="26"/>
          <w:lang w:val="nl-NL"/>
        </w:rPr>
      </w:pPr>
    </w:p>
    <w:p w14:paraId="7969BFE9" w14:textId="77777777" w:rsidR="002601D4" w:rsidRDefault="002601D4">
      <w:pPr>
        <w:widowControl/>
        <w:numPr>
          <w:ilvl w:val="0"/>
          <w:numId w:val="5"/>
        </w:numPr>
        <w:tabs>
          <w:tab w:val="left" w:pos="567"/>
        </w:tabs>
        <w:ind w:left="567" w:hanging="567"/>
        <w:jc w:val="both"/>
        <w:rPr>
          <w:b/>
          <w:sz w:val="30"/>
          <w:szCs w:val="30"/>
          <w:lang w:val="nl-NL"/>
        </w:rPr>
      </w:pPr>
      <w:r>
        <w:rPr>
          <w:b/>
          <w:sz w:val="30"/>
          <w:szCs w:val="30"/>
          <w:lang w:val="nl-NL"/>
        </w:rPr>
        <w:t>Quản lý &amp; sử dụng tài sản công ty</w:t>
      </w:r>
    </w:p>
    <w:p w14:paraId="68F44694" w14:textId="77777777" w:rsidR="002601D4" w:rsidRDefault="002601D4" w:rsidP="002601D4">
      <w:pPr>
        <w:jc w:val="both"/>
        <w:rPr>
          <w:sz w:val="26"/>
          <w:szCs w:val="26"/>
          <w:lang w:val="nl-NL"/>
        </w:rPr>
      </w:pPr>
    </w:p>
    <w:p w14:paraId="7E447C32" w14:textId="77777777" w:rsidR="002601D4" w:rsidRDefault="002601D4" w:rsidP="002601D4">
      <w:pPr>
        <w:pStyle w:val="ListParagraph"/>
        <w:tabs>
          <w:tab w:val="left" w:pos="0"/>
        </w:tabs>
        <w:ind w:left="0"/>
        <w:rPr>
          <w:sz w:val="26"/>
          <w:szCs w:val="26"/>
          <w:lang w:val="nl-NL"/>
        </w:rPr>
      </w:pPr>
      <w:r>
        <w:rPr>
          <w:sz w:val="26"/>
          <w:szCs w:val="26"/>
          <w:lang w:val="nl-NL"/>
        </w:rPr>
        <w:t>Không được phép di chuyển bất cứ vật dụng gì trong khuôn viên và thuộc quyền sở hữu của công ty khi chưa được sự đồng ý của ban giám đốc. Trong trường hợp do yêu cầu công việc phải mang các tài sản của công ty ra thì ngoài phải có sự đồng ý và xác nhận của ban giám đốc.</w:t>
      </w:r>
    </w:p>
    <w:p w14:paraId="245D819A" w14:textId="77777777" w:rsidR="002601D4" w:rsidRDefault="002601D4" w:rsidP="002601D4">
      <w:pPr>
        <w:pStyle w:val="ListParagraph"/>
        <w:tabs>
          <w:tab w:val="left" w:pos="0"/>
        </w:tabs>
        <w:ind w:left="0"/>
        <w:rPr>
          <w:sz w:val="26"/>
          <w:szCs w:val="26"/>
          <w:lang w:val="nl-NL"/>
        </w:rPr>
      </w:pPr>
    </w:p>
    <w:p w14:paraId="3241B91A" w14:textId="77777777" w:rsidR="002601D4" w:rsidRDefault="002601D4" w:rsidP="002601D4">
      <w:pPr>
        <w:pStyle w:val="ListParagraph"/>
        <w:tabs>
          <w:tab w:val="left" w:pos="0"/>
        </w:tabs>
        <w:ind w:left="0"/>
        <w:rPr>
          <w:sz w:val="26"/>
          <w:szCs w:val="26"/>
          <w:lang w:val="nl-NL"/>
        </w:rPr>
      </w:pPr>
      <w:r>
        <w:rPr>
          <w:sz w:val="26"/>
          <w:szCs w:val="26"/>
          <w:lang w:val="nl-NL"/>
        </w:rPr>
        <w:t>Các tài sản, trang thiết bị của công ty giao cho bạn quản lý, sử dụng và có biên nhận bàn giao; khi có yêu cầu công việc, bạn có thể mang ra ngoài và bạn sẽ chịu trách nhiệm bảo quản các tài sản, trang thiết bị bạn mang ra.</w:t>
      </w:r>
    </w:p>
    <w:p w14:paraId="1E66F137" w14:textId="77777777" w:rsidR="002601D4" w:rsidRDefault="002601D4" w:rsidP="002601D4">
      <w:pPr>
        <w:pStyle w:val="ListParagraph"/>
        <w:tabs>
          <w:tab w:val="left" w:pos="0"/>
        </w:tabs>
        <w:ind w:left="0"/>
        <w:rPr>
          <w:sz w:val="26"/>
          <w:szCs w:val="26"/>
          <w:lang w:val="nl-NL"/>
        </w:rPr>
      </w:pPr>
    </w:p>
    <w:p w14:paraId="6E408B7E" w14:textId="77777777" w:rsidR="002601D4" w:rsidRDefault="002601D4" w:rsidP="002601D4">
      <w:pPr>
        <w:pStyle w:val="ListParagraph"/>
        <w:tabs>
          <w:tab w:val="left" w:pos="0"/>
        </w:tabs>
        <w:ind w:left="0"/>
        <w:rPr>
          <w:sz w:val="26"/>
          <w:szCs w:val="26"/>
          <w:lang w:val="nl-NL"/>
        </w:rPr>
      </w:pPr>
      <w:r>
        <w:rPr>
          <w:sz w:val="26"/>
          <w:szCs w:val="26"/>
          <w:lang w:val="nl-NL"/>
        </w:rPr>
        <w:lastRenderedPageBreak/>
        <w:t>Khi được giao sử dụng các vật dụng của công ty phải ký nhận và khi trả về phải được xác nhận khả năng sử dụng của vật dụng như trước khi nhận.</w:t>
      </w:r>
    </w:p>
    <w:p w14:paraId="3D3449AC" w14:textId="77777777" w:rsidR="002601D4" w:rsidRDefault="002601D4" w:rsidP="002601D4">
      <w:pPr>
        <w:pStyle w:val="ListParagraph"/>
        <w:tabs>
          <w:tab w:val="left" w:pos="0"/>
        </w:tabs>
        <w:ind w:left="0"/>
        <w:rPr>
          <w:sz w:val="26"/>
          <w:szCs w:val="26"/>
          <w:lang w:val="nl-NL"/>
        </w:rPr>
      </w:pPr>
    </w:p>
    <w:p w14:paraId="19FB30B7" w14:textId="77777777" w:rsidR="002601D4" w:rsidRDefault="002601D4" w:rsidP="002601D4">
      <w:pPr>
        <w:pStyle w:val="ListParagraph"/>
        <w:tabs>
          <w:tab w:val="left" w:pos="0"/>
        </w:tabs>
        <w:ind w:left="0"/>
        <w:rPr>
          <w:sz w:val="26"/>
          <w:szCs w:val="26"/>
          <w:lang w:val="nl-NL"/>
        </w:rPr>
      </w:pPr>
      <w:r>
        <w:rPr>
          <w:sz w:val="26"/>
          <w:szCs w:val="26"/>
          <w:lang w:val="nl-NL"/>
        </w:rPr>
        <w:t>Không được sử dụng các vật dụng, trang thiết bị, tài sản của công ty vào mục đích cá nhân.</w:t>
      </w:r>
    </w:p>
    <w:p w14:paraId="54889F2A" w14:textId="77777777" w:rsidR="002601D4" w:rsidRDefault="002601D4" w:rsidP="002601D4">
      <w:pPr>
        <w:pStyle w:val="ListParagraph"/>
        <w:tabs>
          <w:tab w:val="left" w:pos="0"/>
        </w:tabs>
        <w:ind w:left="0"/>
        <w:rPr>
          <w:sz w:val="26"/>
          <w:szCs w:val="26"/>
          <w:lang w:val="nl-NL"/>
        </w:rPr>
      </w:pPr>
    </w:p>
    <w:p w14:paraId="184F016D" w14:textId="77777777" w:rsidR="002601D4" w:rsidRDefault="002601D4" w:rsidP="002601D4">
      <w:pPr>
        <w:pStyle w:val="ListParagraph"/>
        <w:tabs>
          <w:tab w:val="left" w:pos="0"/>
        </w:tabs>
        <w:ind w:left="0"/>
        <w:rPr>
          <w:sz w:val="26"/>
          <w:szCs w:val="26"/>
          <w:lang w:val="nl-NL"/>
        </w:rPr>
      </w:pPr>
      <w:r>
        <w:rPr>
          <w:sz w:val="26"/>
          <w:szCs w:val="26"/>
          <w:lang w:val="nl-NL"/>
        </w:rPr>
        <w:t>Luôn luôn ý thức tiết kiệm chi phí trong việc sử dụng văn phòng phẩm, vật dụng, dụng cụ và các phương tiện làm việc khác mà công ty trang bị.</w:t>
      </w:r>
    </w:p>
    <w:p w14:paraId="29F66D0B" w14:textId="77777777" w:rsidR="002601D4" w:rsidRDefault="002601D4" w:rsidP="002601D4">
      <w:pPr>
        <w:pStyle w:val="ListParagraph"/>
        <w:tabs>
          <w:tab w:val="left" w:pos="0"/>
        </w:tabs>
        <w:ind w:left="0"/>
        <w:rPr>
          <w:sz w:val="26"/>
          <w:szCs w:val="26"/>
          <w:lang w:val="nl-NL"/>
        </w:rPr>
      </w:pPr>
    </w:p>
    <w:p w14:paraId="6DC20C8B" w14:textId="77777777" w:rsidR="002601D4" w:rsidRDefault="002601D4" w:rsidP="002601D4">
      <w:pPr>
        <w:pStyle w:val="ListParagraph"/>
        <w:tabs>
          <w:tab w:val="left" w:pos="0"/>
        </w:tabs>
        <w:ind w:left="0"/>
        <w:rPr>
          <w:sz w:val="26"/>
          <w:szCs w:val="26"/>
          <w:lang w:val="nl-NL"/>
        </w:rPr>
      </w:pPr>
      <w:r>
        <w:rPr>
          <w:sz w:val="26"/>
          <w:szCs w:val="26"/>
          <w:lang w:val="nl-NL"/>
        </w:rPr>
        <w:t>Tắt đèn, máy móc thiết bị, máy lạnh khi ra khỏi nơi làm việc trong thời gian dài hoặc trước khi ra về.</w:t>
      </w:r>
    </w:p>
    <w:p w14:paraId="486830A0" w14:textId="77777777" w:rsidR="002601D4" w:rsidRDefault="002601D4" w:rsidP="002601D4">
      <w:pPr>
        <w:tabs>
          <w:tab w:val="left" w:pos="1350"/>
        </w:tabs>
        <w:jc w:val="both"/>
        <w:rPr>
          <w:sz w:val="26"/>
          <w:szCs w:val="26"/>
          <w:lang w:val="nl-NL"/>
        </w:rPr>
      </w:pPr>
    </w:p>
    <w:p w14:paraId="601E34FA" w14:textId="77777777" w:rsidR="002601D4" w:rsidRDefault="002601D4">
      <w:pPr>
        <w:widowControl/>
        <w:numPr>
          <w:ilvl w:val="0"/>
          <w:numId w:val="5"/>
        </w:numPr>
        <w:tabs>
          <w:tab w:val="left" w:pos="567"/>
        </w:tabs>
        <w:ind w:left="567" w:hanging="567"/>
        <w:jc w:val="both"/>
        <w:rPr>
          <w:b/>
          <w:sz w:val="30"/>
          <w:szCs w:val="30"/>
          <w:lang w:val="nl-NL"/>
        </w:rPr>
      </w:pPr>
      <w:r>
        <w:rPr>
          <w:b/>
          <w:sz w:val="30"/>
          <w:szCs w:val="30"/>
          <w:lang w:val="nl-NL"/>
        </w:rPr>
        <w:t>Phương tiện đi công tác</w:t>
      </w:r>
    </w:p>
    <w:p w14:paraId="01E34646" w14:textId="77777777" w:rsidR="002601D4" w:rsidRDefault="002601D4" w:rsidP="002601D4">
      <w:pPr>
        <w:jc w:val="both"/>
        <w:rPr>
          <w:sz w:val="26"/>
          <w:szCs w:val="26"/>
          <w:lang w:val="nl-NL"/>
        </w:rPr>
      </w:pPr>
    </w:p>
    <w:p w14:paraId="070B8AAE" w14:textId="77777777" w:rsidR="002601D4" w:rsidRDefault="002601D4" w:rsidP="002601D4">
      <w:pPr>
        <w:tabs>
          <w:tab w:val="left" w:pos="1191"/>
        </w:tabs>
        <w:jc w:val="both"/>
        <w:rPr>
          <w:sz w:val="26"/>
          <w:szCs w:val="26"/>
          <w:lang w:val="nl-NL"/>
        </w:rPr>
      </w:pPr>
      <w:r>
        <w:rPr>
          <w:sz w:val="26"/>
          <w:szCs w:val="26"/>
          <w:lang w:val="nl-NL"/>
        </w:rPr>
        <w:t>Vì nhiệm vụ công việc, nhân viên phải sử dụng xe gắn máy cá nhân để di chuyển sẽ được nhận trợ cấp đi công tác. Chi phí này bao gồm xăng, bảo trì, gửi xe theo qui định của phòng hành chính.</w:t>
      </w:r>
    </w:p>
    <w:p w14:paraId="60D3DEDF" w14:textId="77777777" w:rsidR="002601D4" w:rsidRDefault="002601D4" w:rsidP="002601D4">
      <w:pPr>
        <w:tabs>
          <w:tab w:val="left" w:pos="1191"/>
        </w:tabs>
        <w:jc w:val="both"/>
        <w:rPr>
          <w:sz w:val="26"/>
          <w:szCs w:val="26"/>
          <w:lang w:val="nl-NL"/>
        </w:rPr>
      </w:pPr>
    </w:p>
    <w:p w14:paraId="3B1A018C" w14:textId="77777777" w:rsidR="002601D4" w:rsidRDefault="002601D4" w:rsidP="002601D4">
      <w:pPr>
        <w:tabs>
          <w:tab w:val="left" w:pos="1191"/>
        </w:tabs>
        <w:jc w:val="both"/>
        <w:rPr>
          <w:sz w:val="26"/>
          <w:szCs w:val="26"/>
          <w:lang w:val="nl-NL"/>
        </w:rPr>
      </w:pPr>
      <w:r>
        <w:rPr>
          <w:sz w:val="26"/>
          <w:szCs w:val="26"/>
          <w:lang w:val="nl-NL"/>
        </w:rPr>
        <w:t>Trong những trường hợp sau bạn được dùng thẻ taxi để đi công  tác:</w:t>
      </w:r>
    </w:p>
    <w:p w14:paraId="6FBA1BAB" w14:textId="77777777" w:rsidR="002601D4" w:rsidRDefault="002601D4" w:rsidP="002601D4">
      <w:pPr>
        <w:tabs>
          <w:tab w:val="left" w:pos="1191"/>
        </w:tabs>
        <w:jc w:val="both"/>
        <w:rPr>
          <w:sz w:val="26"/>
          <w:szCs w:val="26"/>
          <w:lang w:val="nl-NL"/>
        </w:rPr>
      </w:pPr>
    </w:p>
    <w:p w14:paraId="51C457B8" w14:textId="77777777" w:rsidR="002601D4" w:rsidRDefault="002601D4">
      <w:pPr>
        <w:pStyle w:val="ListParagraph"/>
        <w:numPr>
          <w:ilvl w:val="0"/>
          <w:numId w:val="10"/>
        </w:numPr>
        <w:tabs>
          <w:tab w:val="left" w:pos="1191"/>
        </w:tabs>
        <w:spacing w:before="0" w:after="0" w:line="240" w:lineRule="auto"/>
        <w:rPr>
          <w:sz w:val="26"/>
          <w:szCs w:val="26"/>
          <w:lang w:val="nl-NL"/>
        </w:rPr>
      </w:pPr>
      <w:r>
        <w:rPr>
          <w:sz w:val="26"/>
          <w:szCs w:val="26"/>
          <w:lang w:val="nl-NL"/>
        </w:rPr>
        <w:t>Đi  tư vấn, đi gặp gỡ khách hàng hoăïc giao dịch công việc xa công ty.</w:t>
      </w:r>
    </w:p>
    <w:p w14:paraId="74661D8F" w14:textId="77777777" w:rsidR="002601D4" w:rsidRDefault="002601D4">
      <w:pPr>
        <w:pStyle w:val="ListParagraph"/>
        <w:numPr>
          <w:ilvl w:val="0"/>
          <w:numId w:val="10"/>
        </w:numPr>
        <w:tabs>
          <w:tab w:val="left" w:pos="1191"/>
        </w:tabs>
        <w:spacing w:before="0" w:after="0" w:line="240" w:lineRule="auto"/>
        <w:rPr>
          <w:sz w:val="26"/>
          <w:szCs w:val="26"/>
          <w:lang w:val="nl-NL"/>
        </w:rPr>
      </w:pPr>
      <w:r>
        <w:rPr>
          <w:sz w:val="26"/>
          <w:szCs w:val="26"/>
          <w:lang w:val="nl-NL"/>
        </w:rPr>
        <w:t>Nhóm nhân viên cùng đi công tác (trên (...) người) không thể di chuyển bằng xe máy.</w:t>
      </w:r>
    </w:p>
    <w:p w14:paraId="0C88F07D" w14:textId="77777777" w:rsidR="002601D4" w:rsidRDefault="002601D4">
      <w:pPr>
        <w:pStyle w:val="ListParagraph"/>
        <w:numPr>
          <w:ilvl w:val="0"/>
          <w:numId w:val="10"/>
        </w:numPr>
        <w:tabs>
          <w:tab w:val="left" w:pos="1191"/>
        </w:tabs>
        <w:spacing w:before="0" w:after="0" w:line="240" w:lineRule="auto"/>
        <w:rPr>
          <w:sz w:val="26"/>
          <w:szCs w:val="26"/>
          <w:lang w:val="nl-NL"/>
        </w:rPr>
      </w:pPr>
      <w:r>
        <w:rPr>
          <w:sz w:val="26"/>
          <w:szCs w:val="26"/>
          <w:lang w:val="nl-NL"/>
        </w:rPr>
        <w:t>Đi công tác phải chở đồ đạc cồng kềnh, cần giữ để không va chạm, ẩm ướt.</w:t>
      </w:r>
    </w:p>
    <w:p w14:paraId="7C7E907F" w14:textId="77777777" w:rsidR="002601D4" w:rsidRDefault="002601D4">
      <w:pPr>
        <w:pStyle w:val="ListParagraph"/>
        <w:numPr>
          <w:ilvl w:val="0"/>
          <w:numId w:val="10"/>
        </w:numPr>
        <w:tabs>
          <w:tab w:val="left" w:pos="1191"/>
        </w:tabs>
        <w:spacing w:before="0" w:after="0" w:line="240" w:lineRule="auto"/>
        <w:rPr>
          <w:sz w:val="26"/>
          <w:szCs w:val="26"/>
          <w:lang w:val="nl-NL"/>
        </w:rPr>
      </w:pPr>
      <w:r>
        <w:rPr>
          <w:sz w:val="26"/>
          <w:szCs w:val="26"/>
          <w:lang w:val="nl-NL"/>
        </w:rPr>
        <w:t>Đi thu/trả tiền cho khách hàng hoặc đi ngân hàng rút và gửi với số tiền lớn trên (...) triệu đồng.</w:t>
      </w:r>
    </w:p>
    <w:p w14:paraId="1E7A54F8" w14:textId="77777777" w:rsidR="002601D4" w:rsidRDefault="002601D4">
      <w:pPr>
        <w:pStyle w:val="ListParagraph"/>
        <w:numPr>
          <w:ilvl w:val="0"/>
          <w:numId w:val="10"/>
        </w:numPr>
        <w:tabs>
          <w:tab w:val="left" w:pos="1191"/>
        </w:tabs>
        <w:spacing w:before="0" w:after="0" w:line="240" w:lineRule="auto"/>
        <w:rPr>
          <w:sz w:val="26"/>
          <w:szCs w:val="26"/>
          <w:lang w:val="nl-NL"/>
        </w:rPr>
      </w:pPr>
      <w:r>
        <w:rPr>
          <w:sz w:val="26"/>
          <w:szCs w:val="26"/>
          <w:lang w:val="nl-NL"/>
        </w:rPr>
        <w:t>Đi tiếp xúc với các đối tác quan trọng, các quan chức cao cấp, cơ quan ban ngành cấp sở trở lên.</w:t>
      </w:r>
    </w:p>
    <w:p w14:paraId="561A793F" w14:textId="77777777" w:rsidR="002601D4" w:rsidRDefault="002601D4">
      <w:pPr>
        <w:pStyle w:val="ListParagraph"/>
        <w:numPr>
          <w:ilvl w:val="0"/>
          <w:numId w:val="10"/>
        </w:numPr>
        <w:tabs>
          <w:tab w:val="left" w:pos="1191"/>
        </w:tabs>
        <w:spacing w:before="0" w:after="0" w:line="240" w:lineRule="auto"/>
        <w:rPr>
          <w:sz w:val="26"/>
          <w:szCs w:val="26"/>
          <w:lang w:val="nl-NL"/>
        </w:rPr>
      </w:pPr>
      <w:r>
        <w:rPr>
          <w:sz w:val="26"/>
          <w:szCs w:val="26"/>
          <w:lang w:val="nl-NL"/>
        </w:rPr>
        <w:t>Chi phí sử dụng taxi sẽ được công ty tính theo định mức kết quả hoạt động của từng bộ phận. Định mức này sẽ được xác lập trong kế hoạch ngân sách của bộ phận và do trưởng bộ phận quản lý.</w:t>
      </w:r>
    </w:p>
    <w:p w14:paraId="50AA46D8" w14:textId="77777777" w:rsidR="002601D4" w:rsidRDefault="002601D4" w:rsidP="002601D4">
      <w:pPr>
        <w:tabs>
          <w:tab w:val="left" w:pos="1350"/>
        </w:tabs>
        <w:ind w:left="360"/>
        <w:jc w:val="both"/>
        <w:rPr>
          <w:sz w:val="26"/>
          <w:szCs w:val="26"/>
          <w:lang w:val="nl-NL"/>
        </w:rPr>
      </w:pPr>
    </w:p>
    <w:p w14:paraId="2F6CA7F5" w14:textId="77777777" w:rsidR="002601D4" w:rsidRDefault="002601D4">
      <w:pPr>
        <w:widowControl/>
        <w:numPr>
          <w:ilvl w:val="0"/>
          <w:numId w:val="5"/>
        </w:numPr>
        <w:tabs>
          <w:tab w:val="left" w:pos="567"/>
        </w:tabs>
        <w:ind w:left="567" w:hanging="567"/>
        <w:jc w:val="both"/>
        <w:rPr>
          <w:b/>
          <w:sz w:val="30"/>
          <w:szCs w:val="30"/>
          <w:lang w:val="nl-NL"/>
        </w:rPr>
      </w:pPr>
      <w:r>
        <w:rPr>
          <w:b/>
          <w:sz w:val="30"/>
          <w:szCs w:val="30"/>
          <w:lang w:val="nl-NL"/>
        </w:rPr>
        <w:t>Khách của công ty và của cá nhân</w:t>
      </w:r>
    </w:p>
    <w:p w14:paraId="76743386" w14:textId="77777777" w:rsidR="002601D4" w:rsidRDefault="002601D4" w:rsidP="002601D4">
      <w:pPr>
        <w:jc w:val="both"/>
        <w:rPr>
          <w:sz w:val="26"/>
          <w:szCs w:val="26"/>
          <w:lang w:val="nl-NL"/>
        </w:rPr>
      </w:pPr>
    </w:p>
    <w:p w14:paraId="62E98D7E" w14:textId="77777777" w:rsidR="002601D4" w:rsidRDefault="002601D4" w:rsidP="002601D4">
      <w:pPr>
        <w:pStyle w:val="ListParagraph"/>
        <w:tabs>
          <w:tab w:val="left" w:pos="1350"/>
        </w:tabs>
        <w:ind w:left="0"/>
        <w:rPr>
          <w:sz w:val="26"/>
          <w:szCs w:val="26"/>
          <w:lang w:val="nl-NL"/>
        </w:rPr>
      </w:pPr>
      <w:r>
        <w:rPr>
          <w:sz w:val="26"/>
          <w:szCs w:val="26"/>
          <w:lang w:val="nl-NL"/>
        </w:rPr>
        <w:t>Đón khách tại khu vực tiếp tân &amp; tiếp khách.</w:t>
      </w:r>
    </w:p>
    <w:p w14:paraId="34E617AE" w14:textId="77777777" w:rsidR="002601D4" w:rsidRDefault="002601D4" w:rsidP="002601D4">
      <w:pPr>
        <w:pStyle w:val="ListParagraph"/>
        <w:tabs>
          <w:tab w:val="left" w:pos="1350"/>
        </w:tabs>
        <w:ind w:left="0"/>
        <w:rPr>
          <w:sz w:val="26"/>
          <w:szCs w:val="26"/>
          <w:lang w:val="nl-NL"/>
        </w:rPr>
      </w:pPr>
    </w:p>
    <w:p w14:paraId="7A27402E" w14:textId="77777777" w:rsidR="002601D4" w:rsidRDefault="002601D4" w:rsidP="002601D4">
      <w:pPr>
        <w:pStyle w:val="ListParagraph"/>
        <w:tabs>
          <w:tab w:val="left" w:pos="1350"/>
        </w:tabs>
        <w:ind w:left="0"/>
        <w:rPr>
          <w:sz w:val="26"/>
          <w:szCs w:val="26"/>
          <w:lang w:val="nl-NL"/>
        </w:rPr>
      </w:pPr>
      <w:r>
        <w:rPr>
          <w:sz w:val="26"/>
          <w:szCs w:val="26"/>
          <w:lang w:val="nl-NL"/>
        </w:rPr>
        <w:t>Không được đưa bạn bè, người thân vào phòng làm việc.</w:t>
      </w:r>
    </w:p>
    <w:p w14:paraId="4ED619F9" w14:textId="77777777" w:rsidR="002601D4" w:rsidRDefault="002601D4" w:rsidP="002601D4">
      <w:pPr>
        <w:pStyle w:val="ListParagraph"/>
        <w:tabs>
          <w:tab w:val="left" w:pos="1350"/>
        </w:tabs>
        <w:ind w:left="0"/>
        <w:rPr>
          <w:sz w:val="26"/>
          <w:szCs w:val="26"/>
          <w:lang w:val="nl-NL"/>
        </w:rPr>
      </w:pPr>
    </w:p>
    <w:p w14:paraId="06AF49A4" w14:textId="77777777" w:rsidR="002601D4" w:rsidRDefault="002601D4" w:rsidP="002601D4">
      <w:pPr>
        <w:pStyle w:val="ListParagraph"/>
        <w:tabs>
          <w:tab w:val="left" w:pos="1350"/>
        </w:tabs>
        <w:ind w:left="0"/>
        <w:rPr>
          <w:sz w:val="26"/>
          <w:szCs w:val="26"/>
          <w:lang w:val="nl-NL"/>
        </w:rPr>
      </w:pPr>
      <w:r>
        <w:rPr>
          <w:sz w:val="26"/>
          <w:szCs w:val="26"/>
          <w:lang w:val="nl-NL"/>
        </w:rPr>
        <w:t>Luôn ở bên cạnh khách trong suốt thời gian khách lưu lại văn phòng. Không được để xảy ra trường hợp khách đi lại tự do một mình trong khu vực làm việc của công ty.</w:t>
      </w:r>
    </w:p>
    <w:p w14:paraId="0DA8C670" w14:textId="77777777" w:rsidR="002601D4" w:rsidRDefault="002601D4" w:rsidP="002601D4">
      <w:pPr>
        <w:pStyle w:val="ListParagraph"/>
        <w:tabs>
          <w:tab w:val="left" w:pos="1350"/>
        </w:tabs>
        <w:ind w:left="0"/>
        <w:rPr>
          <w:sz w:val="26"/>
          <w:szCs w:val="26"/>
          <w:lang w:val="nl-NL"/>
        </w:rPr>
      </w:pPr>
    </w:p>
    <w:p w14:paraId="1ED17076" w14:textId="77777777" w:rsidR="002601D4" w:rsidRDefault="002601D4" w:rsidP="002601D4">
      <w:pPr>
        <w:pStyle w:val="ListParagraph"/>
        <w:tabs>
          <w:tab w:val="left" w:pos="1350"/>
        </w:tabs>
        <w:ind w:left="0"/>
        <w:rPr>
          <w:sz w:val="26"/>
          <w:szCs w:val="26"/>
          <w:lang w:val="nl-NL"/>
        </w:rPr>
      </w:pPr>
      <w:r>
        <w:rPr>
          <w:sz w:val="26"/>
          <w:szCs w:val="26"/>
          <w:lang w:val="nl-NL"/>
        </w:rPr>
        <w:t>Không được để khách ở lại công ty sau thời gian làm việc với bất kỳ lý do nào.</w:t>
      </w:r>
    </w:p>
    <w:p w14:paraId="63D41410" w14:textId="77777777" w:rsidR="002601D4" w:rsidRDefault="002601D4" w:rsidP="002601D4">
      <w:pPr>
        <w:jc w:val="both"/>
        <w:rPr>
          <w:sz w:val="26"/>
          <w:szCs w:val="26"/>
          <w:lang w:val="nl-NL"/>
        </w:rPr>
      </w:pPr>
    </w:p>
    <w:p w14:paraId="5A12A8AA" w14:textId="77777777" w:rsidR="002601D4" w:rsidRDefault="002601D4">
      <w:pPr>
        <w:widowControl/>
        <w:numPr>
          <w:ilvl w:val="0"/>
          <w:numId w:val="5"/>
        </w:numPr>
        <w:tabs>
          <w:tab w:val="left" w:pos="567"/>
        </w:tabs>
        <w:ind w:left="567" w:hanging="567"/>
        <w:jc w:val="both"/>
        <w:rPr>
          <w:b/>
          <w:sz w:val="30"/>
          <w:szCs w:val="30"/>
          <w:lang w:val="nl-NL"/>
        </w:rPr>
      </w:pPr>
      <w:r>
        <w:rPr>
          <w:b/>
          <w:sz w:val="30"/>
          <w:szCs w:val="30"/>
          <w:lang w:val="nl-NL"/>
        </w:rPr>
        <w:t>Các trường hợp khẩn cấp</w:t>
      </w:r>
    </w:p>
    <w:p w14:paraId="18DD6F75" w14:textId="77777777" w:rsidR="002601D4" w:rsidRDefault="002601D4" w:rsidP="002601D4">
      <w:pPr>
        <w:jc w:val="both"/>
        <w:rPr>
          <w:sz w:val="26"/>
          <w:szCs w:val="26"/>
          <w:lang w:val="nl-NL"/>
        </w:rPr>
      </w:pPr>
    </w:p>
    <w:p w14:paraId="02098BFD" w14:textId="77777777" w:rsidR="002601D4" w:rsidRDefault="002601D4" w:rsidP="002601D4">
      <w:pPr>
        <w:jc w:val="both"/>
        <w:rPr>
          <w:sz w:val="26"/>
          <w:szCs w:val="26"/>
          <w:lang w:val="nl-NL"/>
        </w:rPr>
      </w:pPr>
      <w:r>
        <w:rPr>
          <w:sz w:val="26"/>
          <w:szCs w:val="26"/>
          <w:lang w:val="nl-NL"/>
        </w:rPr>
        <w:t>Trong trường hợp khẩn cấp nguy hiểm đến tính mạng và tài sản, bạn phải:</w:t>
      </w:r>
    </w:p>
    <w:p w14:paraId="434C0A07" w14:textId="77777777" w:rsidR="002601D4" w:rsidRDefault="002601D4" w:rsidP="002601D4">
      <w:pPr>
        <w:jc w:val="both"/>
        <w:rPr>
          <w:sz w:val="26"/>
          <w:szCs w:val="26"/>
          <w:lang w:val="nl-NL"/>
        </w:rPr>
      </w:pPr>
    </w:p>
    <w:p w14:paraId="57299353" w14:textId="77777777" w:rsidR="002601D4" w:rsidRDefault="002601D4">
      <w:pPr>
        <w:pStyle w:val="ListParagraph"/>
        <w:numPr>
          <w:ilvl w:val="0"/>
          <w:numId w:val="11"/>
        </w:numPr>
        <w:spacing w:before="0" w:after="0" w:line="240" w:lineRule="auto"/>
        <w:rPr>
          <w:sz w:val="26"/>
          <w:szCs w:val="26"/>
          <w:lang w:val="nl-NL"/>
        </w:rPr>
      </w:pPr>
      <w:r>
        <w:rPr>
          <w:sz w:val="26"/>
          <w:szCs w:val="26"/>
          <w:lang w:val="nl-NL"/>
        </w:rPr>
        <w:t>Thông báo ngay cho ban giám đốc và bảo vệ về sự cố, báo động cho những người xung quanh.</w:t>
      </w:r>
    </w:p>
    <w:p w14:paraId="7105AD64" w14:textId="77777777" w:rsidR="002601D4" w:rsidRDefault="002601D4">
      <w:pPr>
        <w:pStyle w:val="ListParagraph"/>
        <w:numPr>
          <w:ilvl w:val="0"/>
          <w:numId w:val="11"/>
        </w:numPr>
        <w:spacing w:before="0" w:after="0" w:line="240" w:lineRule="auto"/>
        <w:rPr>
          <w:sz w:val="26"/>
          <w:szCs w:val="26"/>
          <w:lang w:val="nl-NL"/>
        </w:rPr>
      </w:pPr>
      <w:r>
        <w:rPr>
          <w:sz w:val="26"/>
          <w:szCs w:val="26"/>
          <w:lang w:val="nl-NL"/>
        </w:rPr>
        <w:lastRenderedPageBreak/>
        <w:t>Tắt công tắc các máy móc thiết bị điện, nguồn điện đang sử dụng và rời khỏi nơi làm việc bằng lối thoát hiểm.</w:t>
      </w:r>
    </w:p>
    <w:p w14:paraId="01D9D828" w14:textId="77777777" w:rsidR="002601D4" w:rsidRDefault="002601D4">
      <w:pPr>
        <w:pStyle w:val="ListParagraph"/>
        <w:numPr>
          <w:ilvl w:val="0"/>
          <w:numId w:val="11"/>
        </w:numPr>
        <w:spacing w:before="0" w:after="0" w:line="240" w:lineRule="auto"/>
        <w:rPr>
          <w:sz w:val="26"/>
          <w:szCs w:val="26"/>
          <w:lang w:val="nl-NL"/>
        </w:rPr>
      </w:pPr>
      <w:r>
        <w:rPr>
          <w:sz w:val="26"/>
          <w:szCs w:val="26"/>
          <w:lang w:val="nl-NL"/>
        </w:rPr>
        <w:t>Mỗi nhân viên phải biết đang sử dụng hoặc phụ trách tài sản nào của công ty và chịu trách nhiệm mang theo khi di chuyển ra khỏi văn phòng như: CPU Server, các đĩa mềm lưu trữ…</w:t>
      </w:r>
    </w:p>
    <w:p w14:paraId="1D462FB4" w14:textId="77777777" w:rsidR="002601D4" w:rsidRDefault="002601D4">
      <w:pPr>
        <w:pStyle w:val="ListParagraph"/>
        <w:numPr>
          <w:ilvl w:val="0"/>
          <w:numId w:val="11"/>
        </w:numPr>
        <w:spacing w:before="0" w:after="0" w:line="240" w:lineRule="auto"/>
        <w:rPr>
          <w:sz w:val="26"/>
          <w:szCs w:val="26"/>
          <w:lang w:val="nl-NL"/>
        </w:rPr>
      </w:pPr>
      <w:r>
        <w:rPr>
          <w:sz w:val="26"/>
          <w:szCs w:val="26"/>
          <w:lang w:val="nl-NL"/>
        </w:rPr>
        <w:t>Tập hợp tại nơi an toàn gần công ty trong thời gian thực hiện cứu chữa. Không được tự ý bỏ về khi chưa điểm danh và được sự đồng ý của cấp quản lý.</w:t>
      </w:r>
    </w:p>
    <w:p w14:paraId="28A0D693" w14:textId="77777777" w:rsidR="002601D4" w:rsidRDefault="002601D4" w:rsidP="002601D4">
      <w:pPr>
        <w:jc w:val="both"/>
        <w:rPr>
          <w:sz w:val="26"/>
          <w:szCs w:val="26"/>
          <w:lang w:val="nl-NL"/>
        </w:rPr>
      </w:pPr>
    </w:p>
    <w:p w14:paraId="3D548923" w14:textId="77777777" w:rsidR="002601D4" w:rsidRDefault="002601D4">
      <w:pPr>
        <w:widowControl/>
        <w:numPr>
          <w:ilvl w:val="0"/>
          <w:numId w:val="5"/>
        </w:numPr>
        <w:tabs>
          <w:tab w:val="left" w:pos="567"/>
        </w:tabs>
        <w:ind w:left="567" w:hanging="567"/>
        <w:jc w:val="both"/>
        <w:rPr>
          <w:b/>
          <w:sz w:val="30"/>
          <w:szCs w:val="30"/>
          <w:lang w:val="nl-NL"/>
        </w:rPr>
      </w:pPr>
      <w:r>
        <w:rPr>
          <w:b/>
          <w:sz w:val="30"/>
          <w:szCs w:val="30"/>
          <w:lang w:val="nl-NL"/>
        </w:rPr>
        <w:t>Phần mềm/ Email/ Internet/Mạng LAN</w:t>
      </w:r>
    </w:p>
    <w:p w14:paraId="6F1DE558" w14:textId="77777777" w:rsidR="002601D4" w:rsidRDefault="002601D4" w:rsidP="002601D4">
      <w:pPr>
        <w:pStyle w:val="BodyText2"/>
        <w:tabs>
          <w:tab w:val="left" w:pos="927"/>
        </w:tabs>
        <w:spacing w:after="0" w:line="240" w:lineRule="auto"/>
        <w:ind w:left="927"/>
        <w:jc w:val="both"/>
        <w:rPr>
          <w:sz w:val="26"/>
          <w:szCs w:val="26"/>
          <w:lang w:val="nl-NL"/>
        </w:rPr>
      </w:pPr>
    </w:p>
    <w:p w14:paraId="68F454CE" w14:textId="77777777" w:rsidR="002601D4" w:rsidRDefault="002601D4" w:rsidP="002601D4">
      <w:pPr>
        <w:pStyle w:val="BodyText2"/>
        <w:tabs>
          <w:tab w:val="left" w:pos="0"/>
        </w:tabs>
        <w:spacing w:after="0" w:line="240" w:lineRule="auto"/>
        <w:jc w:val="both"/>
        <w:rPr>
          <w:sz w:val="26"/>
          <w:szCs w:val="26"/>
          <w:lang w:val="nl-NL"/>
        </w:rPr>
      </w:pPr>
      <w:r>
        <w:rPr>
          <w:sz w:val="26"/>
          <w:szCs w:val="26"/>
          <w:lang w:val="nl-NL"/>
        </w:rPr>
        <w:t xml:space="preserve">Một trong những qui định của [Tên công ty] là nghiêm cấm bạn tự ý sao chép, sử dụng các phần mềm có bản quyền hoặc không có bản quyền vào bất kỳ một máy tính nào của công ty. </w:t>
      </w:r>
    </w:p>
    <w:p w14:paraId="00665C26" w14:textId="77777777" w:rsidR="002601D4" w:rsidRDefault="002601D4" w:rsidP="002601D4">
      <w:pPr>
        <w:pStyle w:val="BodyText2"/>
        <w:tabs>
          <w:tab w:val="left" w:pos="0"/>
        </w:tabs>
        <w:spacing w:after="0" w:line="240" w:lineRule="auto"/>
        <w:jc w:val="both"/>
        <w:rPr>
          <w:sz w:val="26"/>
          <w:szCs w:val="26"/>
          <w:lang w:val="nl-NL"/>
        </w:rPr>
      </w:pPr>
    </w:p>
    <w:p w14:paraId="71E9D433" w14:textId="77777777" w:rsidR="002601D4" w:rsidRDefault="002601D4" w:rsidP="002601D4">
      <w:pPr>
        <w:pStyle w:val="BodyText2"/>
        <w:tabs>
          <w:tab w:val="left" w:pos="0"/>
        </w:tabs>
        <w:spacing w:after="0" w:line="240" w:lineRule="auto"/>
        <w:jc w:val="both"/>
        <w:rPr>
          <w:sz w:val="26"/>
          <w:szCs w:val="26"/>
          <w:lang w:val="nl-NL"/>
        </w:rPr>
      </w:pPr>
      <w:r>
        <w:rPr>
          <w:sz w:val="26"/>
          <w:szCs w:val="26"/>
          <w:lang w:val="nl-NL"/>
        </w:rPr>
        <w:t>Bạn không được sử dụng Email của Công ty vào các giao dịch kinh doanh cá nhân.</w:t>
      </w:r>
    </w:p>
    <w:p w14:paraId="327EA3C9" w14:textId="77777777" w:rsidR="002601D4" w:rsidRDefault="002601D4" w:rsidP="002601D4">
      <w:pPr>
        <w:pStyle w:val="BodyText2"/>
        <w:tabs>
          <w:tab w:val="left" w:pos="0"/>
        </w:tabs>
        <w:spacing w:after="0" w:line="240" w:lineRule="auto"/>
        <w:jc w:val="both"/>
        <w:rPr>
          <w:sz w:val="26"/>
          <w:szCs w:val="26"/>
          <w:lang w:val="nl-NL"/>
        </w:rPr>
      </w:pPr>
    </w:p>
    <w:p w14:paraId="3F5E369A" w14:textId="77777777" w:rsidR="002601D4" w:rsidRDefault="002601D4" w:rsidP="002601D4">
      <w:pPr>
        <w:pStyle w:val="BodyText2"/>
        <w:tabs>
          <w:tab w:val="left" w:pos="0"/>
        </w:tabs>
        <w:spacing w:after="0" w:line="240" w:lineRule="auto"/>
        <w:jc w:val="both"/>
        <w:rPr>
          <w:sz w:val="26"/>
          <w:szCs w:val="26"/>
          <w:lang w:val="nl-NL"/>
        </w:rPr>
      </w:pPr>
      <w:r>
        <w:rPr>
          <w:sz w:val="26"/>
          <w:szCs w:val="26"/>
          <w:lang w:val="nl-NL"/>
        </w:rPr>
        <w:t>Bạn phải bảo mật password các tài khoản làm việc trên công ty, tránh để tình trạng thất thoát thông tin và dữ liêu làm việc ra bên ngoài.</w:t>
      </w:r>
    </w:p>
    <w:p w14:paraId="1C6190F5" w14:textId="77777777" w:rsidR="002601D4" w:rsidRDefault="002601D4" w:rsidP="002601D4">
      <w:pPr>
        <w:pStyle w:val="BodyText2"/>
        <w:tabs>
          <w:tab w:val="left" w:pos="0"/>
        </w:tabs>
        <w:spacing w:after="0" w:line="240" w:lineRule="auto"/>
        <w:jc w:val="both"/>
        <w:rPr>
          <w:sz w:val="26"/>
          <w:szCs w:val="26"/>
          <w:lang w:val="nl-NL"/>
        </w:rPr>
      </w:pPr>
    </w:p>
    <w:p w14:paraId="6602C6C4" w14:textId="77777777" w:rsidR="002601D4" w:rsidRDefault="002601D4">
      <w:pPr>
        <w:widowControl/>
        <w:numPr>
          <w:ilvl w:val="0"/>
          <w:numId w:val="5"/>
        </w:numPr>
        <w:tabs>
          <w:tab w:val="left" w:pos="567"/>
        </w:tabs>
        <w:ind w:left="567" w:hanging="567"/>
        <w:jc w:val="both"/>
        <w:rPr>
          <w:b/>
          <w:sz w:val="30"/>
          <w:szCs w:val="30"/>
          <w:lang w:val="nl-NL"/>
        </w:rPr>
      </w:pPr>
      <w:r>
        <w:rPr>
          <w:b/>
          <w:sz w:val="30"/>
          <w:szCs w:val="30"/>
          <w:lang w:val="nl-NL"/>
        </w:rPr>
        <w:t>Qui tắc bảo mật và bảo vệ uy tín công ty</w:t>
      </w:r>
    </w:p>
    <w:p w14:paraId="13903D26" w14:textId="77777777" w:rsidR="002601D4" w:rsidRDefault="002601D4" w:rsidP="002601D4">
      <w:pPr>
        <w:jc w:val="both"/>
        <w:rPr>
          <w:sz w:val="26"/>
          <w:szCs w:val="26"/>
          <w:lang w:val="nl-NL"/>
        </w:rPr>
      </w:pPr>
    </w:p>
    <w:p w14:paraId="1F869C85" w14:textId="77777777" w:rsidR="002601D4" w:rsidRDefault="002601D4" w:rsidP="002601D4">
      <w:pPr>
        <w:pStyle w:val="BodyText2"/>
        <w:tabs>
          <w:tab w:val="left" w:pos="851"/>
        </w:tabs>
        <w:spacing w:after="0" w:line="240" w:lineRule="auto"/>
        <w:jc w:val="both"/>
        <w:rPr>
          <w:sz w:val="26"/>
          <w:szCs w:val="26"/>
          <w:lang w:val="nl-NL"/>
        </w:rPr>
      </w:pPr>
      <w:r>
        <w:rPr>
          <w:sz w:val="26"/>
          <w:szCs w:val="26"/>
          <w:lang w:val="nl-NL"/>
        </w:rPr>
        <w:t>Bất kỳ khi nào bạn rời khỏi nơi làm việc để ăn giữa ca, về nhà, tiếp khách hoặc tham gia, nơi làm việc của bạn phải được gọn gàng, các tài liệu quan trọng phải được cất giữ. Nguyên tắc này không chỉ đảm bảo những thông tin quan trọng của công ty được bảo mật mà còn giữ cho môi trường làm việc sạch sẽ.</w:t>
      </w:r>
    </w:p>
    <w:p w14:paraId="0A2F5943" w14:textId="77777777" w:rsidR="002601D4" w:rsidRDefault="002601D4" w:rsidP="002601D4">
      <w:pPr>
        <w:pStyle w:val="BodyText2"/>
        <w:tabs>
          <w:tab w:val="left" w:pos="851"/>
        </w:tabs>
        <w:spacing w:after="0" w:line="240" w:lineRule="auto"/>
        <w:jc w:val="both"/>
        <w:rPr>
          <w:sz w:val="26"/>
          <w:szCs w:val="26"/>
          <w:lang w:val="nl-NL"/>
        </w:rPr>
      </w:pPr>
    </w:p>
    <w:p w14:paraId="558002A1" w14:textId="77777777" w:rsidR="002601D4" w:rsidRDefault="002601D4" w:rsidP="002601D4">
      <w:pPr>
        <w:pStyle w:val="BodyText2"/>
        <w:tabs>
          <w:tab w:val="left" w:pos="851"/>
        </w:tabs>
        <w:spacing w:after="0" w:line="240" w:lineRule="auto"/>
        <w:jc w:val="both"/>
        <w:rPr>
          <w:sz w:val="26"/>
          <w:szCs w:val="26"/>
          <w:lang w:val="nl-NL"/>
        </w:rPr>
      </w:pPr>
      <w:r>
        <w:rPr>
          <w:sz w:val="26"/>
          <w:szCs w:val="26"/>
          <w:lang w:val="nl-NL"/>
        </w:rPr>
        <w:t>Tiêu hủy các tài liệu mật (liên quan đến bài test, nội dung các chương trình , hệ thống công cụ giải pháp, các tài liệu liên quan đến khách hàng…) của công ty sau khi đã sử dụng xong.</w:t>
      </w:r>
    </w:p>
    <w:p w14:paraId="2AF1C989" w14:textId="77777777" w:rsidR="002601D4" w:rsidRDefault="002601D4" w:rsidP="002601D4">
      <w:pPr>
        <w:pStyle w:val="BodyText2"/>
        <w:tabs>
          <w:tab w:val="left" w:pos="851"/>
        </w:tabs>
        <w:spacing w:after="0" w:line="240" w:lineRule="auto"/>
        <w:jc w:val="both"/>
        <w:rPr>
          <w:sz w:val="26"/>
          <w:szCs w:val="26"/>
          <w:lang w:val="nl-NL"/>
        </w:rPr>
      </w:pPr>
    </w:p>
    <w:p w14:paraId="18CD4797" w14:textId="77777777" w:rsidR="002601D4" w:rsidRDefault="002601D4" w:rsidP="002601D4">
      <w:pPr>
        <w:pStyle w:val="BodyText2"/>
        <w:tabs>
          <w:tab w:val="left" w:pos="851"/>
        </w:tabs>
        <w:spacing w:after="0" w:line="240" w:lineRule="auto"/>
        <w:jc w:val="both"/>
        <w:rPr>
          <w:sz w:val="26"/>
          <w:szCs w:val="26"/>
          <w:lang w:val="nl-NL"/>
        </w:rPr>
      </w:pPr>
      <w:r>
        <w:rPr>
          <w:sz w:val="26"/>
          <w:szCs w:val="26"/>
          <w:lang w:val="nl-NL"/>
        </w:rPr>
        <w:t xml:space="preserve">Không được phép nhận tiền hoa hồng hoặc quà tặng do các giao dịch của công ty mang lại. Tiền hoa hồng nếu có, phải được nộp về cho thủ quỹ và được giữ làm quỹ của công ty. </w:t>
      </w:r>
    </w:p>
    <w:p w14:paraId="164035E3" w14:textId="77777777" w:rsidR="002601D4" w:rsidRDefault="002601D4" w:rsidP="002601D4">
      <w:pPr>
        <w:pStyle w:val="BodyText2"/>
        <w:tabs>
          <w:tab w:val="left" w:pos="851"/>
        </w:tabs>
        <w:spacing w:after="0" w:line="240" w:lineRule="auto"/>
        <w:jc w:val="both"/>
        <w:rPr>
          <w:sz w:val="26"/>
          <w:szCs w:val="26"/>
          <w:lang w:val="nl-NL"/>
        </w:rPr>
      </w:pPr>
    </w:p>
    <w:p w14:paraId="38600AA0" w14:textId="77777777" w:rsidR="002601D4" w:rsidRDefault="002601D4" w:rsidP="002601D4">
      <w:pPr>
        <w:pStyle w:val="BodyText2"/>
        <w:tabs>
          <w:tab w:val="left" w:pos="851"/>
        </w:tabs>
        <w:spacing w:after="0" w:line="240" w:lineRule="auto"/>
        <w:jc w:val="both"/>
        <w:rPr>
          <w:sz w:val="26"/>
          <w:szCs w:val="26"/>
          <w:lang w:val="nl-NL"/>
        </w:rPr>
      </w:pPr>
      <w:r>
        <w:rPr>
          <w:sz w:val="26"/>
          <w:szCs w:val="26"/>
          <w:lang w:val="nl-NL"/>
        </w:rPr>
        <w:t>Các hoạt động của công ty chỉ được mang ra thảo luận và bàn bạc với các đối tác bên ngoài công ty trên cơ sở hiểu biết và nắm rõ mục đích của đối tác.</w:t>
      </w:r>
    </w:p>
    <w:p w14:paraId="578468B3" w14:textId="77777777" w:rsidR="002601D4" w:rsidRDefault="002601D4" w:rsidP="002601D4">
      <w:pPr>
        <w:pStyle w:val="BodyText2"/>
        <w:tabs>
          <w:tab w:val="left" w:pos="851"/>
        </w:tabs>
        <w:spacing w:after="0" w:line="240" w:lineRule="auto"/>
        <w:jc w:val="both"/>
        <w:rPr>
          <w:sz w:val="26"/>
          <w:szCs w:val="26"/>
          <w:lang w:val="nl-NL"/>
        </w:rPr>
      </w:pPr>
    </w:p>
    <w:p w14:paraId="0DB18D4C" w14:textId="77777777" w:rsidR="002601D4" w:rsidRDefault="002601D4" w:rsidP="002601D4">
      <w:pPr>
        <w:pStyle w:val="BodyText2"/>
        <w:tabs>
          <w:tab w:val="left" w:pos="851"/>
        </w:tabs>
        <w:spacing w:after="0" w:line="240" w:lineRule="auto"/>
        <w:jc w:val="both"/>
        <w:rPr>
          <w:sz w:val="26"/>
          <w:szCs w:val="26"/>
          <w:lang w:val="nl-NL"/>
        </w:rPr>
      </w:pPr>
      <w:r>
        <w:rPr>
          <w:sz w:val="26"/>
          <w:szCs w:val="26"/>
          <w:lang w:val="nl-NL"/>
        </w:rPr>
        <w:t>Luôn vui vẻ và nhiệt tình, lịch sự khi giao tiếp với khách hàng. Khi có vấn đề bất đồng, không được lạm dụng ngôn ngữ, xúc phạm khách hàng.</w:t>
      </w:r>
    </w:p>
    <w:p w14:paraId="6F865028" w14:textId="77777777" w:rsidR="002601D4" w:rsidRDefault="002601D4" w:rsidP="002601D4">
      <w:pPr>
        <w:pStyle w:val="BodyText2"/>
        <w:tabs>
          <w:tab w:val="left" w:pos="851"/>
        </w:tabs>
        <w:spacing w:after="0" w:line="240" w:lineRule="auto"/>
        <w:jc w:val="both"/>
        <w:rPr>
          <w:sz w:val="26"/>
          <w:szCs w:val="26"/>
          <w:lang w:val="nl-NL"/>
        </w:rPr>
      </w:pPr>
    </w:p>
    <w:p w14:paraId="0EBE0D8A" w14:textId="77777777" w:rsidR="002601D4" w:rsidRDefault="002601D4" w:rsidP="002601D4">
      <w:pPr>
        <w:pStyle w:val="BodyText2"/>
        <w:tabs>
          <w:tab w:val="left" w:pos="851"/>
        </w:tabs>
        <w:spacing w:after="0" w:line="240" w:lineRule="auto"/>
        <w:jc w:val="both"/>
        <w:rPr>
          <w:sz w:val="26"/>
          <w:szCs w:val="26"/>
          <w:lang w:val="nl-NL"/>
        </w:rPr>
      </w:pPr>
      <w:r>
        <w:rPr>
          <w:sz w:val="26"/>
          <w:szCs w:val="26"/>
          <w:lang w:val="nl-NL"/>
        </w:rPr>
        <w:t>Tuyệt đối giữ bí mật các thông tin nội bộ của khách hàng mà trong quá trình thực hiện dịch vụ có thể biết được.</w:t>
      </w:r>
    </w:p>
    <w:p w14:paraId="2C1A161D" w14:textId="77777777" w:rsidR="002601D4" w:rsidRDefault="002601D4" w:rsidP="002601D4">
      <w:pPr>
        <w:spacing w:after="200" w:line="276" w:lineRule="auto"/>
        <w:jc w:val="both"/>
        <w:rPr>
          <w:sz w:val="40"/>
          <w:szCs w:val="40"/>
          <w:lang w:val="nl-NL"/>
        </w:rPr>
      </w:pPr>
      <w:r>
        <w:rPr>
          <w:sz w:val="40"/>
          <w:szCs w:val="40"/>
          <w:lang w:val="nl-NL"/>
        </w:rPr>
        <w:br w:type="page"/>
      </w:r>
    </w:p>
    <w:p w14:paraId="7FCF2C1A" w14:textId="77777777" w:rsidR="002601D4" w:rsidRDefault="002601D4" w:rsidP="002601D4">
      <w:pPr>
        <w:jc w:val="both"/>
        <w:rPr>
          <w:sz w:val="40"/>
          <w:szCs w:val="40"/>
          <w:lang w:val="nl-NL"/>
        </w:rPr>
      </w:pPr>
    </w:p>
    <w:p w14:paraId="49DBCBEB" w14:textId="77777777" w:rsidR="002601D4" w:rsidRDefault="002601D4" w:rsidP="002601D4">
      <w:pPr>
        <w:jc w:val="center"/>
        <w:rPr>
          <w:sz w:val="40"/>
          <w:szCs w:val="40"/>
          <w:lang w:val="nl-NL"/>
        </w:rPr>
      </w:pPr>
      <w:r>
        <w:rPr>
          <w:sz w:val="40"/>
          <w:szCs w:val="40"/>
          <w:lang w:val="nl-NL"/>
        </w:rPr>
        <w:t>CHƯƠNG III: CHÍNH SÁCH NHÂN SỰ</w:t>
      </w:r>
    </w:p>
    <w:p w14:paraId="102AD48F" w14:textId="77777777" w:rsidR="002601D4" w:rsidRDefault="002601D4" w:rsidP="002601D4">
      <w:pPr>
        <w:jc w:val="both"/>
        <w:rPr>
          <w:sz w:val="40"/>
          <w:szCs w:val="40"/>
          <w:lang w:val="nl-NL"/>
        </w:rPr>
      </w:pPr>
    </w:p>
    <w:p w14:paraId="562931C9" w14:textId="77777777" w:rsidR="002601D4" w:rsidRDefault="002601D4" w:rsidP="002601D4">
      <w:pPr>
        <w:jc w:val="both"/>
        <w:rPr>
          <w:b/>
          <w:sz w:val="30"/>
          <w:szCs w:val="30"/>
          <w:lang w:val="nl-NL"/>
        </w:rPr>
      </w:pPr>
      <w:r>
        <w:rPr>
          <w:b/>
          <w:sz w:val="30"/>
          <w:szCs w:val="30"/>
          <w:lang w:val="nl-NL"/>
        </w:rPr>
        <w:t>1. Chính sách tuyển dụng</w:t>
      </w:r>
    </w:p>
    <w:p w14:paraId="0567E2EF" w14:textId="77777777" w:rsidR="002601D4" w:rsidRDefault="002601D4" w:rsidP="002601D4">
      <w:pPr>
        <w:jc w:val="both"/>
        <w:rPr>
          <w:b/>
          <w:sz w:val="26"/>
          <w:szCs w:val="26"/>
          <w:lang w:val="nl-NL"/>
        </w:rPr>
      </w:pPr>
    </w:p>
    <w:p w14:paraId="7D79A869" w14:textId="77777777" w:rsidR="002601D4" w:rsidRDefault="002601D4">
      <w:pPr>
        <w:pStyle w:val="ListParagraph"/>
        <w:numPr>
          <w:ilvl w:val="0"/>
          <w:numId w:val="12"/>
        </w:numPr>
        <w:spacing w:before="0" w:after="0" w:line="240" w:lineRule="auto"/>
        <w:rPr>
          <w:b/>
          <w:lang w:val="nl-NL"/>
        </w:rPr>
      </w:pPr>
      <w:r>
        <w:rPr>
          <w:b/>
          <w:lang w:val="nl-NL"/>
        </w:rPr>
        <w:t>Mục đích / nguyên tắc</w:t>
      </w:r>
    </w:p>
    <w:p w14:paraId="3F3ED030" w14:textId="77777777" w:rsidR="002601D4" w:rsidRDefault="002601D4" w:rsidP="002601D4">
      <w:pPr>
        <w:jc w:val="both"/>
        <w:rPr>
          <w:sz w:val="26"/>
          <w:szCs w:val="26"/>
          <w:lang w:val="nl-NL"/>
        </w:rPr>
      </w:pPr>
    </w:p>
    <w:p w14:paraId="67C587A5" w14:textId="77777777" w:rsidR="002601D4" w:rsidRDefault="002601D4" w:rsidP="002601D4">
      <w:pPr>
        <w:jc w:val="both"/>
        <w:rPr>
          <w:sz w:val="26"/>
          <w:szCs w:val="26"/>
          <w:lang w:val="nl-NL"/>
        </w:rPr>
      </w:pPr>
      <w:r>
        <w:rPr>
          <w:sz w:val="26"/>
          <w:szCs w:val="26"/>
          <w:lang w:val="nl-NL"/>
        </w:rPr>
        <w:t>Việc tuyển dụng phải thỏa mãn được mục tiêu ngắn và dài hạn của công ty. Nhân sự được tuyển vào không những phải đáp ứng được yêu cầu của công việc hiện tại mà còn phải căn cứ để phát triển trong tương lai.</w:t>
      </w:r>
    </w:p>
    <w:p w14:paraId="1FF1A65A" w14:textId="77777777" w:rsidR="002601D4" w:rsidRDefault="002601D4" w:rsidP="002601D4">
      <w:pPr>
        <w:jc w:val="both"/>
        <w:rPr>
          <w:sz w:val="26"/>
          <w:szCs w:val="26"/>
          <w:lang w:val="nl-NL"/>
        </w:rPr>
      </w:pPr>
    </w:p>
    <w:p w14:paraId="14878345" w14:textId="77777777" w:rsidR="002601D4" w:rsidRDefault="002601D4" w:rsidP="002601D4">
      <w:pPr>
        <w:jc w:val="both"/>
        <w:rPr>
          <w:sz w:val="26"/>
          <w:szCs w:val="26"/>
          <w:lang w:val="nl-NL"/>
        </w:rPr>
      </w:pPr>
      <w:r>
        <w:rPr>
          <w:sz w:val="26"/>
          <w:szCs w:val="26"/>
          <w:lang w:val="nl-NL"/>
        </w:rPr>
        <w:t>Việc tuyển chọn phải căn cứ vào năng lực và phẩm chất thực sự của ứng viên nhằm đáp ứng các yêu cầu công việc mà không có bất cứ sự phân biệt nào.</w:t>
      </w:r>
    </w:p>
    <w:p w14:paraId="2DC3A6DD" w14:textId="77777777" w:rsidR="002601D4" w:rsidRDefault="002601D4" w:rsidP="002601D4">
      <w:pPr>
        <w:jc w:val="both"/>
        <w:rPr>
          <w:sz w:val="26"/>
          <w:szCs w:val="26"/>
          <w:lang w:val="nl-NL"/>
        </w:rPr>
      </w:pPr>
    </w:p>
    <w:p w14:paraId="45E539FC" w14:textId="77777777" w:rsidR="002601D4" w:rsidRDefault="002601D4" w:rsidP="002601D4">
      <w:pPr>
        <w:jc w:val="both"/>
        <w:rPr>
          <w:sz w:val="26"/>
          <w:szCs w:val="26"/>
          <w:lang w:val="nl-NL"/>
        </w:rPr>
      </w:pPr>
      <w:r>
        <w:rPr>
          <w:sz w:val="26"/>
          <w:szCs w:val="26"/>
          <w:lang w:val="nl-NL"/>
        </w:rPr>
        <w:t>Ứng viên nội bộ được ưu tiên xem xét bổ nhiệm/ tuyển dụng vào vị trí đang cần người. Chỉ khi nào không thể bổ nhiệm từ nguồn nội bộ, việc tuyển dụng từ nguồn bên ngoài mới được xét đến.</w:t>
      </w:r>
    </w:p>
    <w:p w14:paraId="05EE6040" w14:textId="77777777" w:rsidR="002601D4" w:rsidRDefault="002601D4" w:rsidP="002601D4">
      <w:pPr>
        <w:jc w:val="both"/>
        <w:rPr>
          <w:sz w:val="26"/>
          <w:szCs w:val="26"/>
          <w:lang w:val="nl-NL"/>
        </w:rPr>
      </w:pPr>
    </w:p>
    <w:p w14:paraId="24EF39B7" w14:textId="77777777" w:rsidR="002601D4" w:rsidRDefault="002601D4">
      <w:pPr>
        <w:pStyle w:val="ListParagraph"/>
        <w:numPr>
          <w:ilvl w:val="0"/>
          <w:numId w:val="12"/>
        </w:numPr>
        <w:spacing w:before="0" w:after="0" w:line="240" w:lineRule="auto"/>
        <w:rPr>
          <w:b/>
          <w:lang w:val="nl-NL"/>
        </w:rPr>
      </w:pPr>
      <w:r>
        <w:rPr>
          <w:b/>
          <w:lang w:val="nl-NL"/>
        </w:rPr>
        <w:t>Phạm vi áp dụng</w:t>
      </w:r>
      <w:r>
        <w:rPr>
          <w:b/>
          <w:lang w:val="nl-NL"/>
        </w:rPr>
        <w:tab/>
      </w:r>
    </w:p>
    <w:p w14:paraId="0885D961" w14:textId="77777777" w:rsidR="002601D4" w:rsidRDefault="002601D4" w:rsidP="002601D4">
      <w:pPr>
        <w:jc w:val="both"/>
        <w:rPr>
          <w:sz w:val="26"/>
          <w:szCs w:val="26"/>
          <w:lang w:val="nl-NL"/>
        </w:rPr>
      </w:pPr>
    </w:p>
    <w:p w14:paraId="11F1250C" w14:textId="77777777" w:rsidR="002601D4" w:rsidRDefault="002601D4" w:rsidP="002601D4">
      <w:pPr>
        <w:jc w:val="both"/>
        <w:rPr>
          <w:sz w:val="26"/>
          <w:szCs w:val="26"/>
          <w:lang w:val="nl-NL"/>
        </w:rPr>
      </w:pPr>
      <w:r>
        <w:rPr>
          <w:sz w:val="26"/>
          <w:szCs w:val="26"/>
          <w:lang w:val="nl-NL"/>
        </w:rPr>
        <w:t>Mọi vị trí công việc</w:t>
      </w:r>
    </w:p>
    <w:p w14:paraId="6B2709C9" w14:textId="77777777" w:rsidR="002601D4" w:rsidRDefault="002601D4" w:rsidP="002601D4">
      <w:pPr>
        <w:jc w:val="both"/>
        <w:rPr>
          <w:sz w:val="26"/>
          <w:szCs w:val="26"/>
          <w:lang w:val="nl-NL"/>
        </w:rPr>
      </w:pPr>
    </w:p>
    <w:p w14:paraId="53AF4859" w14:textId="77777777" w:rsidR="002601D4" w:rsidRDefault="002601D4">
      <w:pPr>
        <w:pStyle w:val="ListParagraph"/>
        <w:numPr>
          <w:ilvl w:val="0"/>
          <w:numId w:val="12"/>
        </w:numPr>
        <w:spacing w:before="0" w:after="0" w:line="240" w:lineRule="auto"/>
        <w:rPr>
          <w:b/>
          <w:lang w:val="nl-NL"/>
        </w:rPr>
      </w:pPr>
      <w:r>
        <w:rPr>
          <w:b/>
          <w:lang w:val="nl-NL"/>
        </w:rPr>
        <w:t>Qui định trách nhiệm</w:t>
      </w:r>
      <w:r>
        <w:rPr>
          <w:b/>
          <w:lang w:val="nl-NL"/>
        </w:rPr>
        <w:tab/>
      </w:r>
    </w:p>
    <w:p w14:paraId="06776091" w14:textId="77777777" w:rsidR="002601D4" w:rsidRDefault="002601D4" w:rsidP="002601D4">
      <w:pPr>
        <w:jc w:val="both"/>
        <w:rPr>
          <w:b/>
          <w:sz w:val="26"/>
          <w:szCs w:val="26"/>
          <w:lang w:val="nl-NL"/>
        </w:rPr>
      </w:pPr>
    </w:p>
    <w:p w14:paraId="2CC0532C" w14:textId="77777777" w:rsidR="002601D4" w:rsidRDefault="002601D4" w:rsidP="002601D4">
      <w:pPr>
        <w:jc w:val="both"/>
        <w:rPr>
          <w:b/>
          <w:sz w:val="26"/>
          <w:szCs w:val="26"/>
          <w:lang w:val="nl-NL"/>
        </w:rPr>
      </w:pPr>
      <w:r>
        <w:rPr>
          <w:b/>
          <w:sz w:val="26"/>
          <w:szCs w:val="26"/>
          <w:lang w:val="nl-NL"/>
        </w:rPr>
        <w:t>Các trưởng phòng/ bộ phận chịu trách nhiệm:</w:t>
      </w:r>
    </w:p>
    <w:p w14:paraId="6943972C" w14:textId="77777777" w:rsidR="002601D4" w:rsidRDefault="002601D4" w:rsidP="002601D4">
      <w:pPr>
        <w:jc w:val="both"/>
        <w:rPr>
          <w:b/>
          <w:sz w:val="26"/>
          <w:szCs w:val="26"/>
          <w:lang w:val="nl-NL"/>
        </w:rPr>
      </w:pPr>
    </w:p>
    <w:p w14:paraId="610B6B2B" w14:textId="77777777" w:rsidR="002601D4" w:rsidRDefault="002601D4" w:rsidP="002601D4">
      <w:pPr>
        <w:jc w:val="both"/>
        <w:rPr>
          <w:sz w:val="26"/>
          <w:szCs w:val="26"/>
          <w:lang w:val="nl-NL"/>
        </w:rPr>
      </w:pPr>
      <w:r>
        <w:rPr>
          <w:sz w:val="26"/>
          <w:szCs w:val="26"/>
          <w:lang w:val="nl-NL"/>
        </w:rPr>
        <w:t>Xây dựng nhu cầu tuyển dụng của bộ phận mình dựa trên mục tiêu  chiến lược của công ty và đánh giá về năng suất lao động của bộ phận mình phụ trách trên cơ sở (...) tháng /1 lần.Xây dựng bản mô tả công việc và tiêu chuẩn của vị trí có nhu cầu tuyển dụng.</w:t>
      </w:r>
    </w:p>
    <w:p w14:paraId="0E1B37F3" w14:textId="77777777" w:rsidR="002601D4" w:rsidRDefault="002601D4" w:rsidP="002601D4">
      <w:pPr>
        <w:jc w:val="both"/>
        <w:rPr>
          <w:i/>
          <w:sz w:val="26"/>
          <w:szCs w:val="26"/>
          <w:lang w:val="nl-NL"/>
        </w:rPr>
      </w:pPr>
    </w:p>
    <w:p w14:paraId="453E2B43" w14:textId="77777777" w:rsidR="002601D4" w:rsidRDefault="002601D4" w:rsidP="002601D4">
      <w:pPr>
        <w:jc w:val="both"/>
        <w:rPr>
          <w:b/>
          <w:sz w:val="26"/>
          <w:szCs w:val="26"/>
          <w:lang w:val="nl-NL"/>
        </w:rPr>
      </w:pPr>
      <w:r>
        <w:rPr>
          <w:b/>
          <w:sz w:val="26"/>
          <w:szCs w:val="26"/>
          <w:lang w:val="nl-NL"/>
        </w:rPr>
        <w:t>Trưởng phòng HCNS có trách nhiệm:</w:t>
      </w:r>
    </w:p>
    <w:p w14:paraId="7D0E75D7" w14:textId="77777777" w:rsidR="002601D4" w:rsidRDefault="002601D4" w:rsidP="002601D4">
      <w:pPr>
        <w:jc w:val="both"/>
        <w:rPr>
          <w:sz w:val="26"/>
          <w:szCs w:val="26"/>
          <w:lang w:val="nl-NL"/>
        </w:rPr>
      </w:pPr>
    </w:p>
    <w:p w14:paraId="2ECBA467" w14:textId="77777777" w:rsidR="002601D4" w:rsidRDefault="002601D4">
      <w:pPr>
        <w:pStyle w:val="ListParagraph"/>
        <w:numPr>
          <w:ilvl w:val="0"/>
          <w:numId w:val="13"/>
        </w:numPr>
        <w:spacing w:before="0" w:after="0" w:line="240" w:lineRule="auto"/>
        <w:rPr>
          <w:sz w:val="26"/>
          <w:szCs w:val="26"/>
          <w:lang w:val="nl-NL"/>
        </w:rPr>
      </w:pPr>
      <w:r>
        <w:rPr>
          <w:sz w:val="26"/>
          <w:szCs w:val="26"/>
          <w:lang w:val="nl-NL"/>
        </w:rPr>
        <w:t>Xây dựng kế họach tuyển dụng hàng năm căn cứ trên nhu cầu tuyển dụng của từng bộ phận và trình GĐĐH phê duyệt.</w:t>
      </w:r>
    </w:p>
    <w:p w14:paraId="556EE174" w14:textId="77777777" w:rsidR="002601D4" w:rsidRDefault="002601D4">
      <w:pPr>
        <w:pStyle w:val="ListParagraph"/>
        <w:numPr>
          <w:ilvl w:val="0"/>
          <w:numId w:val="13"/>
        </w:numPr>
        <w:spacing w:before="0" w:after="0" w:line="240" w:lineRule="auto"/>
        <w:rPr>
          <w:sz w:val="26"/>
          <w:szCs w:val="26"/>
          <w:lang w:val="nl-NL"/>
        </w:rPr>
      </w:pPr>
      <w:r>
        <w:rPr>
          <w:sz w:val="26"/>
          <w:szCs w:val="26"/>
          <w:lang w:val="nl-NL"/>
        </w:rPr>
        <w:t>Phối hợp với các trưởng bộ phận/ ban giám đốc tiến hành công tác tuyển dụng theo kế họach đã duyệt.</w:t>
      </w:r>
    </w:p>
    <w:p w14:paraId="19CBF769" w14:textId="77777777" w:rsidR="002601D4" w:rsidRDefault="002601D4" w:rsidP="002601D4">
      <w:pPr>
        <w:jc w:val="both"/>
        <w:rPr>
          <w:sz w:val="26"/>
          <w:szCs w:val="26"/>
          <w:lang w:val="nl-NL"/>
        </w:rPr>
      </w:pPr>
    </w:p>
    <w:p w14:paraId="40DF2992" w14:textId="77777777" w:rsidR="002601D4" w:rsidRDefault="002601D4">
      <w:pPr>
        <w:pStyle w:val="ListParagraph"/>
        <w:numPr>
          <w:ilvl w:val="0"/>
          <w:numId w:val="12"/>
        </w:numPr>
        <w:spacing w:before="0" w:after="0" w:line="240" w:lineRule="auto"/>
        <w:rPr>
          <w:sz w:val="26"/>
          <w:szCs w:val="26"/>
          <w:lang w:val="nl-NL"/>
        </w:rPr>
      </w:pPr>
      <w:r>
        <w:rPr>
          <w:b/>
          <w:lang w:val="nl-NL"/>
        </w:rPr>
        <w:t>Qui định thẩm quyền</w:t>
      </w:r>
      <w:r>
        <w:rPr>
          <w:sz w:val="26"/>
          <w:szCs w:val="26"/>
          <w:lang w:val="nl-NL"/>
        </w:rPr>
        <w:tab/>
      </w:r>
    </w:p>
    <w:p w14:paraId="4C4AA93E" w14:textId="77777777" w:rsidR="002601D4" w:rsidRDefault="002601D4" w:rsidP="002601D4">
      <w:pPr>
        <w:pStyle w:val="ListParagraph"/>
        <w:rPr>
          <w:sz w:val="26"/>
          <w:szCs w:val="26"/>
          <w:lang w:val="nl-NL"/>
        </w:rPr>
      </w:pPr>
    </w:p>
    <w:p w14:paraId="674B9C3E" w14:textId="77777777" w:rsidR="002601D4" w:rsidRDefault="002601D4" w:rsidP="002601D4">
      <w:pPr>
        <w:pStyle w:val="ListParagraph"/>
        <w:ind w:left="0"/>
        <w:rPr>
          <w:sz w:val="26"/>
          <w:szCs w:val="26"/>
          <w:lang w:val="nl-NL"/>
        </w:rPr>
      </w:pPr>
      <w:r>
        <w:rPr>
          <w:sz w:val="26"/>
          <w:szCs w:val="26"/>
          <w:lang w:val="nl-NL"/>
        </w:rPr>
        <w:t>Các vị trí giám đốc điều hành; hiệu trưởng: do HĐQT duyệt.</w:t>
      </w:r>
    </w:p>
    <w:p w14:paraId="5AB5E5DE" w14:textId="77777777" w:rsidR="002601D4" w:rsidRDefault="002601D4" w:rsidP="002601D4">
      <w:pPr>
        <w:pStyle w:val="ListParagraph"/>
        <w:ind w:left="0"/>
        <w:rPr>
          <w:sz w:val="26"/>
          <w:szCs w:val="26"/>
          <w:lang w:val="nl-NL"/>
        </w:rPr>
      </w:pPr>
    </w:p>
    <w:p w14:paraId="0F404C58" w14:textId="77777777" w:rsidR="002601D4" w:rsidRDefault="002601D4" w:rsidP="002601D4">
      <w:pPr>
        <w:pStyle w:val="ListParagraph"/>
        <w:ind w:left="0"/>
        <w:rPr>
          <w:sz w:val="26"/>
          <w:szCs w:val="26"/>
          <w:lang w:val="nl-NL"/>
        </w:rPr>
      </w:pPr>
      <w:r>
        <w:rPr>
          <w:sz w:val="26"/>
          <w:szCs w:val="26"/>
          <w:lang w:val="nl-NL"/>
        </w:rPr>
        <w:t>Các vị trí trưởng phòng, trưởng bộ phận, kế toán trưởng  do giám đốc điều hành duyệt</w:t>
      </w:r>
    </w:p>
    <w:p w14:paraId="30BD8584" w14:textId="77777777" w:rsidR="002601D4" w:rsidRDefault="002601D4" w:rsidP="002601D4">
      <w:pPr>
        <w:pStyle w:val="ListParagraph"/>
        <w:ind w:left="0"/>
        <w:rPr>
          <w:sz w:val="26"/>
          <w:szCs w:val="26"/>
          <w:lang w:val="nl-NL"/>
        </w:rPr>
      </w:pPr>
    </w:p>
    <w:p w14:paraId="71B7DF9C" w14:textId="77777777" w:rsidR="002601D4" w:rsidRDefault="002601D4" w:rsidP="002601D4">
      <w:pPr>
        <w:pStyle w:val="ListParagraph"/>
        <w:ind w:left="0"/>
        <w:rPr>
          <w:sz w:val="26"/>
          <w:szCs w:val="26"/>
          <w:lang w:val="nl-NL"/>
        </w:rPr>
      </w:pPr>
      <w:r>
        <w:rPr>
          <w:sz w:val="26"/>
          <w:szCs w:val="26"/>
          <w:lang w:val="nl-NL"/>
        </w:rPr>
        <w:t>Các vị trí nhân viên do Trưởng bộ phận duyệt sau đó chuyển sang GĐĐH xem xét duyệt lần cuối.</w:t>
      </w:r>
    </w:p>
    <w:p w14:paraId="360A4887" w14:textId="77777777" w:rsidR="002601D4" w:rsidRDefault="002601D4" w:rsidP="002601D4">
      <w:pPr>
        <w:jc w:val="both"/>
        <w:rPr>
          <w:sz w:val="26"/>
          <w:szCs w:val="26"/>
          <w:lang w:val="nl-NL"/>
        </w:rPr>
      </w:pPr>
    </w:p>
    <w:p w14:paraId="438D2967" w14:textId="77777777" w:rsidR="002601D4" w:rsidRDefault="002601D4">
      <w:pPr>
        <w:pStyle w:val="ListParagraph"/>
        <w:numPr>
          <w:ilvl w:val="0"/>
          <w:numId w:val="12"/>
        </w:numPr>
        <w:spacing w:before="0" w:after="0" w:line="240" w:lineRule="auto"/>
        <w:rPr>
          <w:b/>
          <w:lang w:val="nl-NL"/>
        </w:rPr>
      </w:pPr>
      <w:r>
        <w:rPr>
          <w:b/>
          <w:lang w:val="nl-NL"/>
        </w:rPr>
        <w:t>Nguồn tuyển dụng</w:t>
      </w:r>
      <w:r>
        <w:rPr>
          <w:b/>
          <w:lang w:val="nl-NL"/>
        </w:rPr>
        <w:tab/>
      </w:r>
    </w:p>
    <w:p w14:paraId="197A1D67" w14:textId="77777777" w:rsidR="002601D4" w:rsidRDefault="002601D4" w:rsidP="002601D4">
      <w:pPr>
        <w:jc w:val="both"/>
        <w:rPr>
          <w:sz w:val="26"/>
          <w:szCs w:val="26"/>
          <w:lang w:val="nl-NL"/>
        </w:rPr>
      </w:pPr>
    </w:p>
    <w:p w14:paraId="7CC6A8BE" w14:textId="77777777" w:rsidR="002601D4" w:rsidRDefault="002601D4" w:rsidP="002601D4">
      <w:pPr>
        <w:pStyle w:val="ListParagraph"/>
        <w:ind w:left="0"/>
        <w:rPr>
          <w:sz w:val="26"/>
          <w:szCs w:val="26"/>
          <w:lang w:val="nl-NL"/>
        </w:rPr>
      </w:pPr>
      <w:r>
        <w:rPr>
          <w:sz w:val="26"/>
          <w:szCs w:val="26"/>
          <w:lang w:val="nl-NL"/>
        </w:rPr>
        <w:t>Ứng viên nội bộ: là các nhân viên hiện đang làm việc tại công ty; lao động thời vụ/ theo giờ hoặc là sinh viên đang thực tập tại công ty; nhân viên đang làm việc trong các công ty thành viên của công ty</w:t>
      </w:r>
    </w:p>
    <w:p w14:paraId="6C44874B" w14:textId="77777777" w:rsidR="002601D4" w:rsidRDefault="002601D4" w:rsidP="002601D4">
      <w:pPr>
        <w:pStyle w:val="ListParagraph"/>
        <w:ind w:left="0"/>
        <w:rPr>
          <w:sz w:val="26"/>
          <w:szCs w:val="26"/>
          <w:lang w:val="nl-NL"/>
        </w:rPr>
      </w:pPr>
    </w:p>
    <w:p w14:paraId="1C073545" w14:textId="77777777" w:rsidR="002601D4" w:rsidRDefault="002601D4" w:rsidP="002601D4">
      <w:pPr>
        <w:pStyle w:val="ListParagraph"/>
        <w:ind w:left="0"/>
        <w:rPr>
          <w:sz w:val="26"/>
          <w:szCs w:val="26"/>
          <w:lang w:val="nl-NL"/>
        </w:rPr>
      </w:pPr>
      <w:r>
        <w:rPr>
          <w:sz w:val="26"/>
          <w:szCs w:val="26"/>
          <w:lang w:val="nl-NL"/>
        </w:rPr>
        <w:t>Ứng viên viên do nhân viên trong công ty giới thiệu</w:t>
      </w:r>
    </w:p>
    <w:p w14:paraId="5B9356A1" w14:textId="77777777" w:rsidR="002601D4" w:rsidRDefault="002601D4" w:rsidP="002601D4">
      <w:pPr>
        <w:pStyle w:val="ListParagraph"/>
        <w:ind w:left="0"/>
        <w:rPr>
          <w:sz w:val="26"/>
          <w:szCs w:val="26"/>
          <w:lang w:val="nl-NL"/>
        </w:rPr>
      </w:pPr>
    </w:p>
    <w:p w14:paraId="3E6F5207" w14:textId="77777777" w:rsidR="002601D4" w:rsidRDefault="002601D4" w:rsidP="002601D4">
      <w:pPr>
        <w:pStyle w:val="ListParagraph"/>
        <w:ind w:left="0"/>
        <w:rPr>
          <w:sz w:val="26"/>
          <w:szCs w:val="26"/>
          <w:lang w:val="nl-NL"/>
        </w:rPr>
      </w:pPr>
      <w:r>
        <w:rPr>
          <w:sz w:val="26"/>
          <w:szCs w:val="26"/>
          <w:lang w:val="nl-NL"/>
        </w:rPr>
        <w:t>Tuyển dụng từ nguồn bên ngoài: qua các phương tiện thông tin đại chúng hoặc qua các trung tâm giới thiệu việc làm.</w:t>
      </w:r>
    </w:p>
    <w:p w14:paraId="4FAAB3D4" w14:textId="77777777" w:rsidR="002601D4" w:rsidRDefault="002601D4" w:rsidP="002601D4">
      <w:pPr>
        <w:jc w:val="both"/>
        <w:rPr>
          <w:sz w:val="26"/>
          <w:szCs w:val="26"/>
          <w:lang w:val="nl-NL"/>
        </w:rPr>
      </w:pPr>
    </w:p>
    <w:p w14:paraId="62C1AB53" w14:textId="77777777" w:rsidR="002601D4" w:rsidRDefault="002601D4">
      <w:pPr>
        <w:pStyle w:val="ListParagraph"/>
        <w:numPr>
          <w:ilvl w:val="0"/>
          <w:numId w:val="12"/>
        </w:numPr>
        <w:spacing w:before="0" w:after="0" w:line="240" w:lineRule="auto"/>
        <w:rPr>
          <w:b/>
          <w:lang w:val="nl-NL"/>
        </w:rPr>
      </w:pPr>
      <w:r>
        <w:rPr>
          <w:b/>
          <w:lang w:val="nl-NL"/>
        </w:rPr>
        <w:t>Thủ tục</w:t>
      </w:r>
      <w:r>
        <w:rPr>
          <w:b/>
          <w:lang w:val="nl-NL"/>
        </w:rPr>
        <w:tab/>
      </w:r>
    </w:p>
    <w:p w14:paraId="3AD66ACA" w14:textId="77777777" w:rsidR="002601D4" w:rsidRDefault="002601D4" w:rsidP="002601D4">
      <w:pPr>
        <w:jc w:val="both"/>
        <w:rPr>
          <w:sz w:val="26"/>
          <w:szCs w:val="26"/>
          <w:lang w:val="nl-NL"/>
        </w:rPr>
      </w:pPr>
    </w:p>
    <w:p w14:paraId="4ECBA6D7" w14:textId="77777777" w:rsidR="002601D4" w:rsidRDefault="002601D4" w:rsidP="002601D4">
      <w:pPr>
        <w:jc w:val="both"/>
        <w:rPr>
          <w:sz w:val="26"/>
          <w:szCs w:val="26"/>
          <w:lang w:val="nl-NL"/>
        </w:rPr>
      </w:pPr>
      <w:r>
        <w:rPr>
          <w:sz w:val="26"/>
          <w:szCs w:val="26"/>
          <w:lang w:val="nl-NL"/>
        </w:rPr>
        <w:t>Trước khi tuyển dụng, Tp. HCNS có trách nhiệm đảm bảo đầy đủ những giấy tờ sau:</w:t>
      </w:r>
    </w:p>
    <w:p w14:paraId="75CC6FAD" w14:textId="77777777" w:rsidR="002601D4" w:rsidRDefault="002601D4" w:rsidP="002601D4">
      <w:pPr>
        <w:jc w:val="both"/>
        <w:rPr>
          <w:sz w:val="26"/>
          <w:szCs w:val="26"/>
          <w:lang w:val="nl-NL"/>
        </w:rPr>
      </w:pPr>
    </w:p>
    <w:p w14:paraId="3EE53D6E" w14:textId="77777777" w:rsidR="002601D4" w:rsidRDefault="002601D4" w:rsidP="002601D4">
      <w:pPr>
        <w:jc w:val="both"/>
        <w:rPr>
          <w:sz w:val="26"/>
          <w:szCs w:val="26"/>
          <w:lang w:val="nl-NL"/>
        </w:rPr>
      </w:pPr>
      <w:r>
        <w:rPr>
          <w:sz w:val="26"/>
          <w:szCs w:val="26"/>
          <w:lang w:val="nl-NL"/>
        </w:rPr>
        <w:t>-</w:t>
      </w:r>
      <w:r>
        <w:rPr>
          <w:sz w:val="26"/>
          <w:szCs w:val="26"/>
          <w:lang w:val="nl-NL"/>
        </w:rPr>
        <w:tab/>
        <w:t>Nhu cầu tuyển dụng/ kế họach tuyển dụng đã được phê duyệt</w:t>
      </w:r>
    </w:p>
    <w:p w14:paraId="7B7268EB" w14:textId="77777777" w:rsidR="002601D4" w:rsidRDefault="002601D4" w:rsidP="002601D4">
      <w:pPr>
        <w:jc w:val="both"/>
        <w:rPr>
          <w:sz w:val="26"/>
          <w:szCs w:val="26"/>
          <w:lang w:val="nl-NL"/>
        </w:rPr>
      </w:pPr>
      <w:r>
        <w:rPr>
          <w:sz w:val="26"/>
          <w:szCs w:val="26"/>
          <w:lang w:val="nl-NL"/>
        </w:rPr>
        <w:t>-</w:t>
      </w:r>
      <w:r>
        <w:rPr>
          <w:sz w:val="26"/>
          <w:szCs w:val="26"/>
          <w:lang w:val="nl-NL"/>
        </w:rPr>
        <w:tab/>
        <w:t>Bản đánh giá năng suất lao động của bộ phận có nhu cầu tuyển dụng</w:t>
      </w:r>
    </w:p>
    <w:p w14:paraId="6F2FF5E8" w14:textId="77777777" w:rsidR="002601D4" w:rsidRDefault="002601D4" w:rsidP="002601D4">
      <w:pPr>
        <w:jc w:val="both"/>
        <w:rPr>
          <w:sz w:val="26"/>
          <w:szCs w:val="26"/>
          <w:lang w:val="nl-NL"/>
        </w:rPr>
      </w:pPr>
      <w:r>
        <w:rPr>
          <w:sz w:val="26"/>
          <w:szCs w:val="26"/>
          <w:lang w:val="nl-NL"/>
        </w:rPr>
        <w:t>-</w:t>
      </w:r>
      <w:r>
        <w:rPr>
          <w:sz w:val="26"/>
          <w:szCs w:val="26"/>
          <w:lang w:val="nl-NL"/>
        </w:rPr>
        <w:tab/>
        <w:t>Bản mô tả công việc &amp; tiêu chuẩn của vị trí tuyển dụng</w:t>
      </w:r>
    </w:p>
    <w:p w14:paraId="1DF9ACE9" w14:textId="77777777" w:rsidR="002601D4" w:rsidRDefault="002601D4" w:rsidP="002601D4">
      <w:pPr>
        <w:jc w:val="both"/>
        <w:rPr>
          <w:sz w:val="26"/>
          <w:szCs w:val="26"/>
          <w:lang w:val="nl-NL"/>
        </w:rPr>
      </w:pPr>
      <w:r>
        <w:rPr>
          <w:sz w:val="26"/>
          <w:szCs w:val="26"/>
          <w:lang w:val="nl-NL"/>
        </w:rPr>
        <w:t>-</w:t>
      </w:r>
      <w:r>
        <w:rPr>
          <w:sz w:val="26"/>
          <w:szCs w:val="26"/>
          <w:lang w:val="nl-NL"/>
        </w:rPr>
        <w:tab/>
        <w:t>Mẫu phiếu xét duyệt ứng viên xin việc</w:t>
      </w:r>
    </w:p>
    <w:p w14:paraId="0E6B2237" w14:textId="77777777" w:rsidR="002601D4" w:rsidRDefault="002601D4" w:rsidP="002601D4">
      <w:pPr>
        <w:jc w:val="both"/>
        <w:rPr>
          <w:sz w:val="26"/>
          <w:szCs w:val="26"/>
          <w:lang w:val="nl-NL"/>
        </w:rPr>
      </w:pPr>
      <w:r>
        <w:rPr>
          <w:sz w:val="26"/>
          <w:szCs w:val="26"/>
          <w:lang w:val="nl-NL"/>
        </w:rPr>
        <w:t>-</w:t>
      </w:r>
      <w:r>
        <w:rPr>
          <w:sz w:val="26"/>
          <w:szCs w:val="26"/>
          <w:lang w:val="nl-NL"/>
        </w:rPr>
        <w:tab/>
        <w:t xml:space="preserve">Thông báo về vị trí tuyển dụng trong nội bộ công ty </w:t>
      </w:r>
    </w:p>
    <w:p w14:paraId="3F0C5AF7" w14:textId="77777777" w:rsidR="002601D4" w:rsidRDefault="002601D4" w:rsidP="002601D4">
      <w:pPr>
        <w:jc w:val="both"/>
        <w:rPr>
          <w:sz w:val="26"/>
          <w:szCs w:val="26"/>
          <w:lang w:val="nl-NL"/>
        </w:rPr>
      </w:pPr>
    </w:p>
    <w:p w14:paraId="580A9E67" w14:textId="77777777" w:rsidR="002601D4" w:rsidRDefault="002601D4" w:rsidP="002601D4">
      <w:pPr>
        <w:jc w:val="both"/>
        <w:rPr>
          <w:b/>
          <w:sz w:val="30"/>
          <w:szCs w:val="30"/>
          <w:lang w:val="nl-NL"/>
        </w:rPr>
      </w:pPr>
      <w:r>
        <w:rPr>
          <w:b/>
          <w:sz w:val="30"/>
          <w:szCs w:val="30"/>
          <w:lang w:val="nl-NL"/>
        </w:rPr>
        <w:t>2. Chính thử việc và thử thách</w:t>
      </w:r>
    </w:p>
    <w:p w14:paraId="2A6BCC1B" w14:textId="77777777" w:rsidR="002601D4" w:rsidRDefault="002601D4" w:rsidP="002601D4">
      <w:pPr>
        <w:jc w:val="both"/>
        <w:rPr>
          <w:sz w:val="26"/>
          <w:szCs w:val="26"/>
          <w:lang w:val="nl-NL"/>
        </w:rPr>
      </w:pPr>
    </w:p>
    <w:p w14:paraId="0481F6DD" w14:textId="77777777" w:rsidR="002601D4" w:rsidRDefault="002601D4">
      <w:pPr>
        <w:pStyle w:val="ListParagraph"/>
        <w:numPr>
          <w:ilvl w:val="0"/>
          <w:numId w:val="14"/>
        </w:numPr>
        <w:spacing w:before="0" w:after="0" w:line="240" w:lineRule="auto"/>
        <w:rPr>
          <w:b/>
          <w:lang w:val="nl-NL"/>
        </w:rPr>
      </w:pPr>
      <w:r>
        <w:rPr>
          <w:b/>
          <w:lang w:val="nl-NL"/>
        </w:rPr>
        <w:t xml:space="preserve">Mục đích / nguyên tắc </w:t>
      </w:r>
      <w:r>
        <w:rPr>
          <w:b/>
          <w:lang w:val="nl-NL"/>
        </w:rPr>
        <w:tab/>
      </w:r>
    </w:p>
    <w:p w14:paraId="08E8219A" w14:textId="77777777" w:rsidR="002601D4" w:rsidRDefault="002601D4" w:rsidP="002601D4">
      <w:pPr>
        <w:jc w:val="both"/>
        <w:rPr>
          <w:sz w:val="26"/>
          <w:szCs w:val="26"/>
          <w:lang w:val="nl-NL"/>
        </w:rPr>
      </w:pPr>
    </w:p>
    <w:p w14:paraId="4C5DD5F4" w14:textId="77777777" w:rsidR="002601D4" w:rsidRDefault="002601D4" w:rsidP="002601D4">
      <w:pPr>
        <w:jc w:val="both"/>
        <w:rPr>
          <w:sz w:val="26"/>
          <w:szCs w:val="26"/>
          <w:lang w:val="nl-NL"/>
        </w:rPr>
      </w:pPr>
      <w:r>
        <w:rPr>
          <w:sz w:val="26"/>
          <w:szCs w:val="26"/>
          <w:lang w:val="nl-NL"/>
        </w:rPr>
        <w:t>Mọi nhân viên được tuyển dụng vào công ty đều phải qua thời gian thử việc và thử thách</w:t>
      </w:r>
    </w:p>
    <w:p w14:paraId="46E5D6A5" w14:textId="77777777" w:rsidR="002601D4" w:rsidRDefault="002601D4" w:rsidP="002601D4">
      <w:pPr>
        <w:jc w:val="both"/>
        <w:rPr>
          <w:sz w:val="26"/>
          <w:szCs w:val="26"/>
          <w:lang w:val="nl-NL"/>
        </w:rPr>
      </w:pPr>
    </w:p>
    <w:p w14:paraId="7A684C15" w14:textId="77777777" w:rsidR="002601D4" w:rsidRDefault="002601D4" w:rsidP="002601D4">
      <w:pPr>
        <w:jc w:val="both"/>
        <w:rPr>
          <w:sz w:val="26"/>
          <w:szCs w:val="26"/>
          <w:lang w:val="nl-NL"/>
        </w:rPr>
      </w:pPr>
      <w:r>
        <w:rPr>
          <w:sz w:val="26"/>
          <w:szCs w:val="26"/>
          <w:lang w:val="nl-NL"/>
        </w:rPr>
        <w:t>Mục đích của thời gian này là để nhân viên mới đánh giá xem họ có thật sự phù hợp và thích ứng với công việc cũng như cơ hội mà công ty cung cấp hay không. Mặt khác, đây cũng là thời gian giúp cho cán bộ quản lý xem xét và đánh giá về năng lực, đạo đức, tác phong và khả năng hoà nhập của nhân viên mới trước khi có quyết định tiếp nhận chính thức.</w:t>
      </w:r>
    </w:p>
    <w:p w14:paraId="0E3BC129" w14:textId="77777777" w:rsidR="002601D4" w:rsidRDefault="002601D4" w:rsidP="002601D4">
      <w:pPr>
        <w:jc w:val="both"/>
        <w:rPr>
          <w:sz w:val="26"/>
          <w:szCs w:val="26"/>
          <w:lang w:val="nl-NL"/>
        </w:rPr>
      </w:pPr>
    </w:p>
    <w:p w14:paraId="256DFB5E" w14:textId="77777777" w:rsidR="002601D4" w:rsidRDefault="002601D4">
      <w:pPr>
        <w:pStyle w:val="ListParagraph"/>
        <w:numPr>
          <w:ilvl w:val="0"/>
          <w:numId w:val="14"/>
        </w:numPr>
        <w:spacing w:before="0" w:after="0" w:line="240" w:lineRule="auto"/>
        <w:rPr>
          <w:b/>
          <w:lang w:val="nl-NL"/>
        </w:rPr>
      </w:pPr>
      <w:r>
        <w:rPr>
          <w:b/>
          <w:lang w:val="nl-NL"/>
        </w:rPr>
        <w:t>Phạm vi áp dụng</w:t>
      </w:r>
      <w:r>
        <w:rPr>
          <w:b/>
          <w:lang w:val="nl-NL"/>
        </w:rPr>
        <w:tab/>
      </w:r>
    </w:p>
    <w:p w14:paraId="075104D7" w14:textId="77777777" w:rsidR="002601D4" w:rsidRDefault="002601D4" w:rsidP="002601D4">
      <w:pPr>
        <w:jc w:val="both"/>
        <w:rPr>
          <w:sz w:val="26"/>
          <w:szCs w:val="26"/>
          <w:lang w:val="nl-NL"/>
        </w:rPr>
      </w:pPr>
    </w:p>
    <w:p w14:paraId="4A336EB7" w14:textId="77777777" w:rsidR="002601D4" w:rsidRDefault="002601D4" w:rsidP="002601D4">
      <w:pPr>
        <w:jc w:val="both"/>
        <w:rPr>
          <w:sz w:val="26"/>
          <w:szCs w:val="26"/>
          <w:lang w:val="nl-NL"/>
        </w:rPr>
      </w:pPr>
      <w:r>
        <w:rPr>
          <w:sz w:val="26"/>
          <w:szCs w:val="26"/>
          <w:lang w:val="nl-NL"/>
        </w:rPr>
        <w:t>Mọi trường hợp</w:t>
      </w:r>
    </w:p>
    <w:p w14:paraId="322B4EAE" w14:textId="77777777" w:rsidR="002601D4" w:rsidRDefault="002601D4" w:rsidP="002601D4">
      <w:pPr>
        <w:jc w:val="both"/>
        <w:rPr>
          <w:sz w:val="26"/>
          <w:szCs w:val="26"/>
          <w:lang w:val="nl-NL"/>
        </w:rPr>
      </w:pPr>
    </w:p>
    <w:p w14:paraId="427627C7" w14:textId="77777777" w:rsidR="002601D4" w:rsidRDefault="002601D4">
      <w:pPr>
        <w:pStyle w:val="ListParagraph"/>
        <w:numPr>
          <w:ilvl w:val="0"/>
          <w:numId w:val="14"/>
        </w:numPr>
        <w:spacing w:before="0" w:after="0" w:line="240" w:lineRule="auto"/>
        <w:rPr>
          <w:b/>
          <w:lang w:val="nl-NL"/>
        </w:rPr>
      </w:pPr>
      <w:r>
        <w:rPr>
          <w:b/>
          <w:lang w:val="nl-NL"/>
        </w:rPr>
        <w:t xml:space="preserve">Qui định trách nhiệm </w:t>
      </w:r>
      <w:r>
        <w:rPr>
          <w:b/>
          <w:lang w:val="nl-NL"/>
        </w:rPr>
        <w:tab/>
      </w:r>
    </w:p>
    <w:p w14:paraId="49E0CA78" w14:textId="77777777" w:rsidR="002601D4" w:rsidRDefault="002601D4" w:rsidP="002601D4">
      <w:pPr>
        <w:jc w:val="both"/>
        <w:rPr>
          <w:sz w:val="26"/>
          <w:szCs w:val="26"/>
          <w:lang w:val="nl-NL"/>
        </w:rPr>
      </w:pPr>
    </w:p>
    <w:p w14:paraId="4FC43AE1" w14:textId="77777777" w:rsidR="002601D4" w:rsidRDefault="002601D4" w:rsidP="002601D4">
      <w:pPr>
        <w:jc w:val="both"/>
        <w:rPr>
          <w:b/>
          <w:sz w:val="26"/>
          <w:szCs w:val="26"/>
          <w:lang w:val="nl-NL"/>
        </w:rPr>
      </w:pPr>
      <w:r>
        <w:rPr>
          <w:b/>
          <w:sz w:val="26"/>
          <w:szCs w:val="26"/>
          <w:lang w:val="nl-NL"/>
        </w:rPr>
        <w:t>Các trưởng phòng/ bộ phận chịu trách nhiệm:</w:t>
      </w:r>
    </w:p>
    <w:p w14:paraId="3613A90C" w14:textId="77777777" w:rsidR="002601D4" w:rsidRDefault="002601D4" w:rsidP="002601D4">
      <w:pPr>
        <w:jc w:val="both"/>
        <w:rPr>
          <w:b/>
          <w:sz w:val="26"/>
          <w:szCs w:val="26"/>
          <w:lang w:val="nl-NL"/>
        </w:rPr>
      </w:pPr>
    </w:p>
    <w:p w14:paraId="2B490D00" w14:textId="77777777" w:rsidR="002601D4" w:rsidRDefault="002601D4">
      <w:pPr>
        <w:pStyle w:val="ListParagraph"/>
        <w:numPr>
          <w:ilvl w:val="0"/>
          <w:numId w:val="15"/>
        </w:numPr>
        <w:spacing w:before="0" w:after="0" w:line="240" w:lineRule="auto"/>
        <w:rPr>
          <w:sz w:val="26"/>
          <w:szCs w:val="26"/>
          <w:lang w:val="nl-NL"/>
        </w:rPr>
      </w:pPr>
      <w:r>
        <w:rPr>
          <w:sz w:val="26"/>
          <w:szCs w:val="26"/>
          <w:lang w:val="nl-NL"/>
        </w:rPr>
        <w:t xml:space="preserve">Xây dựng bản mô tả công việc cho nhân viên trong giai đoạn thử việc/ thử thách. </w:t>
      </w:r>
    </w:p>
    <w:p w14:paraId="2C847219" w14:textId="77777777" w:rsidR="002601D4" w:rsidRDefault="002601D4">
      <w:pPr>
        <w:pStyle w:val="ListParagraph"/>
        <w:numPr>
          <w:ilvl w:val="0"/>
          <w:numId w:val="15"/>
        </w:numPr>
        <w:spacing w:before="0" w:after="0" w:line="240" w:lineRule="auto"/>
        <w:rPr>
          <w:sz w:val="26"/>
          <w:szCs w:val="26"/>
          <w:lang w:val="nl-NL"/>
        </w:rPr>
      </w:pPr>
      <w:r>
        <w:rPr>
          <w:sz w:val="26"/>
          <w:szCs w:val="26"/>
          <w:lang w:val="nl-NL"/>
        </w:rPr>
        <w:t>Giám sát và đôn đốc công việc của nhân viên thử việc/ thử thách.</w:t>
      </w:r>
    </w:p>
    <w:p w14:paraId="7019EC4A" w14:textId="77777777" w:rsidR="002601D4" w:rsidRDefault="002601D4">
      <w:pPr>
        <w:pStyle w:val="ListParagraph"/>
        <w:numPr>
          <w:ilvl w:val="0"/>
          <w:numId w:val="15"/>
        </w:numPr>
        <w:spacing w:before="0" w:after="0" w:line="240" w:lineRule="auto"/>
        <w:rPr>
          <w:sz w:val="26"/>
          <w:szCs w:val="26"/>
          <w:lang w:val="nl-NL"/>
        </w:rPr>
      </w:pPr>
      <w:r>
        <w:rPr>
          <w:sz w:val="26"/>
          <w:szCs w:val="26"/>
          <w:lang w:val="nl-NL"/>
        </w:rPr>
        <w:t>Đảm bảo an toàn về thông tin và tài sản cũng như kỷ luật trật tự của nhân viên trong giai đoạn thử việc/thử thách.</w:t>
      </w:r>
    </w:p>
    <w:p w14:paraId="2D8AD077" w14:textId="77777777" w:rsidR="002601D4" w:rsidRDefault="002601D4" w:rsidP="002601D4">
      <w:pPr>
        <w:jc w:val="both"/>
        <w:rPr>
          <w:sz w:val="26"/>
          <w:szCs w:val="26"/>
          <w:lang w:val="nl-NL"/>
        </w:rPr>
      </w:pPr>
    </w:p>
    <w:p w14:paraId="416C2931" w14:textId="77777777" w:rsidR="002601D4" w:rsidRDefault="002601D4" w:rsidP="002601D4">
      <w:pPr>
        <w:jc w:val="both"/>
        <w:rPr>
          <w:b/>
          <w:sz w:val="26"/>
          <w:szCs w:val="26"/>
          <w:lang w:val="nl-NL"/>
        </w:rPr>
      </w:pPr>
      <w:r>
        <w:rPr>
          <w:b/>
          <w:sz w:val="26"/>
          <w:szCs w:val="26"/>
          <w:lang w:val="nl-NL"/>
        </w:rPr>
        <w:lastRenderedPageBreak/>
        <w:t>Tp. HCNS có trách nhiệm:</w:t>
      </w:r>
    </w:p>
    <w:p w14:paraId="6D750CF9" w14:textId="77777777" w:rsidR="002601D4" w:rsidRDefault="002601D4" w:rsidP="002601D4">
      <w:pPr>
        <w:jc w:val="both"/>
        <w:rPr>
          <w:b/>
          <w:sz w:val="26"/>
          <w:szCs w:val="26"/>
          <w:lang w:val="nl-NL"/>
        </w:rPr>
      </w:pPr>
    </w:p>
    <w:p w14:paraId="3E7F93EF" w14:textId="77777777" w:rsidR="002601D4" w:rsidRDefault="002601D4">
      <w:pPr>
        <w:pStyle w:val="ListParagraph"/>
        <w:numPr>
          <w:ilvl w:val="0"/>
          <w:numId w:val="16"/>
        </w:numPr>
        <w:spacing w:before="0" w:after="0" w:line="240" w:lineRule="auto"/>
        <w:rPr>
          <w:sz w:val="26"/>
          <w:szCs w:val="26"/>
          <w:lang w:val="nl-NL"/>
        </w:rPr>
      </w:pPr>
      <w:r>
        <w:rPr>
          <w:sz w:val="26"/>
          <w:szCs w:val="26"/>
          <w:lang w:val="nl-NL"/>
        </w:rPr>
        <w:t>Phối hợp với các trưởng bộ phận quyết định thời gian thử việc hợp lý; tiến hành công tác đánh giá và kiểm tra nhân viên thử việc/ thử thách trước khi có quyết định tiếp nhận chính thức.</w:t>
      </w:r>
    </w:p>
    <w:p w14:paraId="3F5B0BD2" w14:textId="77777777" w:rsidR="002601D4" w:rsidRDefault="002601D4">
      <w:pPr>
        <w:pStyle w:val="ListParagraph"/>
        <w:numPr>
          <w:ilvl w:val="0"/>
          <w:numId w:val="16"/>
        </w:numPr>
        <w:spacing w:before="0" w:after="0" w:line="240" w:lineRule="auto"/>
        <w:rPr>
          <w:sz w:val="26"/>
          <w:szCs w:val="26"/>
          <w:lang w:val="nl-NL"/>
        </w:rPr>
      </w:pPr>
      <w:r>
        <w:rPr>
          <w:sz w:val="26"/>
          <w:szCs w:val="26"/>
          <w:lang w:val="nl-NL"/>
        </w:rPr>
        <w:t>Trợ giúp việc ra quyết định chính sách lương và các phúc lợi khác cho nhân viên thử việc/thử thách.</w:t>
      </w:r>
    </w:p>
    <w:p w14:paraId="22E14285" w14:textId="77777777" w:rsidR="002601D4" w:rsidRDefault="002601D4" w:rsidP="002601D4">
      <w:pPr>
        <w:jc w:val="both"/>
        <w:rPr>
          <w:sz w:val="26"/>
          <w:szCs w:val="26"/>
          <w:lang w:val="nl-NL"/>
        </w:rPr>
      </w:pPr>
    </w:p>
    <w:p w14:paraId="36C1A9E1" w14:textId="77777777" w:rsidR="002601D4" w:rsidRDefault="002601D4">
      <w:pPr>
        <w:pStyle w:val="ListParagraph"/>
        <w:numPr>
          <w:ilvl w:val="0"/>
          <w:numId w:val="14"/>
        </w:numPr>
        <w:spacing w:before="0" w:after="0" w:line="240" w:lineRule="auto"/>
        <w:rPr>
          <w:lang w:val="nl-NL"/>
        </w:rPr>
      </w:pPr>
      <w:r>
        <w:rPr>
          <w:b/>
          <w:lang w:val="nl-NL"/>
        </w:rPr>
        <w:t>Qui định thẩm quyền</w:t>
      </w:r>
      <w:r>
        <w:rPr>
          <w:lang w:val="nl-NL"/>
        </w:rPr>
        <w:tab/>
      </w:r>
    </w:p>
    <w:p w14:paraId="3E9EF41B" w14:textId="77777777" w:rsidR="002601D4" w:rsidRDefault="002601D4" w:rsidP="002601D4">
      <w:pPr>
        <w:jc w:val="both"/>
        <w:rPr>
          <w:sz w:val="28"/>
          <w:szCs w:val="28"/>
          <w:lang w:val="nl-NL"/>
        </w:rPr>
      </w:pPr>
    </w:p>
    <w:p w14:paraId="730781B4" w14:textId="77777777" w:rsidR="002601D4" w:rsidRDefault="002601D4" w:rsidP="002601D4">
      <w:pPr>
        <w:pStyle w:val="ListParagraph"/>
        <w:ind w:left="0"/>
        <w:rPr>
          <w:sz w:val="26"/>
          <w:szCs w:val="26"/>
          <w:lang w:val="nl-NL"/>
        </w:rPr>
      </w:pPr>
      <w:r>
        <w:rPr>
          <w:sz w:val="26"/>
          <w:szCs w:val="26"/>
          <w:lang w:val="nl-NL"/>
        </w:rPr>
        <w:t>Các vị trí giám đốc điều hành; do HĐQT duyệt.</w:t>
      </w:r>
    </w:p>
    <w:p w14:paraId="0207C4B0" w14:textId="77777777" w:rsidR="002601D4" w:rsidRDefault="002601D4" w:rsidP="002601D4">
      <w:pPr>
        <w:pStyle w:val="ListParagraph"/>
        <w:ind w:left="0"/>
        <w:rPr>
          <w:sz w:val="26"/>
          <w:szCs w:val="26"/>
          <w:lang w:val="nl-NL"/>
        </w:rPr>
      </w:pPr>
    </w:p>
    <w:p w14:paraId="7F1155CC" w14:textId="77777777" w:rsidR="002601D4" w:rsidRDefault="002601D4" w:rsidP="002601D4">
      <w:pPr>
        <w:pStyle w:val="ListParagraph"/>
        <w:ind w:left="0"/>
        <w:rPr>
          <w:sz w:val="26"/>
          <w:szCs w:val="26"/>
          <w:lang w:val="nl-NL"/>
        </w:rPr>
      </w:pPr>
      <w:r>
        <w:rPr>
          <w:sz w:val="26"/>
          <w:szCs w:val="26"/>
          <w:lang w:val="nl-NL"/>
        </w:rPr>
        <w:t>Các vị trí trưởng phòng, Trưởng bộ phận, kế toán trưởng  do Giám đốc Điều hành duyệt</w:t>
      </w:r>
    </w:p>
    <w:p w14:paraId="5715665A" w14:textId="77777777" w:rsidR="002601D4" w:rsidRDefault="002601D4" w:rsidP="002601D4">
      <w:pPr>
        <w:pStyle w:val="ListParagraph"/>
        <w:ind w:left="0"/>
        <w:rPr>
          <w:sz w:val="26"/>
          <w:szCs w:val="26"/>
          <w:lang w:val="nl-NL"/>
        </w:rPr>
      </w:pPr>
    </w:p>
    <w:p w14:paraId="6B04632F" w14:textId="77777777" w:rsidR="002601D4" w:rsidRDefault="002601D4" w:rsidP="002601D4">
      <w:pPr>
        <w:pStyle w:val="ListParagraph"/>
        <w:ind w:left="0"/>
        <w:rPr>
          <w:sz w:val="26"/>
          <w:szCs w:val="26"/>
          <w:lang w:val="nl-NL"/>
        </w:rPr>
      </w:pPr>
      <w:r>
        <w:rPr>
          <w:sz w:val="26"/>
          <w:szCs w:val="26"/>
          <w:lang w:val="nl-NL"/>
        </w:rPr>
        <w:t>Các vị trí nhân viên do trưởng bộ phận duyệt sau đó chuyển sang GĐĐH xem xét duyệt lần cuối.</w:t>
      </w:r>
    </w:p>
    <w:p w14:paraId="225DEFC5" w14:textId="77777777" w:rsidR="002601D4" w:rsidRDefault="002601D4" w:rsidP="002601D4">
      <w:pPr>
        <w:jc w:val="both"/>
        <w:rPr>
          <w:sz w:val="26"/>
          <w:szCs w:val="26"/>
          <w:lang w:val="nl-NL"/>
        </w:rPr>
      </w:pPr>
    </w:p>
    <w:p w14:paraId="08C42F69" w14:textId="77777777" w:rsidR="002601D4" w:rsidRDefault="002601D4">
      <w:pPr>
        <w:pStyle w:val="ListParagraph"/>
        <w:numPr>
          <w:ilvl w:val="0"/>
          <w:numId w:val="14"/>
        </w:numPr>
        <w:spacing w:before="0" w:after="0" w:line="240" w:lineRule="auto"/>
        <w:rPr>
          <w:b/>
          <w:lang w:val="nl-NL"/>
        </w:rPr>
      </w:pPr>
      <w:r>
        <w:rPr>
          <w:b/>
          <w:lang w:val="nl-NL"/>
        </w:rPr>
        <w:t>Chính sách chi tiết</w:t>
      </w:r>
      <w:r>
        <w:rPr>
          <w:b/>
          <w:lang w:val="nl-NL"/>
        </w:rPr>
        <w:tab/>
      </w:r>
    </w:p>
    <w:p w14:paraId="695B96A0" w14:textId="77777777" w:rsidR="002601D4" w:rsidRDefault="002601D4" w:rsidP="002601D4">
      <w:pPr>
        <w:jc w:val="both"/>
        <w:rPr>
          <w:sz w:val="26"/>
          <w:szCs w:val="26"/>
          <w:lang w:val="nl-NL"/>
        </w:rPr>
      </w:pPr>
    </w:p>
    <w:p w14:paraId="79AE5CE6" w14:textId="77777777" w:rsidR="002601D4" w:rsidRDefault="002601D4" w:rsidP="002601D4">
      <w:pPr>
        <w:jc w:val="both"/>
        <w:rPr>
          <w:b/>
          <w:sz w:val="26"/>
          <w:szCs w:val="26"/>
          <w:lang w:val="nl-NL"/>
        </w:rPr>
      </w:pPr>
      <w:r>
        <w:rPr>
          <w:b/>
          <w:sz w:val="26"/>
          <w:szCs w:val="26"/>
          <w:lang w:val="nl-NL"/>
        </w:rPr>
        <w:t>Thử việc:</w:t>
      </w:r>
    </w:p>
    <w:p w14:paraId="312EEF86" w14:textId="77777777" w:rsidR="002601D4" w:rsidRDefault="002601D4" w:rsidP="002601D4">
      <w:pPr>
        <w:jc w:val="both"/>
        <w:rPr>
          <w:b/>
          <w:sz w:val="26"/>
          <w:szCs w:val="26"/>
          <w:lang w:val="nl-NL"/>
        </w:rPr>
      </w:pPr>
    </w:p>
    <w:p w14:paraId="70A7A6D7" w14:textId="77777777" w:rsidR="002601D4" w:rsidRDefault="002601D4">
      <w:pPr>
        <w:pStyle w:val="ListParagraph"/>
        <w:numPr>
          <w:ilvl w:val="0"/>
          <w:numId w:val="17"/>
        </w:numPr>
        <w:spacing w:before="0" w:after="0" w:line="240" w:lineRule="auto"/>
        <w:rPr>
          <w:sz w:val="26"/>
          <w:szCs w:val="26"/>
          <w:lang w:val="nl-NL"/>
        </w:rPr>
      </w:pPr>
      <w:r>
        <w:rPr>
          <w:sz w:val="26"/>
          <w:szCs w:val="26"/>
          <w:lang w:val="nl-NL"/>
        </w:rPr>
        <w:t>Thời gian thử việc tối đa là 60 ngày</w:t>
      </w:r>
    </w:p>
    <w:p w14:paraId="6AB88B07" w14:textId="77777777" w:rsidR="002601D4" w:rsidRDefault="002601D4">
      <w:pPr>
        <w:pStyle w:val="ListParagraph"/>
        <w:numPr>
          <w:ilvl w:val="0"/>
          <w:numId w:val="17"/>
        </w:numPr>
        <w:spacing w:before="0" w:after="0" w:line="240" w:lineRule="auto"/>
        <w:rPr>
          <w:sz w:val="26"/>
          <w:szCs w:val="26"/>
          <w:lang w:val="nl-NL"/>
        </w:rPr>
      </w:pPr>
      <w:r>
        <w:rPr>
          <w:sz w:val="26"/>
          <w:szCs w:val="26"/>
          <w:lang w:val="nl-NL"/>
        </w:rPr>
        <w:t>Trong thời gian thử việc, hai bên có quyền thông báo chấm dứt thỏa thuận thử việc trong vòng (...) giờ.</w:t>
      </w:r>
    </w:p>
    <w:p w14:paraId="44BA6E60" w14:textId="77777777" w:rsidR="002601D4" w:rsidRDefault="002601D4">
      <w:pPr>
        <w:pStyle w:val="ListParagraph"/>
        <w:numPr>
          <w:ilvl w:val="0"/>
          <w:numId w:val="17"/>
        </w:numPr>
        <w:spacing w:before="0" w:after="0" w:line="240" w:lineRule="auto"/>
        <w:rPr>
          <w:sz w:val="26"/>
          <w:szCs w:val="26"/>
          <w:lang w:val="nl-NL"/>
        </w:rPr>
      </w:pPr>
      <w:r>
        <w:rPr>
          <w:sz w:val="26"/>
          <w:szCs w:val="26"/>
          <w:lang w:val="nl-NL"/>
        </w:rPr>
        <w:t>Trong vòng (...) ngày trước khi hết hạn thử việc, nhân viên thử việc sẽ được đánh giá và nhận xét về năng lực, đạo đức và khả năng hòa nhập.</w:t>
      </w:r>
    </w:p>
    <w:p w14:paraId="3F2922C1" w14:textId="77777777" w:rsidR="002601D4" w:rsidRDefault="002601D4" w:rsidP="002601D4">
      <w:pPr>
        <w:jc w:val="both"/>
        <w:rPr>
          <w:sz w:val="26"/>
          <w:szCs w:val="26"/>
          <w:lang w:val="nl-NL"/>
        </w:rPr>
      </w:pPr>
    </w:p>
    <w:p w14:paraId="282723B3" w14:textId="77777777" w:rsidR="002601D4" w:rsidRDefault="002601D4" w:rsidP="002601D4">
      <w:pPr>
        <w:jc w:val="both"/>
        <w:rPr>
          <w:b/>
          <w:sz w:val="26"/>
          <w:szCs w:val="26"/>
          <w:lang w:val="nl-NL"/>
        </w:rPr>
      </w:pPr>
      <w:r>
        <w:rPr>
          <w:b/>
          <w:sz w:val="26"/>
          <w:szCs w:val="26"/>
          <w:lang w:val="nl-NL"/>
        </w:rPr>
        <w:t>Thử thách:</w:t>
      </w:r>
    </w:p>
    <w:p w14:paraId="00915EDA" w14:textId="77777777" w:rsidR="002601D4" w:rsidRDefault="002601D4" w:rsidP="002601D4">
      <w:pPr>
        <w:jc w:val="both"/>
        <w:rPr>
          <w:b/>
          <w:sz w:val="26"/>
          <w:szCs w:val="26"/>
          <w:lang w:val="nl-NL"/>
        </w:rPr>
      </w:pPr>
    </w:p>
    <w:p w14:paraId="63F075FC" w14:textId="77777777" w:rsidR="002601D4" w:rsidRDefault="002601D4">
      <w:pPr>
        <w:pStyle w:val="ListParagraph"/>
        <w:numPr>
          <w:ilvl w:val="0"/>
          <w:numId w:val="18"/>
        </w:numPr>
        <w:spacing w:before="0" w:after="0" w:line="240" w:lineRule="auto"/>
        <w:rPr>
          <w:sz w:val="26"/>
          <w:szCs w:val="26"/>
          <w:lang w:val="nl-NL"/>
        </w:rPr>
      </w:pPr>
      <w:r>
        <w:rPr>
          <w:sz w:val="26"/>
          <w:szCs w:val="26"/>
          <w:lang w:val="nl-NL"/>
        </w:rPr>
        <w:t>Nếu kết quả đánh giá sau 2 tháng thử việc là đạt, nhân viên sẽ được ký hợp đồng lao động thời hạn (...) với công ty và đây được coi là thời gian thử thách của nhân viên đó.</w:t>
      </w:r>
    </w:p>
    <w:p w14:paraId="1AEB2582" w14:textId="77777777" w:rsidR="002601D4" w:rsidRDefault="002601D4">
      <w:pPr>
        <w:pStyle w:val="ListParagraph"/>
        <w:numPr>
          <w:ilvl w:val="0"/>
          <w:numId w:val="18"/>
        </w:numPr>
        <w:spacing w:before="0" w:after="0" w:line="240" w:lineRule="auto"/>
        <w:rPr>
          <w:sz w:val="26"/>
          <w:szCs w:val="26"/>
          <w:lang w:val="nl-NL"/>
        </w:rPr>
      </w:pPr>
      <w:r>
        <w:rPr>
          <w:sz w:val="26"/>
          <w:szCs w:val="26"/>
          <w:lang w:val="nl-NL"/>
        </w:rPr>
        <w:t>Trong thời gian thử thách, hai bên có quyền đơn phương chấm dứt hợp đồng lao động nhưng phải báo trước ít nhất là (...) tháng.</w:t>
      </w:r>
    </w:p>
    <w:p w14:paraId="4A0AACD1" w14:textId="77777777" w:rsidR="002601D4" w:rsidRDefault="002601D4">
      <w:pPr>
        <w:pStyle w:val="ListParagraph"/>
        <w:numPr>
          <w:ilvl w:val="0"/>
          <w:numId w:val="18"/>
        </w:numPr>
        <w:spacing w:before="0" w:after="0" w:line="240" w:lineRule="auto"/>
        <w:rPr>
          <w:sz w:val="26"/>
          <w:szCs w:val="26"/>
          <w:lang w:val="nl-NL"/>
        </w:rPr>
      </w:pPr>
      <w:r>
        <w:rPr>
          <w:sz w:val="26"/>
          <w:szCs w:val="26"/>
          <w:lang w:val="nl-NL"/>
        </w:rPr>
        <w:t>Trong vòng (...) ngày trước khi hết hạn thử thách, nhân viên được đánh giá một lần nữa về năng lực, đạo đức và khả năng hoà nhập.</w:t>
      </w:r>
    </w:p>
    <w:p w14:paraId="1694976F" w14:textId="77777777" w:rsidR="002601D4" w:rsidRDefault="002601D4" w:rsidP="002601D4">
      <w:pPr>
        <w:jc w:val="both"/>
        <w:rPr>
          <w:sz w:val="26"/>
          <w:szCs w:val="26"/>
          <w:lang w:val="nl-NL"/>
        </w:rPr>
      </w:pPr>
    </w:p>
    <w:p w14:paraId="5D823811" w14:textId="77777777" w:rsidR="002601D4" w:rsidRDefault="002601D4" w:rsidP="002601D4">
      <w:pPr>
        <w:jc w:val="both"/>
        <w:rPr>
          <w:b/>
          <w:sz w:val="26"/>
          <w:szCs w:val="26"/>
          <w:lang w:val="nl-NL"/>
        </w:rPr>
      </w:pPr>
      <w:r>
        <w:rPr>
          <w:b/>
          <w:sz w:val="26"/>
          <w:szCs w:val="26"/>
          <w:lang w:val="nl-NL"/>
        </w:rPr>
        <w:t>Lương &amp; phúc lợi:</w:t>
      </w:r>
    </w:p>
    <w:p w14:paraId="67ADCD99" w14:textId="77777777" w:rsidR="002601D4" w:rsidRDefault="002601D4" w:rsidP="002601D4">
      <w:pPr>
        <w:jc w:val="both"/>
        <w:rPr>
          <w:b/>
          <w:sz w:val="26"/>
          <w:szCs w:val="26"/>
          <w:lang w:val="nl-NL"/>
        </w:rPr>
      </w:pPr>
    </w:p>
    <w:p w14:paraId="11B5563A" w14:textId="77777777" w:rsidR="002601D4" w:rsidRDefault="002601D4">
      <w:pPr>
        <w:pStyle w:val="ListParagraph"/>
        <w:numPr>
          <w:ilvl w:val="0"/>
          <w:numId w:val="19"/>
        </w:numPr>
        <w:spacing w:before="0" w:after="0" w:line="240" w:lineRule="auto"/>
        <w:rPr>
          <w:sz w:val="26"/>
          <w:szCs w:val="26"/>
          <w:lang w:val="nl-NL"/>
        </w:rPr>
      </w:pPr>
      <w:r>
        <w:rPr>
          <w:sz w:val="26"/>
          <w:szCs w:val="26"/>
          <w:lang w:val="nl-NL"/>
        </w:rPr>
        <w:t>Trong giai đoạn thử việc, nhân viên được hưởng ít nhất là 85% lương cơ bản + các khỏan phụ cấp (nếu có)</w:t>
      </w:r>
    </w:p>
    <w:p w14:paraId="74B9BB45" w14:textId="77777777" w:rsidR="002601D4" w:rsidRDefault="002601D4">
      <w:pPr>
        <w:pStyle w:val="ListParagraph"/>
        <w:numPr>
          <w:ilvl w:val="0"/>
          <w:numId w:val="19"/>
        </w:numPr>
        <w:spacing w:before="0" w:after="0" w:line="240" w:lineRule="auto"/>
        <w:rPr>
          <w:sz w:val="26"/>
          <w:szCs w:val="26"/>
          <w:lang w:val="nl-NL"/>
        </w:rPr>
      </w:pPr>
      <w:r>
        <w:rPr>
          <w:sz w:val="26"/>
          <w:szCs w:val="26"/>
          <w:lang w:val="nl-NL"/>
        </w:rPr>
        <w:t>Nhân viên chỉ được hưởng các chế độ phúc lợi của công ty sau khi được chuyển sang giai đoạn thử thách.</w:t>
      </w:r>
    </w:p>
    <w:p w14:paraId="14523BDB" w14:textId="77777777" w:rsidR="002601D4" w:rsidRDefault="002601D4" w:rsidP="002601D4">
      <w:pPr>
        <w:jc w:val="both"/>
        <w:rPr>
          <w:sz w:val="26"/>
          <w:szCs w:val="26"/>
          <w:lang w:val="nl-NL"/>
        </w:rPr>
      </w:pPr>
    </w:p>
    <w:p w14:paraId="31CF08B7" w14:textId="77777777" w:rsidR="002601D4" w:rsidRDefault="002601D4">
      <w:pPr>
        <w:pStyle w:val="ListParagraph"/>
        <w:numPr>
          <w:ilvl w:val="0"/>
          <w:numId w:val="1"/>
        </w:numPr>
        <w:spacing w:before="0" w:after="0" w:line="240" w:lineRule="auto"/>
        <w:rPr>
          <w:b/>
          <w:sz w:val="30"/>
          <w:szCs w:val="30"/>
          <w:lang w:val="nl-NL"/>
        </w:rPr>
      </w:pPr>
      <w:r>
        <w:rPr>
          <w:b/>
          <w:sz w:val="30"/>
          <w:szCs w:val="30"/>
          <w:lang w:val="nl-NL"/>
        </w:rPr>
        <w:t>Sinh viên thực tập</w:t>
      </w:r>
    </w:p>
    <w:p w14:paraId="6E8E2B3F" w14:textId="77777777" w:rsidR="002601D4" w:rsidRDefault="002601D4" w:rsidP="002601D4">
      <w:pPr>
        <w:jc w:val="both"/>
        <w:rPr>
          <w:sz w:val="26"/>
          <w:szCs w:val="26"/>
          <w:lang w:val="nl-NL"/>
        </w:rPr>
      </w:pPr>
    </w:p>
    <w:p w14:paraId="5F1DF6C3" w14:textId="77777777" w:rsidR="002601D4" w:rsidRDefault="002601D4">
      <w:pPr>
        <w:pStyle w:val="ListParagraph"/>
        <w:numPr>
          <w:ilvl w:val="0"/>
          <w:numId w:val="20"/>
        </w:numPr>
        <w:spacing w:before="0" w:after="0" w:line="240" w:lineRule="auto"/>
        <w:rPr>
          <w:lang w:val="nl-NL"/>
        </w:rPr>
      </w:pPr>
      <w:r>
        <w:rPr>
          <w:b/>
          <w:lang w:val="nl-NL"/>
        </w:rPr>
        <w:t>Nguyên tắc</w:t>
      </w:r>
      <w:r>
        <w:rPr>
          <w:lang w:val="nl-NL"/>
        </w:rPr>
        <w:tab/>
      </w:r>
    </w:p>
    <w:p w14:paraId="1B907FD1" w14:textId="77777777" w:rsidR="002601D4" w:rsidRDefault="002601D4" w:rsidP="002601D4">
      <w:pPr>
        <w:jc w:val="both"/>
        <w:rPr>
          <w:sz w:val="26"/>
          <w:szCs w:val="26"/>
          <w:lang w:val="nl-NL"/>
        </w:rPr>
      </w:pPr>
    </w:p>
    <w:p w14:paraId="11843AC3" w14:textId="77777777" w:rsidR="002601D4" w:rsidRDefault="002601D4" w:rsidP="002601D4">
      <w:pPr>
        <w:jc w:val="both"/>
        <w:rPr>
          <w:sz w:val="26"/>
          <w:szCs w:val="26"/>
          <w:lang w:val="nl-NL"/>
        </w:rPr>
      </w:pPr>
      <w:r>
        <w:rPr>
          <w:sz w:val="26"/>
          <w:szCs w:val="26"/>
          <w:lang w:val="nl-NL"/>
        </w:rPr>
        <w:lastRenderedPageBreak/>
        <w:t>Việc tiếp nhận sinh viên vào thực tập tại công ty phải đáp ứng được yêu cầu từ phía nhà trường nơi sinh viên đang học tập, đồng thời thỏa mãn được những yêu cầu của công việc/ vị trí/ vai trò mà sinh viên thực tập sẽ đảm nhiệm</w:t>
      </w:r>
    </w:p>
    <w:p w14:paraId="18CF0968" w14:textId="77777777" w:rsidR="002601D4" w:rsidRDefault="002601D4" w:rsidP="002601D4">
      <w:pPr>
        <w:jc w:val="both"/>
        <w:rPr>
          <w:sz w:val="26"/>
          <w:szCs w:val="26"/>
          <w:lang w:val="nl-NL"/>
        </w:rPr>
      </w:pPr>
    </w:p>
    <w:p w14:paraId="59A8A7F5" w14:textId="77777777" w:rsidR="002601D4" w:rsidRDefault="002601D4" w:rsidP="002601D4">
      <w:pPr>
        <w:jc w:val="both"/>
        <w:rPr>
          <w:sz w:val="26"/>
          <w:szCs w:val="26"/>
          <w:lang w:val="nl-NL"/>
        </w:rPr>
      </w:pPr>
      <w:r>
        <w:rPr>
          <w:sz w:val="26"/>
          <w:szCs w:val="26"/>
          <w:lang w:val="nl-NL"/>
        </w:rPr>
        <w:t>Sinh viên thực tập được coi là một trong những nguồn tuyển dụng nội bộ cần đưoc xem xét trước tiên khi phát sinh nhu cầu tuyển dụng (xem thêm chính sách tuyển dụng và tuyển chọn)</w:t>
      </w:r>
    </w:p>
    <w:p w14:paraId="36403F4A" w14:textId="77777777" w:rsidR="002601D4" w:rsidRDefault="002601D4" w:rsidP="002601D4">
      <w:pPr>
        <w:jc w:val="both"/>
        <w:rPr>
          <w:sz w:val="26"/>
          <w:szCs w:val="26"/>
          <w:lang w:val="nl-NL"/>
        </w:rPr>
      </w:pPr>
    </w:p>
    <w:p w14:paraId="59C8D931" w14:textId="77777777" w:rsidR="002601D4" w:rsidRDefault="002601D4">
      <w:pPr>
        <w:pStyle w:val="ListParagraph"/>
        <w:numPr>
          <w:ilvl w:val="0"/>
          <w:numId w:val="20"/>
        </w:numPr>
        <w:spacing w:before="0" w:after="0" w:line="240" w:lineRule="auto"/>
        <w:rPr>
          <w:b/>
          <w:lang w:val="nl-NL"/>
        </w:rPr>
      </w:pPr>
      <w:r>
        <w:rPr>
          <w:b/>
          <w:lang w:val="nl-NL"/>
        </w:rPr>
        <w:t>Phạm vi áp dụng</w:t>
      </w:r>
      <w:r>
        <w:rPr>
          <w:b/>
          <w:lang w:val="nl-NL"/>
        </w:rPr>
        <w:tab/>
      </w:r>
    </w:p>
    <w:p w14:paraId="09410871" w14:textId="77777777" w:rsidR="002601D4" w:rsidRDefault="002601D4" w:rsidP="002601D4">
      <w:pPr>
        <w:jc w:val="both"/>
        <w:rPr>
          <w:b/>
          <w:sz w:val="28"/>
          <w:szCs w:val="28"/>
          <w:lang w:val="nl-NL"/>
        </w:rPr>
      </w:pPr>
    </w:p>
    <w:p w14:paraId="1EED9026" w14:textId="77777777" w:rsidR="002601D4" w:rsidRDefault="002601D4" w:rsidP="002601D4">
      <w:pPr>
        <w:jc w:val="both"/>
        <w:rPr>
          <w:sz w:val="26"/>
          <w:szCs w:val="26"/>
          <w:lang w:val="nl-NL"/>
        </w:rPr>
      </w:pPr>
      <w:r>
        <w:rPr>
          <w:sz w:val="26"/>
          <w:szCs w:val="26"/>
          <w:lang w:val="nl-NL"/>
        </w:rPr>
        <w:t>Mọi trường hợp thực tập</w:t>
      </w:r>
    </w:p>
    <w:p w14:paraId="1ABFC505" w14:textId="77777777" w:rsidR="002601D4" w:rsidRDefault="002601D4" w:rsidP="002601D4">
      <w:pPr>
        <w:jc w:val="both"/>
        <w:rPr>
          <w:sz w:val="26"/>
          <w:szCs w:val="26"/>
          <w:lang w:val="nl-NL"/>
        </w:rPr>
      </w:pPr>
    </w:p>
    <w:p w14:paraId="49F601AB" w14:textId="77777777" w:rsidR="002601D4" w:rsidRDefault="002601D4">
      <w:pPr>
        <w:pStyle w:val="ListParagraph"/>
        <w:numPr>
          <w:ilvl w:val="0"/>
          <w:numId w:val="20"/>
        </w:numPr>
        <w:spacing w:before="0" w:after="0" w:line="240" w:lineRule="auto"/>
        <w:rPr>
          <w:b/>
          <w:szCs w:val="26"/>
          <w:lang w:val="nl-NL"/>
        </w:rPr>
      </w:pPr>
      <w:r>
        <w:rPr>
          <w:b/>
          <w:szCs w:val="26"/>
          <w:lang w:val="nl-NL"/>
        </w:rPr>
        <w:t>Qui định trách nhiệm</w:t>
      </w:r>
      <w:r>
        <w:rPr>
          <w:b/>
          <w:szCs w:val="26"/>
          <w:lang w:val="nl-NL"/>
        </w:rPr>
        <w:tab/>
      </w:r>
    </w:p>
    <w:p w14:paraId="7DAAE771" w14:textId="77777777" w:rsidR="002601D4" w:rsidRDefault="002601D4" w:rsidP="002601D4">
      <w:pPr>
        <w:jc w:val="both"/>
        <w:rPr>
          <w:b/>
          <w:sz w:val="26"/>
          <w:szCs w:val="26"/>
          <w:lang w:val="nl-NL"/>
        </w:rPr>
      </w:pPr>
    </w:p>
    <w:p w14:paraId="207DD097" w14:textId="77777777" w:rsidR="002601D4" w:rsidRDefault="002601D4" w:rsidP="002601D4">
      <w:pPr>
        <w:jc w:val="both"/>
        <w:rPr>
          <w:b/>
          <w:sz w:val="26"/>
          <w:szCs w:val="26"/>
          <w:lang w:val="nl-NL"/>
        </w:rPr>
      </w:pPr>
      <w:r>
        <w:rPr>
          <w:b/>
          <w:sz w:val="26"/>
          <w:szCs w:val="26"/>
          <w:lang w:val="nl-NL"/>
        </w:rPr>
        <w:t>Các trưởng phòng/bộ phận chịu trách nhiệm:</w:t>
      </w:r>
    </w:p>
    <w:p w14:paraId="15B7F21F" w14:textId="77777777" w:rsidR="002601D4" w:rsidRDefault="002601D4" w:rsidP="002601D4">
      <w:pPr>
        <w:jc w:val="both"/>
        <w:rPr>
          <w:b/>
          <w:sz w:val="26"/>
          <w:szCs w:val="26"/>
          <w:lang w:val="nl-NL"/>
        </w:rPr>
      </w:pPr>
    </w:p>
    <w:p w14:paraId="4CD04AC1" w14:textId="77777777" w:rsidR="002601D4" w:rsidRDefault="002601D4">
      <w:pPr>
        <w:pStyle w:val="ListParagraph"/>
        <w:numPr>
          <w:ilvl w:val="0"/>
          <w:numId w:val="21"/>
        </w:numPr>
        <w:spacing w:before="0" w:after="0" w:line="240" w:lineRule="auto"/>
        <w:rPr>
          <w:sz w:val="26"/>
          <w:szCs w:val="26"/>
          <w:lang w:val="nl-NL"/>
        </w:rPr>
      </w:pPr>
      <w:r>
        <w:rPr>
          <w:sz w:val="26"/>
          <w:szCs w:val="26"/>
          <w:lang w:val="nl-NL"/>
        </w:rPr>
        <w:t>Xây dựng kế hoạch thực tại [Tên công ty].</w:t>
      </w:r>
    </w:p>
    <w:p w14:paraId="6DD0B07E" w14:textId="77777777" w:rsidR="002601D4" w:rsidRDefault="002601D4">
      <w:pPr>
        <w:pStyle w:val="ListParagraph"/>
        <w:numPr>
          <w:ilvl w:val="0"/>
          <w:numId w:val="21"/>
        </w:numPr>
        <w:spacing w:before="0" w:after="0" w:line="240" w:lineRule="auto"/>
        <w:rPr>
          <w:sz w:val="26"/>
          <w:szCs w:val="26"/>
          <w:lang w:val="nl-NL"/>
        </w:rPr>
      </w:pPr>
      <w:r>
        <w:rPr>
          <w:sz w:val="26"/>
          <w:szCs w:val="26"/>
          <w:lang w:val="nl-NL"/>
        </w:rPr>
        <w:t>Giám sát, hướng dẫn công việc của sinh viên thực tập</w:t>
      </w:r>
    </w:p>
    <w:p w14:paraId="7A0FBE91" w14:textId="77777777" w:rsidR="002601D4" w:rsidRDefault="002601D4">
      <w:pPr>
        <w:pStyle w:val="ListParagraph"/>
        <w:numPr>
          <w:ilvl w:val="0"/>
          <w:numId w:val="21"/>
        </w:numPr>
        <w:spacing w:before="0" w:after="0" w:line="240" w:lineRule="auto"/>
        <w:rPr>
          <w:sz w:val="26"/>
          <w:szCs w:val="26"/>
          <w:lang w:val="nl-NL"/>
        </w:rPr>
      </w:pPr>
      <w:r>
        <w:rPr>
          <w:sz w:val="26"/>
          <w:szCs w:val="26"/>
          <w:lang w:val="nl-NL"/>
        </w:rPr>
        <w:t>Đảm bảo an toàn thông tin và tài sản cũng như kỷ luật trật tự của sinh viên thực tập.</w:t>
      </w:r>
    </w:p>
    <w:p w14:paraId="490EB6FD" w14:textId="77777777" w:rsidR="002601D4" w:rsidRDefault="002601D4">
      <w:pPr>
        <w:pStyle w:val="ListParagraph"/>
        <w:numPr>
          <w:ilvl w:val="0"/>
          <w:numId w:val="21"/>
        </w:numPr>
        <w:spacing w:before="0" w:after="0" w:line="240" w:lineRule="auto"/>
        <w:rPr>
          <w:sz w:val="26"/>
          <w:szCs w:val="26"/>
          <w:lang w:val="nl-NL"/>
        </w:rPr>
      </w:pPr>
      <w:r>
        <w:rPr>
          <w:sz w:val="26"/>
          <w:szCs w:val="26"/>
          <w:lang w:val="nl-NL"/>
        </w:rPr>
        <w:t>Đánh giá kết quả làm việc của sinh viên thực tập trong quá trình thực tập tại công ty và làm báo cáo nhận xét (nếu nhà trường yêu cầu)</w:t>
      </w:r>
    </w:p>
    <w:p w14:paraId="548EDA8E" w14:textId="77777777" w:rsidR="002601D4" w:rsidRDefault="002601D4" w:rsidP="002601D4">
      <w:pPr>
        <w:jc w:val="both"/>
        <w:rPr>
          <w:sz w:val="26"/>
          <w:szCs w:val="26"/>
          <w:lang w:val="nl-NL"/>
        </w:rPr>
      </w:pPr>
    </w:p>
    <w:p w14:paraId="076360D7" w14:textId="77777777" w:rsidR="002601D4" w:rsidRDefault="002601D4" w:rsidP="002601D4">
      <w:pPr>
        <w:jc w:val="both"/>
        <w:rPr>
          <w:b/>
          <w:sz w:val="26"/>
          <w:szCs w:val="26"/>
          <w:lang w:val="nl-NL"/>
        </w:rPr>
      </w:pPr>
      <w:r>
        <w:rPr>
          <w:b/>
          <w:sz w:val="26"/>
          <w:szCs w:val="26"/>
          <w:lang w:val="nl-NL"/>
        </w:rPr>
        <w:t>Tp. HCNS có trách nhiệm:</w:t>
      </w:r>
    </w:p>
    <w:p w14:paraId="0A86D720" w14:textId="77777777" w:rsidR="002601D4" w:rsidRDefault="002601D4" w:rsidP="002601D4">
      <w:pPr>
        <w:jc w:val="both"/>
        <w:rPr>
          <w:sz w:val="26"/>
          <w:szCs w:val="26"/>
          <w:lang w:val="nl-NL"/>
        </w:rPr>
      </w:pPr>
    </w:p>
    <w:p w14:paraId="71F790E2" w14:textId="77777777" w:rsidR="002601D4" w:rsidRDefault="002601D4">
      <w:pPr>
        <w:pStyle w:val="ListParagraph"/>
        <w:numPr>
          <w:ilvl w:val="0"/>
          <w:numId w:val="22"/>
        </w:numPr>
        <w:spacing w:before="0" w:after="0" w:line="240" w:lineRule="auto"/>
        <w:rPr>
          <w:sz w:val="26"/>
          <w:szCs w:val="26"/>
          <w:lang w:val="nl-NL"/>
        </w:rPr>
      </w:pPr>
      <w:r>
        <w:rPr>
          <w:sz w:val="26"/>
          <w:szCs w:val="26"/>
          <w:lang w:val="nl-NL"/>
        </w:rPr>
        <w:t>Phối hợp với các trưởng bộ phận/ ban giám đốc tiến hành công tác đánh giá/ kiểm tra và tiếp nhận lao động thời vụ/ theo giờ.</w:t>
      </w:r>
    </w:p>
    <w:p w14:paraId="417E1906" w14:textId="77777777" w:rsidR="002601D4" w:rsidRDefault="002601D4">
      <w:pPr>
        <w:pStyle w:val="ListParagraph"/>
        <w:numPr>
          <w:ilvl w:val="0"/>
          <w:numId w:val="22"/>
        </w:numPr>
        <w:spacing w:before="0" w:after="0" w:line="240" w:lineRule="auto"/>
        <w:rPr>
          <w:sz w:val="26"/>
          <w:szCs w:val="26"/>
          <w:lang w:val="nl-NL"/>
        </w:rPr>
      </w:pPr>
      <w:r>
        <w:rPr>
          <w:sz w:val="26"/>
          <w:szCs w:val="26"/>
          <w:lang w:val="nl-NL"/>
        </w:rPr>
        <w:t>Trợ giúp việc ra quyết định chính sách lương và các phúc lợi khác cho lao động thời vụ/ theo giờ.</w:t>
      </w:r>
    </w:p>
    <w:p w14:paraId="1D92DCD0" w14:textId="77777777" w:rsidR="002601D4" w:rsidRDefault="002601D4" w:rsidP="002601D4">
      <w:pPr>
        <w:jc w:val="both"/>
        <w:rPr>
          <w:sz w:val="26"/>
          <w:szCs w:val="26"/>
          <w:lang w:val="nl-NL"/>
        </w:rPr>
      </w:pPr>
    </w:p>
    <w:p w14:paraId="262DE50A" w14:textId="77777777" w:rsidR="002601D4" w:rsidRDefault="002601D4">
      <w:pPr>
        <w:pStyle w:val="ListParagraph"/>
        <w:numPr>
          <w:ilvl w:val="0"/>
          <w:numId w:val="20"/>
        </w:numPr>
        <w:spacing w:before="0" w:after="0" w:line="240" w:lineRule="auto"/>
        <w:rPr>
          <w:b/>
          <w:szCs w:val="26"/>
          <w:lang w:val="nl-NL"/>
        </w:rPr>
      </w:pPr>
      <w:r>
        <w:rPr>
          <w:b/>
          <w:szCs w:val="26"/>
          <w:lang w:val="nl-NL"/>
        </w:rPr>
        <w:t>Chính sách chi tiết</w:t>
      </w:r>
      <w:r>
        <w:rPr>
          <w:b/>
          <w:szCs w:val="26"/>
          <w:lang w:val="nl-NL"/>
        </w:rPr>
        <w:tab/>
      </w:r>
    </w:p>
    <w:p w14:paraId="49B8836E" w14:textId="77777777" w:rsidR="002601D4" w:rsidRDefault="002601D4" w:rsidP="002601D4">
      <w:pPr>
        <w:jc w:val="both"/>
        <w:rPr>
          <w:sz w:val="26"/>
          <w:szCs w:val="26"/>
          <w:lang w:val="nl-NL"/>
        </w:rPr>
      </w:pPr>
    </w:p>
    <w:p w14:paraId="4696E1C9" w14:textId="77777777" w:rsidR="002601D4" w:rsidRDefault="002601D4" w:rsidP="002601D4">
      <w:pPr>
        <w:jc w:val="both"/>
        <w:rPr>
          <w:b/>
          <w:sz w:val="26"/>
          <w:szCs w:val="26"/>
          <w:lang w:val="nl-NL"/>
        </w:rPr>
      </w:pPr>
      <w:r>
        <w:rPr>
          <w:b/>
          <w:sz w:val="26"/>
          <w:szCs w:val="26"/>
          <w:lang w:val="nl-NL"/>
        </w:rPr>
        <w:t>Lương &amp; phúc lợi trong thời gian thực tập</w:t>
      </w:r>
    </w:p>
    <w:p w14:paraId="2560B928" w14:textId="77777777" w:rsidR="002601D4" w:rsidRDefault="002601D4" w:rsidP="002601D4">
      <w:pPr>
        <w:jc w:val="both"/>
        <w:rPr>
          <w:sz w:val="26"/>
          <w:szCs w:val="26"/>
          <w:lang w:val="nl-NL"/>
        </w:rPr>
      </w:pPr>
    </w:p>
    <w:p w14:paraId="0AAC04E8" w14:textId="77777777" w:rsidR="002601D4" w:rsidRDefault="002601D4">
      <w:pPr>
        <w:pStyle w:val="ListParagraph"/>
        <w:numPr>
          <w:ilvl w:val="0"/>
          <w:numId w:val="23"/>
        </w:numPr>
        <w:spacing w:before="0" w:after="0" w:line="240" w:lineRule="auto"/>
        <w:rPr>
          <w:sz w:val="26"/>
          <w:szCs w:val="26"/>
          <w:lang w:val="nl-NL"/>
        </w:rPr>
      </w:pPr>
      <w:r>
        <w:rPr>
          <w:sz w:val="26"/>
          <w:szCs w:val="26"/>
          <w:lang w:val="nl-NL"/>
        </w:rPr>
        <w:t xml:space="preserve">Lương : không áp dụng </w:t>
      </w:r>
    </w:p>
    <w:p w14:paraId="0444F5CD" w14:textId="77777777" w:rsidR="002601D4" w:rsidRDefault="002601D4">
      <w:pPr>
        <w:pStyle w:val="ListParagraph"/>
        <w:numPr>
          <w:ilvl w:val="0"/>
          <w:numId w:val="23"/>
        </w:numPr>
        <w:spacing w:before="0" w:after="0" w:line="240" w:lineRule="auto"/>
        <w:rPr>
          <w:sz w:val="26"/>
          <w:szCs w:val="26"/>
          <w:lang w:val="nl-NL"/>
        </w:rPr>
      </w:pPr>
      <w:r>
        <w:rPr>
          <w:sz w:val="26"/>
          <w:szCs w:val="26"/>
          <w:lang w:val="nl-NL"/>
        </w:rPr>
        <w:t>Phúc lợi : ăn trưa, miễn phí tại công ty (nếu thực tập 08 tiếng/ngày)</w:t>
      </w:r>
    </w:p>
    <w:p w14:paraId="649671D1" w14:textId="77777777" w:rsidR="002601D4" w:rsidRDefault="002601D4" w:rsidP="002601D4">
      <w:pPr>
        <w:jc w:val="both"/>
        <w:rPr>
          <w:sz w:val="26"/>
          <w:szCs w:val="26"/>
          <w:lang w:val="nl-NL"/>
        </w:rPr>
      </w:pPr>
    </w:p>
    <w:p w14:paraId="7A994F8A" w14:textId="77777777" w:rsidR="002601D4" w:rsidRDefault="002601D4" w:rsidP="002601D4">
      <w:pPr>
        <w:jc w:val="both"/>
        <w:rPr>
          <w:sz w:val="26"/>
          <w:szCs w:val="26"/>
          <w:lang w:val="nl-NL"/>
        </w:rPr>
      </w:pPr>
      <w:r>
        <w:rPr>
          <w:sz w:val="26"/>
          <w:szCs w:val="26"/>
          <w:lang w:val="nl-NL"/>
        </w:rPr>
        <w:t>Trong thời gian thực tập, công ty có thể đơn phương chấm dứt thỏa thuận thực tập mà chỉ cần báo trước cho sinh viên thực tập (...) ngày làm việc nếu nhận thấy chất lượng công việc họăc/ và đạo đức, tác phong làm việc của sinh viên thực tập là không thể chấp nhận đựơc.</w:t>
      </w:r>
    </w:p>
    <w:p w14:paraId="668D618F" w14:textId="77777777" w:rsidR="002601D4" w:rsidRDefault="002601D4" w:rsidP="002601D4">
      <w:pPr>
        <w:jc w:val="both"/>
        <w:rPr>
          <w:sz w:val="26"/>
          <w:szCs w:val="26"/>
          <w:lang w:val="nl-NL"/>
        </w:rPr>
      </w:pPr>
    </w:p>
    <w:p w14:paraId="58E491AD" w14:textId="77777777" w:rsidR="002601D4" w:rsidRDefault="002601D4">
      <w:pPr>
        <w:pStyle w:val="ListParagraph"/>
        <w:numPr>
          <w:ilvl w:val="0"/>
          <w:numId w:val="20"/>
        </w:numPr>
        <w:spacing w:before="0" w:after="0" w:line="240" w:lineRule="auto"/>
        <w:rPr>
          <w:b/>
          <w:szCs w:val="26"/>
          <w:lang w:val="nl-NL"/>
        </w:rPr>
      </w:pPr>
      <w:r>
        <w:rPr>
          <w:b/>
          <w:szCs w:val="26"/>
          <w:lang w:val="nl-NL"/>
        </w:rPr>
        <w:t>Kết thúc thực tập</w:t>
      </w:r>
    </w:p>
    <w:p w14:paraId="53B574CF" w14:textId="77777777" w:rsidR="002601D4" w:rsidRDefault="002601D4" w:rsidP="002601D4">
      <w:pPr>
        <w:jc w:val="both"/>
        <w:rPr>
          <w:b/>
          <w:sz w:val="28"/>
          <w:szCs w:val="26"/>
          <w:lang w:val="nl-NL"/>
        </w:rPr>
      </w:pPr>
    </w:p>
    <w:p w14:paraId="734F16AB" w14:textId="77777777" w:rsidR="002601D4" w:rsidRDefault="002601D4" w:rsidP="002601D4">
      <w:pPr>
        <w:jc w:val="both"/>
        <w:rPr>
          <w:sz w:val="26"/>
          <w:szCs w:val="26"/>
          <w:lang w:val="nl-NL"/>
        </w:rPr>
      </w:pPr>
      <w:r>
        <w:rPr>
          <w:sz w:val="26"/>
          <w:szCs w:val="26"/>
          <w:lang w:val="nl-NL"/>
        </w:rPr>
        <w:t>Mọi sinh viên thực tập đều phải kết thúc thực tập tại công ty theo đúng thời gian trong thỏa thuận thực tập đã được ký kết.</w:t>
      </w:r>
    </w:p>
    <w:p w14:paraId="3C25866C" w14:textId="77777777" w:rsidR="002601D4" w:rsidRDefault="002601D4" w:rsidP="002601D4">
      <w:pPr>
        <w:jc w:val="both"/>
        <w:rPr>
          <w:sz w:val="26"/>
          <w:szCs w:val="26"/>
          <w:lang w:val="nl-NL"/>
        </w:rPr>
      </w:pPr>
    </w:p>
    <w:p w14:paraId="06A2B115" w14:textId="77777777" w:rsidR="002601D4" w:rsidRDefault="002601D4" w:rsidP="002601D4">
      <w:pPr>
        <w:jc w:val="both"/>
        <w:rPr>
          <w:sz w:val="26"/>
          <w:szCs w:val="26"/>
          <w:lang w:val="nl-NL"/>
        </w:rPr>
      </w:pPr>
      <w:r>
        <w:rPr>
          <w:sz w:val="26"/>
          <w:szCs w:val="26"/>
          <w:lang w:val="nl-NL"/>
        </w:rPr>
        <w:t xml:space="preserve">Hết thời gian thực tập, sinh viên thực tập sẽ đựơc xem xét về năng lực, đạo đức, tác phong thông qua </w:t>
      </w:r>
      <w:r>
        <w:rPr>
          <w:sz w:val="26"/>
          <w:szCs w:val="26"/>
          <w:lang w:val="nl-NL"/>
        </w:rPr>
        <w:lastRenderedPageBreak/>
        <w:t>phiếu đánh giá sinh viên thực tập do trưởng phòng/ giám sát trực tiếp thực hiện.</w:t>
      </w:r>
    </w:p>
    <w:p w14:paraId="2A702FEC" w14:textId="77777777" w:rsidR="002601D4" w:rsidRDefault="002601D4" w:rsidP="002601D4">
      <w:pPr>
        <w:jc w:val="both"/>
        <w:rPr>
          <w:sz w:val="26"/>
          <w:szCs w:val="26"/>
          <w:lang w:val="nl-NL"/>
        </w:rPr>
      </w:pPr>
    </w:p>
    <w:p w14:paraId="2CEB3A8A" w14:textId="77777777" w:rsidR="002601D4" w:rsidRDefault="002601D4">
      <w:pPr>
        <w:pStyle w:val="ListParagraph"/>
        <w:numPr>
          <w:ilvl w:val="0"/>
          <w:numId w:val="20"/>
        </w:numPr>
        <w:spacing w:before="0" w:after="0" w:line="240" w:lineRule="auto"/>
        <w:rPr>
          <w:b/>
          <w:szCs w:val="26"/>
          <w:lang w:val="nl-NL"/>
        </w:rPr>
      </w:pPr>
      <w:r>
        <w:rPr>
          <w:b/>
          <w:szCs w:val="26"/>
          <w:lang w:val="nl-NL"/>
        </w:rPr>
        <w:t>Tiếp nhận vào làm việc tại công ty</w:t>
      </w:r>
    </w:p>
    <w:p w14:paraId="573196C0" w14:textId="77777777" w:rsidR="002601D4" w:rsidRDefault="002601D4" w:rsidP="002601D4">
      <w:pPr>
        <w:jc w:val="both"/>
        <w:rPr>
          <w:sz w:val="26"/>
          <w:szCs w:val="26"/>
          <w:lang w:val="nl-NL"/>
        </w:rPr>
      </w:pPr>
    </w:p>
    <w:p w14:paraId="24711CB1" w14:textId="77777777" w:rsidR="002601D4" w:rsidRDefault="002601D4" w:rsidP="002601D4">
      <w:pPr>
        <w:jc w:val="both"/>
        <w:rPr>
          <w:sz w:val="26"/>
          <w:szCs w:val="26"/>
          <w:lang w:val="nl-NL"/>
        </w:rPr>
      </w:pPr>
      <w:r>
        <w:rPr>
          <w:sz w:val="26"/>
          <w:szCs w:val="26"/>
          <w:lang w:val="nl-NL"/>
        </w:rPr>
        <w:t>Nếu sinh viên thực tập (đã tốt nghiệp) có nguyện vọng vào làm việc tại công ty, bộ phận nhân sự sẽ phối hợp với Trưởng phòng/ bộ phận có liên quan để xem xét tiếp nhận.</w:t>
      </w:r>
    </w:p>
    <w:p w14:paraId="22667D15" w14:textId="77777777" w:rsidR="002601D4" w:rsidRDefault="002601D4" w:rsidP="002601D4">
      <w:pPr>
        <w:jc w:val="both"/>
        <w:rPr>
          <w:sz w:val="26"/>
          <w:szCs w:val="26"/>
          <w:lang w:val="nl-NL"/>
        </w:rPr>
      </w:pPr>
    </w:p>
    <w:p w14:paraId="50D94CBE" w14:textId="77777777" w:rsidR="002601D4" w:rsidRDefault="002601D4" w:rsidP="002601D4">
      <w:pPr>
        <w:jc w:val="both"/>
        <w:rPr>
          <w:sz w:val="26"/>
          <w:szCs w:val="26"/>
          <w:lang w:val="nl-NL"/>
        </w:rPr>
      </w:pPr>
      <w:r>
        <w:rPr>
          <w:sz w:val="26"/>
          <w:szCs w:val="26"/>
          <w:lang w:val="nl-NL"/>
        </w:rPr>
        <w:t>Quyết định tiếp nhận phải căn cứ trên:</w:t>
      </w:r>
    </w:p>
    <w:p w14:paraId="3B62051E" w14:textId="77777777" w:rsidR="002601D4" w:rsidRDefault="002601D4" w:rsidP="002601D4">
      <w:pPr>
        <w:jc w:val="both"/>
        <w:rPr>
          <w:sz w:val="26"/>
          <w:szCs w:val="26"/>
          <w:lang w:val="nl-NL"/>
        </w:rPr>
      </w:pPr>
    </w:p>
    <w:p w14:paraId="3A6B1F8C" w14:textId="77777777" w:rsidR="002601D4" w:rsidRDefault="002601D4">
      <w:pPr>
        <w:pStyle w:val="ListParagraph"/>
        <w:numPr>
          <w:ilvl w:val="0"/>
          <w:numId w:val="24"/>
        </w:numPr>
        <w:spacing w:before="0" w:after="0" w:line="240" w:lineRule="auto"/>
        <w:rPr>
          <w:sz w:val="26"/>
          <w:szCs w:val="26"/>
          <w:lang w:val="nl-NL"/>
        </w:rPr>
      </w:pPr>
      <w:r>
        <w:rPr>
          <w:sz w:val="26"/>
          <w:szCs w:val="26"/>
          <w:lang w:val="nl-NL"/>
        </w:rPr>
        <w:t>Nhu cầu thực sự về nhân lực dựa trên kế họach tuyển dụng đã được phê duyệt.</w:t>
      </w:r>
    </w:p>
    <w:p w14:paraId="3AA61AEC" w14:textId="77777777" w:rsidR="002601D4" w:rsidRDefault="002601D4">
      <w:pPr>
        <w:pStyle w:val="ListParagraph"/>
        <w:numPr>
          <w:ilvl w:val="0"/>
          <w:numId w:val="24"/>
        </w:numPr>
        <w:spacing w:before="0" w:after="0" w:line="240" w:lineRule="auto"/>
        <w:rPr>
          <w:sz w:val="26"/>
          <w:szCs w:val="26"/>
          <w:lang w:val="nl-NL"/>
        </w:rPr>
      </w:pPr>
      <w:r>
        <w:rPr>
          <w:sz w:val="26"/>
          <w:szCs w:val="26"/>
          <w:lang w:val="nl-NL"/>
        </w:rPr>
        <w:t>Phiếu đánh giá sinh viên thực tập.</w:t>
      </w:r>
    </w:p>
    <w:p w14:paraId="11639A24" w14:textId="77777777" w:rsidR="002601D4" w:rsidRDefault="002601D4">
      <w:pPr>
        <w:pStyle w:val="ListParagraph"/>
        <w:numPr>
          <w:ilvl w:val="0"/>
          <w:numId w:val="24"/>
        </w:numPr>
        <w:spacing w:before="0" w:after="0" w:line="240" w:lineRule="auto"/>
        <w:rPr>
          <w:sz w:val="26"/>
          <w:szCs w:val="26"/>
          <w:lang w:val="nl-NL"/>
        </w:rPr>
      </w:pPr>
      <w:r>
        <w:rPr>
          <w:sz w:val="26"/>
          <w:szCs w:val="26"/>
          <w:lang w:val="nl-NL"/>
        </w:rPr>
        <w:t>Năng lực của sinh viên thực tập so với tiêu chuẩn năng lực của vị trí có nhu cầu tuyển dụng</w:t>
      </w:r>
    </w:p>
    <w:p w14:paraId="351D18B7" w14:textId="77777777" w:rsidR="002601D4" w:rsidRDefault="002601D4" w:rsidP="002601D4">
      <w:pPr>
        <w:jc w:val="both"/>
        <w:rPr>
          <w:sz w:val="26"/>
          <w:szCs w:val="26"/>
          <w:lang w:val="nl-NL"/>
        </w:rPr>
      </w:pPr>
    </w:p>
    <w:p w14:paraId="384A02D1" w14:textId="77777777" w:rsidR="002601D4" w:rsidRDefault="002601D4" w:rsidP="002601D4">
      <w:pPr>
        <w:jc w:val="both"/>
        <w:rPr>
          <w:sz w:val="26"/>
          <w:szCs w:val="26"/>
          <w:lang w:val="nl-NL"/>
        </w:rPr>
      </w:pPr>
      <w:r>
        <w:rPr>
          <w:sz w:val="26"/>
          <w:szCs w:val="26"/>
          <w:lang w:val="nl-NL"/>
        </w:rPr>
        <w:t>Quyết định tiếp nhận phải được các cấp có thẩm quyền như qui định tại chính sách tuyển dụng và tuyển chọn phê duyệt.</w:t>
      </w:r>
    </w:p>
    <w:p w14:paraId="0A5AD9B4" w14:textId="77777777" w:rsidR="002601D4" w:rsidRDefault="002601D4" w:rsidP="002601D4">
      <w:pPr>
        <w:jc w:val="both"/>
        <w:rPr>
          <w:sz w:val="26"/>
          <w:szCs w:val="26"/>
          <w:lang w:val="nl-NL"/>
        </w:rPr>
      </w:pPr>
    </w:p>
    <w:p w14:paraId="5A5E96B2" w14:textId="77777777" w:rsidR="002601D4" w:rsidRDefault="002601D4">
      <w:pPr>
        <w:pStyle w:val="ListParagraph"/>
        <w:numPr>
          <w:ilvl w:val="0"/>
          <w:numId w:val="1"/>
        </w:numPr>
        <w:spacing w:before="0" w:after="0" w:line="240" w:lineRule="auto"/>
        <w:rPr>
          <w:b/>
          <w:sz w:val="30"/>
          <w:szCs w:val="30"/>
          <w:lang w:val="nl-NL"/>
        </w:rPr>
      </w:pPr>
      <w:r>
        <w:rPr>
          <w:b/>
          <w:sz w:val="30"/>
          <w:szCs w:val="30"/>
          <w:lang w:val="nl-NL"/>
        </w:rPr>
        <w:t>Phân cấp – bậc công việc</w:t>
      </w:r>
    </w:p>
    <w:p w14:paraId="79C80F5D" w14:textId="77777777" w:rsidR="002601D4" w:rsidRDefault="002601D4" w:rsidP="002601D4">
      <w:pPr>
        <w:jc w:val="both"/>
        <w:rPr>
          <w:sz w:val="26"/>
          <w:szCs w:val="26"/>
          <w:lang w:val="nl-NL"/>
        </w:rPr>
      </w:pPr>
    </w:p>
    <w:p w14:paraId="0B0267C9" w14:textId="77777777" w:rsidR="002601D4" w:rsidRDefault="002601D4">
      <w:pPr>
        <w:pStyle w:val="ListParagraph"/>
        <w:numPr>
          <w:ilvl w:val="0"/>
          <w:numId w:val="25"/>
        </w:numPr>
        <w:spacing w:before="0" w:after="0" w:line="240" w:lineRule="auto"/>
        <w:rPr>
          <w:b/>
          <w:szCs w:val="26"/>
          <w:lang w:val="nl-NL"/>
        </w:rPr>
      </w:pPr>
      <w:r>
        <w:rPr>
          <w:b/>
          <w:szCs w:val="26"/>
          <w:lang w:val="nl-NL"/>
        </w:rPr>
        <w:t xml:space="preserve">Mục đích / nguyên tắc </w:t>
      </w:r>
      <w:r>
        <w:rPr>
          <w:b/>
          <w:szCs w:val="26"/>
          <w:lang w:val="nl-NL"/>
        </w:rPr>
        <w:tab/>
      </w:r>
    </w:p>
    <w:p w14:paraId="76544D61" w14:textId="77777777" w:rsidR="002601D4" w:rsidRDefault="002601D4" w:rsidP="002601D4">
      <w:pPr>
        <w:jc w:val="both"/>
        <w:rPr>
          <w:sz w:val="26"/>
          <w:szCs w:val="26"/>
          <w:lang w:val="nl-NL"/>
        </w:rPr>
      </w:pPr>
    </w:p>
    <w:p w14:paraId="1B296765" w14:textId="77777777" w:rsidR="002601D4" w:rsidRDefault="002601D4" w:rsidP="002601D4">
      <w:pPr>
        <w:jc w:val="both"/>
        <w:rPr>
          <w:sz w:val="26"/>
          <w:szCs w:val="26"/>
          <w:lang w:val="nl-NL"/>
        </w:rPr>
      </w:pPr>
      <w:r>
        <w:rPr>
          <w:sz w:val="26"/>
          <w:szCs w:val="26"/>
          <w:lang w:val="nl-NL"/>
        </w:rPr>
        <w:t>Phân cấp/ bậc và phân loại công việc nhằm tạo dựng cơ sở khoa học, công bằng và hợp lý trong việc đãi ngộ người lao động tương xứng với đóng góp của họ đối với công ty.</w:t>
      </w:r>
    </w:p>
    <w:p w14:paraId="1E704990" w14:textId="77777777" w:rsidR="002601D4" w:rsidRDefault="002601D4" w:rsidP="002601D4">
      <w:pPr>
        <w:jc w:val="both"/>
        <w:rPr>
          <w:sz w:val="26"/>
          <w:szCs w:val="26"/>
          <w:lang w:val="nl-NL"/>
        </w:rPr>
      </w:pPr>
    </w:p>
    <w:p w14:paraId="54C2D1CF" w14:textId="77777777" w:rsidR="002601D4" w:rsidRDefault="002601D4" w:rsidP="002601D4">
      <w:pPr>
        <w:jc w:val="both"/>
        <w:rPr>
          <w:sz w:val="26"/>
          <w:szCs w:val="26"/>
          <w:lang w:val="nl-NL"/>
        </w:rPr>
      </w:pPr>
      <w:r>
        <w:rPr>
          <w:sz w:val="26"/>
          <w:szCs w:val="26"/>
          <w:lang w:val="nl-NL"/>
        </w:rPr>
        <w:t xml:space="preserve">Phân cấp/ bậc công việc dựa trên tiêu chí về mức độ trách nhiệm mà công việc đảm nhận hạng công việc là cơ sở cho các chế độ về phúc lợi và ưu đãi. </w:t>
      </w:r>
    </w:p>
    <w:p w14:paraId="50F7CA64" w14:textId="77777777" w:rsidR="002601D4" w:rsidRDefault="002601D4" w:rsidP="002601D4">
      <w:pPr>
        <w:jc w:val="both"/>
        <w:rPr>
          <w:sz w:val="26"/>
          <w:szCs w:val="26"/>
          <w:lang w:val="nl-NL"/>
        </w:rPr>
      </w:pPr>
    </w:p>
    <w:p w14:paraId="4D1C3026" w14:textId="77777777" w:rsidR="002601D4" w:rsidRDefault="002601D4" w:rsidP="002601D4">
      <w:pPr>
        <w:jc w:val="both"/>
        <w:rPr>
          <w:sz w:val="26"/>
          <w:szCs w:val="26"/>
          <w:lang w:val="nl-NL"/>
        </w:rPr>
      </w:pPr>
      <w:r>
        <w:rPr>
          <w:sz w:val="26"/>
          <w:szCs w:val="26"/>
          <w:lang w:val="nl-NL"/>
        </w:rPr>
        <w:t>Phân cấp/ bậc và phân hạng công việc cần được thực hiện trước khi tuyển dụng hay thuyên chuyển bất cứ một vị trí nào.</w:t>
      </w:r>
    </w:p>
    <w:p w14:paraId="4D700921" w14:textId="77777777" w:rsidR="002601D4" w:rsidRDefault="002601D4" w:rsidP="002601D4">
      <w:pPr>
        <w:jc w:val="both"/>
        <w:rPr>
          <w:sz w:val="26"/>
          <w:szCs w:val="26"/>
          <w:lang w:val="nl-NL"/>
        </w:rPr>
      </w:pPr>
    </w:p>
    <w:p w14:paraId="5E1B2355" w14:textId="77777777" w:rsidR="002601D4" w:rsidRDefault="002601D4">
      <w:pPr>
        <w:pStyle w:val="ListParagraph"/>
        <w:numPr>
          <w:ilvl w:val="0"/>
          <w:numId w:val="25"/>
        </w:numPr>
        <w:spacing w:before="0" w:after="0" w:line="240" w:lineRule="auto"/>
        <w:rPr>
          <w:b/>
          <w:szCs w:val="26"/>
          <w:lang w:val="nl-NL"/>
        </w:rPr>
      </w:pPr>
      <w:r>
        <w:rPr>
          <w:b/>
          <w:szCs w:val="26"/>
          <w:lang w:val="nl-NL"/>
        </w:rPr>
        <w:t>Phạm vi áp dụng</w:t>
      </w:r>
    </w:p>
    <w:p w14:paraId="522766BE" w14:textId="77777777" w:rsidR="002601D4" w:rsidRDefault="002601D4" w:rsidP="002601D4">
      <w:pPr>
        <w:jc w:val="both"/>
        <w:rPr>
          <w:sz w:val="26"/>
          <w:szCs w:val="26"/>
          <w:lang w:val="nl-NL"/>
        </w:rPr>
      </w:pPr>
    </w:p>
    <w:p w14:paraId="4C9D7252" w14:textId="77777777" w:rsidR="002601D4" w:rsidRDefault="002601D4" w:rsidP="002601D4">
      <w:pPr>
        <w:jc w:val="both"/>
        <w:rPr>
          <w:sz w:val="26"/>
          <w:szCs w:val="26"/>
          <w:lang w:val="nl-NL"/>
        </w:rPr>
      </w:pPr>
      <w:r>
        <w:rPr>
          <w:sz w:val="26"/>
          <w:szCs w:val="26"/>
          <w:lang w:val="nl-NL"/>
        </w:rPr>
        <w:t>Mọi vị trí công việc</w:t>
      </w:r>
    </w:p>
    <w:p w14:paraId="4F3791D3" w14:textId="77777777" w:rsidR="002601D4" w:rsidRDefault="002601D4" w:rsidP="002601D4">
      <w:pPr>
        <w:jc w:val="both"/>
        <w:rPr>
          <w:sz w:val="26"/>
          <w:szCs w:val="26"/>
          <w:lang w:val="nl-NL"/>
        </w:rPr>
      </w:pPr>
    </w:p>
    <w:p w14:paraId="21E223EC" w14:textId="77777777" w:rsidR="002601D4" w:rsidRDefault="002601D4">
      <w:pPr>
        <w:pStyle w:val="ListParagraph"/>
        <w:numPr>
          <w:ilvl w:val="0"/>
          <w:numId w:val="25"/>
        </w:numPr>
        <w:spacing w:before="0" w:after="0" w:line="240" w:lineRule="auto"/>
        <w:rPr>
          <w:b/>
          <w:szCs w:val="26"/>
          <w:lang w:val="nl-NL"/>
        </w:rPr>
      </w:pPr>
      <w:r>
        <w:rPr>
          <w:b/>
          <w:szCs w:val="26"/>
          <w:lang w:val="nl-NL"/>
        </w:rPr>
        <w:t>Qui định trách nhiệm và thẩm quyền</w:t>
      </w:r>
      <w:r>
        <w:rPr>
          <w:b/>
          <w:szCs w:val="26"/>
          <w:lang w:val="nl-NL"/>
        </w:rPr>
        <w:tab/>
      </w:r>
    </w:p>
    <w:p w14:paraId="7B88C728" w14:textId="77777777" w:rsidR="002601D4" w:rsidRDefault="002601D4" w:rsidP="002601D4">
      <w:pPr>
        <w:jc w:val="both"/>
        <w:rPr>
          <w:sz w:val="28"/>
          <w:szCs w:val="26"/>
          <w:lang w:val="nl-NL"/>
        </w:rPr>
      </w:pPr>
    </w:p>
    <w:p w14:paraId="494D5319" w14:textId="77777777" w:rsidR="002601D4" w:rsidRDefault="002601D4" w:rsidP="002601D4">
      <w:pPr>
        <w:jc w:val="both"/>
        <w:rPr>
          <w:b/>
          <w:sz w:val="26"/>
          <w:szCs w:val="26"/>
          <w:lang w:val="nl-NL"/>
        </w:rPr>
      </w:pPr>
      <w:r>
        <w:rPr>
          <w:b/>
          <w:sz w:val="26"/>
          <w:szCs w:val="26"/>
          <w:lang w:val="nl-NL"/>
        </w:rPr>
        <w:t>Phân cấp/ bậc công việc:</w:t>
      </w:r>
    </w:p>
    <w:p w14:paraId="3679D2CE" w14:textId="77777777" w:rsidR="002601D4" w:rsidRDefault="002601D4" w:rsidP="002601D4">
      <w:pPr>
        <w:jc w:val="both"/>
        <w:rPr>
          <w:sz w:val="26"/>
          <w:szCs w:val="26"/>
          <w:lang w:val="nl-NL"/>
        </w:rPr>
      </w:pPr>
    </w:p>
    <w:p w14:paraId="7A98F1D0" w14:textId="77777777" w:rsidR="002601D4" w:rsidRDefault="002601D4">
      <w:pPr>
        <w:pStyle w:val="ListParagraph"/>
        <w:numPr>
          <w:ilvl w:val="0"/>
          <w:numId w:val="26"/>
        </w:numPr>
        <w:spacing w:before="0" w:after="0" w:line="240" w:lineRule="auto"/>
        <w:rPr>
          <w:sz w:val="26"/>
          <w:szCs w:val="26"/>
          <w:lang w:val="nl-NL"/>
        </w:rPr>
      </w:pPr>
      <w:r>
        <w:rPr>
          <w:sz w:val="26"/>
          <w:szCs w:val="26"/>
          <w:lang w:val="nl-NL"/>
        </w:rPr>
        <w:t>Tp. HCNS có trách nhiệm xây dựng tiêu chuẩn phân cấp và tiêu chuẩn năng lực cho từng vị trí.</w:t>
      </w:r>
    </w:p>
    <w:p w14:paraId="5881B59E" w14:textId="77777777" w:rsidR="002601D4" w:rsidRDefault="002601D4">
      <w:pPr>
        <w:pStyle w:val="ListParagraph"/>
        <w:numPr>
          <w:ilvl w:val="0"/>
          <w:numId w:val="26"/>
        </w:numPr>
        <w:spacing w:before="0" w:after="0" w:line="240" w:lineRule="auto"/>
        <w:rPr>
          <w:sz w:val="26"/>
          <w:szCs w:val="26"/>
          <w:lang w:val="nl-NL"/>
        </w:rPr>
      </w:pPr>
      <w:r>
        <w:rPr>
          <w:sz w:val="26"/>
          <w:szCs w:val="26"/>
          <w:lang w:val="nl-NL"/>
        </w:rPr>
        <w:t>Việc phân cấp/ bậc công việc được tiến hành bởi Tp. HCNS căn cứ trên những tiêu chuẩn đã đươc phê duyệt.</w:t>
      </w:r>
    </w:p>
    <w:p w14:paraId="03214E63" w14:textId="77777777" w:rsidR="002601D4" w:rsidRDefault="002601D4">
      <w:pPr>
        <w:pStyle w:val="ListParagraph"/>
        <w:numPr>
          <w:ilvl w:val="0"/>
          <w:numId w:val="26"/>
        </w:numPr>
        <w:spacing w:before="0" w:after="0" w:line="240" w:lineRule="auto"/>
        <w:rPr>
          <w:sz w:val="26"/>
          <w:szCs w:val="26"/>
          <w:lang w:val="nl-NL"/>
        </w:rPr>
      </w:pPr>
      <w:r>
        <w:rPr>
          <w:sz w:val="26"/>
          <w:szCs w:val="26"/>
          <w:lang w:val="nl-NL"/>
        </w:rPr>
        <w:t>Kết quả về việc phân cấp/bậc công việc được trưởng phòng có liên quan kiểm tra: GĐĐH phê duyệt.</w:t>
      </w:r>
    </w:p>
    <w:p w14:paraId="2FC8D33B" w14:textId="77777777" w:rsidR="002601D4" w:rsidRDefault="002601D4" w:rsidP="002601D4">
      <w:pPr>
        <w:jc w:val="both"/>
        <w:rPr>
          <w:sz w:val="26"/>
          <w:szCs w:val="26"/>
          <w:lang w:val="nl-NL"/>
        </w:rPr>
      </w:pPr>
    </w:p>
    <w:p w14:paraId="465C38CE" w14:textId="77777777" w:rsidR="002601D4" w:rsidRDefault="002601D4" w:rsidP="002601D4">
      <w:pPr>
        <w:jc w:val="both"/>
        <w:rPr>
          <w:b/>
          <w:sz w:val="26"/>
          <w:szCs w:val="26"/>
          <w:lang w:val="nl-NL"/>
        </w:rPr>
      </w:pPr>
      <w:r>
        <w:rPr>
          <w:b/>
          <w:sz w:val="26"/>
          <w:szCs w:val="26"/>
          <w:lang w:val="nl-NL"/>
        </w:rPr>
        <w:t>Thay đổi cấp bậc công việc:</w:t>
      </w:r>
    </w:p>
    <w:p w14:paraId="5AFC146C" w14:textId="77777777" w:rsidR="002601D4" w:rsidRDefault="002601D4" w:rsidP="002601D4">
      <w:pPr>
        <w:jc w:val="both"/>
        <w:rPr>
          <w:sz w:val="26"/>
          <w:szCs w:val="26"/>
          <w:lang w:val="nl-NL"/>
        </w:rPr>
      </w:pPr>
    </w:p>
    <w:p w14:paraId="13A8480E" w14:textId="77777777" w:rsidR="002601D4" w:rsidRDefault="002601D4">
      <w:pPr>
        <w:pStyle w:val="ListParagraph"/>
        <w:numPr>
          <w:ilvl w:val="0"/>
          <w:numId w:val="27"/>
        </w:numPr>
        <w:spacing w:before="0" w:after="0" w:line="240" w:lineRule="auto"/>
        <w:rPr>
          <w:sz w:val="26"/>
          <w:szCs w:val="26"/>
          <w:lang w:val="nl-NL"/>
        </w:rPr>
      </w:pPr>
      <w:r>
        <w:rPr>
          <w:sz w:val="26"/>
          <w:szCs w:val="26"/>
          <w:lang w:val="nl-NL"/>
        </w:rPr>
        <w:t>Tp. HCNS có trách nhiệm phối hợp với các trưởng phòng để đảm bảo rằng việc quản lý phân cấp/ bậc công việc là chính xác.</w:t>
      </w:r>
    </w:p>
    <w:p w14:paraId="39E10C3D" w14:textId="77777777" w:rsidR="002601D4" w:rsidRDefault="002601D4">
      <w:pPr>
        <w:pStyle w:val="ListParagraph"/>
        <w:numPr>
          <w:ilvl w:val="0"/>
          <w:numId w:val="27"/>
        </w:numPr>
        <w:spacing w:before="0" w:after="0" w:line="240" w:lineRule="auto"/>
        <w:rPr>
          <w:sz w:val="26"/>
          <w:szCs w:val="26"/>
          <w:lang w:val="nl-NL"/>
        </w:rPr>
      </w:pPr>
      <w:r>
        <w:rPr>
          <w:sz w:val="26"/>
          <w:szCs w:val="26"/>
          <w:lang w:val="nl-NL"/>
        </w:rPr>
        <w:t>Định kỳ (...) tháng một lần, Tp. HCNS có trách nhiệm xem xét lại và cập nhật  bảng phân cấp/bậc công việc cho từng nhân viên.</w:t>
      </w:r>
    </w:p>
    <w:p w14:paraId="099F611F" w14:textId="77777777" w:rsidR="002601D4" w:rsidRDefault="002601D4">
      <w:pPr>
        <w:pStyle w:val="ListParagraph"/>
        <w:numPr>
          <w:ilvl w:val="0"/>
          <w:numId w:val="27"/>
        </w:numPr>
        <w:spacing w:before="0" w:after="0" w:line="240" w:lineRule="auto"/>
        <w:rPr>
          <w:sz w:val="26"/>
          <w:szCs w:val="26"/>
          <w:lang w:val="nl-NL"/>
        </w:rPr>
      </w:pPr>
      <w:r>
        <w:rPr>
          <w:sz w:val="26"/>
          <w:szCs w:val="26"/>
          <w:lang w:val="nl-NL"/>
        </w:rPr>
        <w:t>Khi có sự thay đổi quan trọng về trình độ học vấn, chuyên môn hay kỹ năng, tay nghề nhân viên phải kịp thời thông báo cho quản lý nhân sự, đồng thời nộp các văn bằng, chứng chỉ có liên quan.</w:t>
      </w:r>
    </w:p>
    <w:p w14:paraId="425D9763" w14:textId="77777777" w:rsidR="002601D4" w:rsidRDefault="002601D4" w:rsidP="002601D4">
      <w:pPr>
        <w:jc w:val="both"/>
        <w:rPr>
          <w:sz w:val="26"/>
          <w:szCs w:val="26"/>
          <w:lang w:val="nl-NL"/>
        </w:rPr>
      </w:pPr>
    </w:p>
    <w:p w14:paraId="1B85827D" w14:textId="77777777" w:rsidR="002601D4" w:rsidRDefault="002601D4">
      <w:pPr>
        <w:pStyle w:val="ListParagraph"/>
        <w:numPr>
          <w:ilvl w:val="0"/>
          <w:numId w:val="1"/>
        </w:numPr>
        <w:spacing w:before="0" w:after="0" w:line="240" w:lineRule="auto"/>
        <w:rPr>
          <w:b/>
          <w:sz w:val="30"/>
          <w:szCs w:val="30"/>
          <w:lang w:val="nl-NL"/>
        </w:rPr>
      </w:pPr>
      <w:r>
        <w:rPr>
          <w:b/>
          <w:sz w:val="30"/>
          <w:szCs w:val="30"/>
          <w:lang w:val="nl-NL"/>
        </w:rPr>
        <w:t xml:space="preserve">Đánh giá kết quả công việc </w:t>
      </w:r>
    </w:p>
    <w:p w14:paraId="6BEBC0DC" w14:textId="77777777" w:rsidR="002601D4" w:rsidRDefault="002601D4" w:rsidP="002601D4">
      <w:pPr>
        <w:jc w:val="both"/>
        <w:rPr>
          <w:sz w:val="26"/>
          <w:szCs w:val="26"/>
          <w:lang w:val="nl-NL"/>
        </w:rPr>
      </w:pPr>
      <w:r>
        <w:rPr>
          <w:sz w:val="26"/>
          <w:szCs w:val="26"/>
          <w:lang w:val="nl-NL"/>
        </w:rPr>
        <w:tab/>
      </w:r>
    </w:p>
    <w:p w14:paraId="4E52B4C0" w14:textId="77777777" w:rsidR="002601D4" w:rsidRDefault="002601D4">
      <w:pPr>
        <w:pStyle w:val="ListParagraph"/>
        <w:numPr>
          <w:ilvl w:val="0"/>
          <w:numId w:val="28"/>
        </w:numPr>
        <w:spacing w:before="0" w:after="0" w:line="240" w:lineRule="auto"/>
        <w:rPr>
          <w:b/>
          <w:szCs w:val="26"/>
          <w:lang w:val="nl-NL"/>
        </w:rPr>
      </w:pPr>
      <w:r>
        <w:rPr>
          <w:b/>
          <w:szCs w:val="26"/>
          <w:lang w:val="nl-NL"/>
        </w:rPr>
        <w:t>Mục đích / nguyên tắc</w:t>
      </w:r>
    </w:p>
    <w:p w14:paraId="55ED1B44" w14:textId="77777777" w:rsidR="002601D4" w:rsidRDefault="002601D4" w:rsidP="002601D4">
      <w:pPr>
        <w:jc w:val="both"/>
        <w:rPr>
          <w:sz w:val="26"/>
          <w:szCs w:val="26"/>
          <w:lang w:val="nl-NL"/>
        </w:rPr>
      </w:pPr>
    </w:p>
    <w:p w14:paraId="043BE0AA" w14:textId="77777777" w:rsidR="002601D4" w:rsidRDefault="002601D4" w:rsidP="002601D4">
      <w:pPr>
        <w:jc w:val="both"/>
        <w:rPr>
          <w:sz w:val="26"/>
          <w:szCs w:val="26"/>
          <w:lang w:val="nl-NL"/>
        </w:rPr>
      </w:pPr>
      <w:r>
        <w:rPr>
          <w:sz w:val="26"/>
          <w:szCs w:val="26"/>
          <w:lang w:val="nl-NL"/>
        </w:rPr>
        <w:t>Đánh giá kết quả công việc (KQCV) là một quá trình liên tục, không phải chỉ được thực hiện tại một thời điểm nào đó trong năm.</w:t>
      </w:r>
    </w:p>
    <w:p w14:paraId="08268EE3" w14:textId="77777777" w:rsidR="002601D4" w:rsidRDefault="002601D4" w:rsidP="002601D4">
      <w:pPr>
        <w:jc w:val="both"/>
        <w:rPr>
          <w:sz w:val="26"/>
          <w:szCs w:val="26"/>
          <w:lang w:val="nl-NL"/>
        </w:rPr>
      </w:pPr>
    </w:p>
    <w:p w14:paraId="4A4445A0" w14:textId="77777777" w:rsidR="002601D4" w:rsidRDefault="002601D4" w:rsidP="002601D4">
      <w:pPr>
        <w:jc w:val="both"/>
        <w:rPr>
          <w:sz w:val="26"/>
          <w:szCs w:val="26"/>
          <w:lang w:val="nl-NL"/>
        </w:rPr>
      </w:pPr>
      <w:r>
        <w:rPr>
          <w:sz w:val="26"/>
          <w:szCs w:val="26"/>
          <w:lang w:val="nl-NL"/>
        </w:rPr>
        <w:t>Đánh giá KQCV là trách nhiệm của các cấp quản lý với sự tham gia của mọi nhân viên trong công ty</w:t>
      </w:r>
    </w:p>
    <w:p w14:paraId="382FD694" w14:textId="77777777" w:rsidR="002601D4" w:rsidRDefault="002601D4" w:rsidP="002601D4">
      <w:pPr>
        <w:jc w:val="both"/>
        <w:rPr>
          <w:sz w:val="26"/>
          <w:szCs w:val="26"/>
          <w:lang w:val="nl-NL"/>
        </w:rPr>
      </w:pPr>
    </w:p>
    <w:p w14:paraId="1E47C23C" w14:textId="77777777" w:rsidR="002601D4" w:rsidRDefault="002601D4" w:rsidP="002601D4">
      <w:pPr>
        <w:jc w:val="both"/>
        <w:rPr>
          <w:sz w:val="26"/>
          <w:szCs w:val="26"/>
          <w:lang w:val="nl-NL"/>
        </w:rPr>
      </w:pPr>
      <w:r>
        <w:rPr>
          <w:sz w:val="26"/>
          <w:szCs w:val="26"/>
          <w:lang w:val="nl-NL"/>
        </w:rPr>
        <w:t>Mỗi quý một lần, trưởng bộ phận phối hợp với Tp. HCNS đánh giá KQCV của nhân viên trong bộ phận mình, GĐĐH đánh giá KQCV của Tp. HCNS/ trưởng bộ phận. Kết quả đánh giá KQCV sẽ được thông báo đến từng nhân viên.</w:t>
      </w:r>
    </w:p>
    <w:p w14:paraId="41F342CD" w14:textId="77777777" w:rsidR="002601D4" w:rsidRDefault="002601D4" w:rsidP="002601D4">
      <w:pPr>
        <w:jc w:val="both"/>
        <w:rPr>
          <w:sz w:val="26"/>
          <w:szCs w:val="26"/>
          <w:lang w:val="nl-NL"/>
        </w:rPr>
      </w:pPr>
    </w:p>
    <w:p w14:paraId="2C56857F" w14:textId="77777777" w:rsidR="002601D4" w:rsidRDefault="002601D4">
      <w:pPr>
        <w:pStyle w:val="ListParagraph"/>
        <w:numPr>
          <w:ilvl w:val="0"/>
          <w:numId w:val="28"/>
        </w:numPr>
        <w:spacing w:before="0" w:after="0" w:line="240" w:lineRule="auto"/>
        <w:rPr>
          <w:b/>
          <w:szCs w:val="26"/>
          <w:lang w:val="nl-NL"/>
        </w:rPr>
      </w:pPr>
      <w:r>
        <w:rPr>
          <w:b/>
          <w:szCs w:val="26"/>
          <w:lang w:val="nl-NL"/>
        </w:rPr>
        <w:t>Phạm vi áp dụng</w:t>
      </w:r>
      <w:r>
        <w:rPr>
          <w:b/>
          <w:szCs w:val="26"/>
          <w:lang w:val="nl-NL"/>
        </w:rPr>
        <w:tab/>
      </w:r>
    </w:p>
    <w:p w14:paraId="0E4C1682" w14:textId="77777777" w:rsidR="002601D4" w:rsidRDefault="002601D4" w:rsidP="002601D4">
      <w:pPr>
        <w:jc w:val="both"/>
        <w:rPr>
          <w:sz w:val="26"/>
          <w:szCs w:val="26"/>
          <w:lang w:val="nl-NL"/>
        </w:rPr>
      </w:pPr>
    </w:p>
    <w:p w14:paraId="180823A4" w14:textId="77777777" w:rsidR="002601D4" w:rsidRDefault="002601D4" w:rsidP="002601D4">
      <w:pPr>
        <w:jc w:val="both"/>
        <w:rPr>
          <w:sz w:val="26"/>
          <w:szCs w:val="26"/>
          <w:lang w:val="nl-NL"/>
        </w:rPr>
      </w:pPr>
      <w:r>
        <w:rPr>
          <w:sz w:val="26"/>
          <w:szCs w:val="26"/>
          <w:lang w:val="nl-NL"/>
        </w:rPr>
        <w:t>Tất cả nhân viên có hợp đồng lao động chính thức trong công ty.</w:t>
      </w:r>
    </w:p>
    <w:p w14:paraId="0B4BF6B7" w14:textId="77777777" w:rsidR="002601D4" w:rsidRDefault="002601D4" w:rsidP="002601D4">
      <w:pPr>
        <w:jc w:val="both"/>
        <w:rPr>
          <w:sz w:val="26"/>
          <w:szCs w:val="26"/>
          <w:lang w:val="nl-NL"/>
        </w:rPr>
      </w:pPr>
    </w:p>
    <w:p w14:paraId="7C447D6E" w14:textId="77777777" w:rsidR="002601D4" w:rsidRDefault="002601D4">
      <w:pPr>
        <w:pStyle w:val="ListParagraph"/>
        <w:numPr>
          <w:ilvl w:val="0"/>
          <w:numId w:val="28"/>
        </w:numPr>
        <w:spacing w:before="0" w:after="0" w:line="240" w:lineRule="auto"/>
        <w:rPr>
          <w:b/>
          <w:szCs w:val="26"/>
          <w:lang w:val="nl-NL"/>
        </w:rPr>
      </w:pPr>
      <w:r>
        <w:rPr>
          <w:b/>
          <w:szCs w:val="26"/>
          <w:lang w:val="nl-NL"/>
        </w:rPr>
        <w:t>Qui định trách nhiệm và thẩm quyền</w:t>
      </w:r>
      <w:r>
        <w:rPr>
          <w:b/>
          <w:szCs w:val="26"/>
          <w:lang w:val="nl-NL"/>
        </w:rPr>
        <w:tab/>
      </w:r>
    </w:p>
    <w:p w14:paraId="6A8CD294" w14:textId="77777777" w:rsidR="002601D4" w:rsidRDefault="002601D4" w:rsidP="002601D4">
      <w:pPr>
        <w:jc w:val="both"/>
        <w:rPr>
          <w:sz w:val="26"/>
          <w:szCs w:val="26"/>
          <w:lang w:val="nl-NL"/>
        </w:rPr>
      </w:pPr>
    </w:p>
    <w:p w14:paraId="37776E14" w14:textId="77777777" w:rsidR="002601D4" w:rsidRDefault="002601D4" w:rsidP="002601D4">
      <w:pPr>
        <w:pStyle w:val="ListParagraph"/>
        <w:ind w:left="0"/>
        <w:rPr>
          <w:sz w:val="26"/>
          <w:szCs w:val="26"/>
          <w:lang w:val="nl-NL"/>
        </w:rPr>
      </w:pPr>
      <w:r>
        <w:rPr>
          <w:sz w:val="26"/>
          <w:szCs w:val="26"/>
          <w:lang w:val="nl-NL"/>
        </w:rPr>
        <w:t>Các trưởng phòng/ bộ phận là người chịu trách nhiệm theo dõi, quan sát nhân viên của mình trong suốt quá trình đánh giá.</w:t>
      </w:r>
    </w:p>
    <w:p w14:paraId="7BC6C7D5" w14:textId="77777777" w:rsidR="002601D4" w:rsidRDefault="002601D4" w:rsidP="002601D4">
      <w:pPr>
        <w:pStyle w:val="ListParagraph"/>
        <w:ind w:left="0"/>
        <w:rPr>
          <w:sz w:val="26"/>
          <w:szCs w:val="26"/>
          <w:lang w:val="nl-NL"/>
        </w:rPr>
      </w:pPr>
    </w:p>
    <w:p w14:paraId="13ED3D07" w14:textId="77777777" w:rsidR="002601D4" w:rsidRDefault="002601D4" w:rsidP="002601D4">
      <w:pPr>
        <w:pStyle w:val="ListParagraph"/>
        <w:ind w:left="0"/>
        <w:rPr>
          <w:sz w:val="26"/>
          <w:szCs w:val="26"/>
          <w:lang w:val="nl-NL"/>
        </w:rPr>
      </w:pPr>
      <w:r>
        <w:rPr>
          <w:sz w:val="26"/>
          <w:szCs w:val="26"/>
          <w:lang w:val="nl-NL"/>
        </w:rPr>
        <w:t xml:space="preserve">Với các nhân viên từ cấp trưởng phòng/ bộ phận trở lên, GĐĐH là người trực tiếp quan sát, đánh giá. </w:t>
      </w:r>
    </w:p>
    <w:p w14:paraId="0F4AF8C2" w14:textId="77777777" w:rsidR="002601D4" w:rsidRDefault="002601D4" w:rsidP="002601D4">
      <w:pPr>
        <w:pStyle w:val="ListParagraph"/>
        <w:ind w:left="0"/>
        <w:rPr>
          <w:sz w:val="26"/>
          <w:szCs w:val="26"/>
          <w:lang w:val="nl-NL"/>
        </w:rPr>
      </w:pPr>
    </w:p>
    <w:p w14:paraId="4A35DB54" w14:textId="77777777" w:rsidR="002601D4" w:rsidRDefault="002601D4" w:rsidP="002601D4">
      <w:pPr>
        <w:pStyle w:val="ListParagraph"/>
        <w:ind w:left="0"/>
        <w:rPr>
          <w:sz w:val="26"/>
          <w:szCs w:val="26"/>
          <w:lang w:val="nl-NL"/>
        </w:rPr>
      </w:pPr>
      <w:r>
        <w:rPr>
          <w:sz w:val="26"/>
          <w:szCs w:val="26"/>
          <w:lang w:val="nl-NL"/>
        </w:rPr>
        <w:t>Tp. HCNS có trách nhiệm cố vấn, đôn đốc tiến trình đánh giá trong toàn bộ Công ty, đồng thời có chức năng tổng hợp kết quả đánh giá trong toàn công ty theo mọi tiêu chí qui định trước.</w:t>
      </w:r>
    </w:p>
    <w:p w14:paraId="0F2C0FD8" w14:textId="77777777" w:rsidR="002601D4" w:rsidRDefault="002601D4" w:rsidP="002601D4">
      <w:pPr>
        <w:pStyle w:val="ListParagraph"/>
        <w:ind w:left="0"/>
        <w:rPr>
          <w:sz w:val="26"/>
          <w:szCs w:val="26"/>
          <w:lang w:val="nl-NL"/>
        </w:rPr>
      </w:pPr>
    </w:p>
    <w:p w14:paraId="28687B48" w14:textId="77777777" w:rsidR="002601D4" w:rsidRDefault="002601D4" w:rsidP="002601D4">
      <w:pPr>
        <w:pStyle w:val="ListParagraph"/>
        <w:ind w:left="0"/>
        <w:rPr>
          <w:sz w:val="26"/>
          <w:szCs w:val="26"/>
          <w:lang w:val="nl-NL"/>
        </w:rPr>
      </w:pPr>
      <w:r>
        <w:rPr>
          <w:sz w:val="26"/>
          <w:szCs w:val="26"/>
          <w:lang w:val="nl-NL"/>
        </w:rPr>
        <w:t>Mọi biên bản đánh giá KQCV phải có sự kiểm tra và chấp thuận của GĐĐH.</w:t>
      </w:r>
    </w:p>
    <w:p w14:paraId="4B4E3A45" w14:textId="77777777" w:rsidR="002601D4" w:rsidRDefault="002601D4" w:rsidP="002601D4">
      <w:pPr>
        <w:jc w:val="both"/>
        <w:rPr>
          <w:sz w:val="26"/>
          <w:szCs w:val="26"/>
          <w:lang w:val="nl-NL"/>
        </w:rPr>
      </w:pPr>
    </w:p>
    <w:p w14:paraId="131E3CFD" w14:textId="77777777" w:rsidR="002601D4" w:rsidRDefault="002601D4">
      <w:pPr>
        <w:pStyle w:val="ListParagraph"/>
        <w:numPr>
          <w:ilvl w:val="0"/>
          <w:numId w:val="28"/>
        </w:numPr>
        <w:spacing w:before="0" w:after="0" w:line="240" w:lineRule="auto"/>
        <w:rPr>
          <w:b/>
          <w:szCs w:val="26"/>
          <w:lang w:val="nl-NL"/>
        </w:rPr>
      </w:pPr>
      <w:r>
        <w:rPr>
          <w:b/>
          <w:szCs w:val="26"/>
          <w:lang w:val="nl-NL"/>
        </w:rPr>
        <w:t>Qui trình/ thủ tục</w:t>
      </w:r>
      <w:r>
        <w:rPr>
          <w:b/>
          <w:szCs w:val="26"/>
          <w:lang w:val="nl-NL"/>
        </w:rPr>
        <w:tab/>
      </w:r>
    </w:p>
    <w:p w14:paraId="0A167A2C" w14:textId="77777777" w:rsidR="002601D4" w:rsidRDefault="002601D4" w:rsidP="002601D4">
      <w:pPr>
        <w:jc w:val="both"/>
        <w:rPr>
          <w:sz w:val="26"/>
          <w:szCs w:val="26"/>
          <w:lang w:val="nl-NL"/>
        </w:rPr>
      </w:pPr>
    </w:p>
    <w:p w14:paraId="1B59AFAC" w14:textId="77777777" w:rsidR="002601D4" w:rsidRDefault="002601D4" w:rsidP="002601D4">
      <w:pPr>
        <w:jc w:val="both"/>
        <w:rPr>
          <w:sz w:val="26"/>
          <w:szCs w:val="26"/>
          <w:lang w:val="nl-NL"/>
        </w:rPr>
      </w:pPr>
      <w:r>
        <w:rPr>
          <w:sz w:val="26"/>
          <w:szCs w:val="26"/>
          <w:lang w:val="nl-NL"/>
        </w:rPr>
        <w:t xml:space="preserve">Định kỳ mỗi quý, dựa theo bản mô tả công việc và biên bản thoả thuận mục tiêu công việc, công ty sẽ tiến hành đánh giá KQCV chính thức . </w:t>
      </w:r>
    </w:p>
    <w:p w14:paraId="5AB50A1D" w14:textId="77777777" w:rsidR="002601D4" w:rsidRDefault="002601D4" w:rsidP="002601D4">
      <w:pPr>
        <w:jc w:val="both"/>
        <w:rPr>
          <w:sz w:val="26"/>
          <w:szCs w:val="26"/>
          <w:lang w:val="nl-NL"/>
        </w:rPr>
      </w:pPr>
    </w:p>
    <w:p w14:paraId="6E51CFF3" w14:textId="77777777" w:rsidR="002601D4" w:rsidRDefault="002601D4" w:rsidP="002601D4">
      <w:pPr>
        <w:jc w:val="both"/>
        <w:rPr>
          <w:sz w:val="26"/>
          <w:szCs w:val="26"/>
          <w:lang w:val="nl-NL"/>
        </w:rPr>
      </w:pPr>
      <w:r>
        <w:rPr>
          <w:sz w:val="26"/>
          <w:szCs w:val="26"/>
          <w:lang w:val="nl-NL"/>
        </w:rPr>
        <w:t>Bản đánh giá KQCV phải nêu rõ được mục tiêu công việc của quý tiếp theo; những lĩnh vực còn yếu, phương hướng cải tiến; nhu cầu  và phát triển cho nhân viên.</w:t>
      </w:r>
    </w:p>
    <w:p w14:paraId="53A3A02D" w14:textId="77777777" w:rsidR="002601D4" w:rsidRDefault="002601D4" w:rsidP="002601D4">
      <w:pPr>
        <w:jc w:val="both"/>
        <w:rPr>
          <w:sz w:val="26"/>
          <w:szCs w:val="26"/>
          <w:lang w:val="nl-NL"/>
        </w:rPr>
      </w:pPr>
    </w:p>
    <w:p w14:paraId="4744C4C6" w14:textId="77777777" w:rsidR="002601D4" w:rsidRDefault="002601D4" w:rsidP="002601D4">
      <w:pPr>
        <w:jc w:val="both"/>
        <w:rPr>
          <w:sz w:val="26"/>
          <w:szCs w:val="26"/>
          <w:lang w:val="nl-NL"/>
        </w:rPr>
      </w:pPr>
      <w:r>
        <w:rPr>
          <w:sz w:val="26"/>
          <w:szCs w:val="26"/>
          <w:lang w:val="nl-NL"/>
        </w:rPr>
        <w:t xml:space="preserve">Nhân sự để lưu trữ, lập bản báo cáo KQCV toàn công ty và làm cơ sở phân tích nhu cầu . </w:t>
      </w:r>
    </w:p>
    <w:p w14:paraId="343DC562" w14:textId="77777777" w:rsidR="002601D4" w:rsidRDefault="002601D4" w:rsidP="002601D4">
      <w:pPr>
        <w:jc w:val="both"/>
        <w:rPr>
          <w:sz w:val="26"/>
          <w:szCs w:val="26"/>
          <w:lang w:val="nl-NL"/>
        </w:rPr>
      </w:pPr>
    </w:p>
    <w:p w14:paraId="40CA1831" w14:textId="77777777" w:rsidR="002601D4" w:rsidRDefault="002601D4" w:rsidP="002601D4">
      <w:pPr>
        <w:jc w:val="both"/>
        <w:rPr>
          <w:sz w:val="26"/>
          <w:szCs w:val="26"/>
          <w:lang w:val="nl-NL"/>
        </w:rPr>
      </w:pPr>
    </w:p>
    <w:p w14:paraId="240EF69B" w14:textId="77777777" w:rsidR="002601D4" w:rsidRDefault="002601D4">
      <w:pPr>
        <w:pStyle w:val="ListParagraph"/>
        <w:numPr>
          <w:ilvl w:val="0"/>
          <w:numId w:val="1"/>
        </w:numPr>
        <w:spacing w:before="0" w:after="0" w:line="240" w:lineRule="auto"/>
        <w:rPr>
          <w:b/>
          <w:sz w:val="30"/>
          <w:szCs w:val="30"/>
          <w:lang w:val="nl-NL"/>
        </w:rPr>
      </w:pPr>
      <w:r>
        <w:rPr>
          <w:b/>
          <w:sz w:val="30"/>
          <w:szCs w:val="30"/>
          <w:lang w:val="nl-NL"/>
        </w:rPr>
        <w:t>Chính sách nghỉ dưỡng</w:t>
      </w:r>
    </w:p>
    <w:p w14:paraId="6D1753E0" w14:textId="77777777" w:rsidR="002601D4" w:rsidRDefault="002601D4" w:rsidP="002601D4">
      <w:pPr>
        <w:jc w:val="both"/>
        <w:rPr>
          <w:sz w:val="26"/>
          <w:szCs w:val="26"/>
          <w:lang w:val="nl-NL"/>
        </w:rPr>
      </w:pPr>
    </w:p>
    <w:p w14:paraId="32F9A1BA" w14:textId="77777777" w:rsidR="002601D4" w:rsidRDefault="002601D4">
      <w:pPr>
        <w:pStyle w:val="ListParagraph"/>
        <w:numPr>
          <w:ilvl w:val="0"/>
          <w:numId w:val="29"/>
        </w:numPr>
        <w:spacing w:before="0" w:after="0" w:line="240" w:lineRule="auto"/>
        <w:rPr>
          <w:b/>
          <w:szCs w:val="26"/>
          <w:lang w:val="nl-NL"/>
        </w:rPr>
      </w:pPr>
      <w:r>
        <w:rPr>
          <w:b/>
          <w:szCs w:val="26"/>
          <w:lang w:val="nl-NL"/>
        </w:rPr>
        <w:t xml:space="preserve">Mục đích / nguyên tắc </w:t>
      </w:r>
      <w:r>
        <w:rPr>
          <w:b/>
          <w:szCs w:val="26"/>
          <w:lang w:val="nl-NL"/>
        </w:rPr>
        <w:tab/>
      </w:r>
    </w:p>
    <w:p w14:paraId="2DBE1F08" w14:textId="77777777" w:rsidR="002601D4" w:rsidRDefault="002601D4" w:rsidP="002601D4">
      <w:pPr>
        <w:jc w:val="both"/>
        <w:rPr>
          <w:sz w:val="26"/>
          <w:szCs w:val="26"/>
          <w:lang w:val="nl-NL"/>
        </w:rPr>
      </w:pPr>
    </w:p>
    <w:p w14:paraId="71B9542A" w14:textId="77777777" w:rsidR="002601D4" w:rsidRDefault="002601D4" w:rsidP="002601D4">
      <w:pPr>
        <w:jc w:val="both"/>
        <w:rPr>
          <w:sz w:val="26"/>
          <w:szCs w:val="26"/>
          <w:lang w:val="nl-NL"/>
        </w:rPr>
      </w:pPr>
      <w:r>
        <w:rPr>
          <w:sz w:val="26"/>
          <w:szCs w:val="26"/>
          <w:lang w:val="nl-NL"/>
        </w:rPr>
        <w:t xml:space="preserve">Chính sách nghỉ phép thường niên được xây dựng dựa trên 2 nguyên tắc sau : </w:t>
      </w:r>
    </w:p>
    <w:p w14:paraId="6DDEBC6D" w14:textId="77777777" w:rsidR="002601D4" w:rsidRDefault="002601D4">
      <w:pPr>
        <w:pStyle w:val="ListParagraph"/>
        <w:numPr>
          <w:ilvl w:val="0"/>
          <w:numId w:val="30"/>
        </w:numPr>
        <w:spacing w:before="0" w:after="0" w:line="240" w:lineRule="auto"/>
        <w:rPr>
          <w:sz w:val="26"/>
          <w:szCs w:val="26"/>
          <w:lang w:val="nl-NL"/>
        </w:rPr>
      </w:pPr>
      <w:r>
        <w:rPr>
          <w:sz w:val="26"/>
          <w:szCs w:val="26"/>
          <w:lang w:val="nl-NL"/>
        </w:rPr>
        <w:t>Khuyến khích nhân viên nghỉ đủ phép</w:t>
      </w:r>
    </w:p>
    <w:p w14:paraId="14EF9477" w14:textId="77777777" w:rsidR="002601D4" w:rsidRDefault="002601D4">
      <w:pPr>
        <w:pStyle w:val="ListParagraph"/>
        <w:numPr>
          <w:ilvl w:val="0"/>
          <w:numId w:val="30"/>
        </w:numPr>
        <w:spacing w:before="0" w:after="0" w:line="240" w:lineRule="auto"/>
        <w:rPr>
          <w:sz w:val="26"/>
          <w:szCs w:val="26"/>
          <w:lang w:val="nl-NL"/>
        </w:rPr>
      </w:pPr>
      <w:r>
        <w:rPr>
          <w:sz w:val="26"/>
          <w:szCs w:val="26"/>
          <w:lang w:val="nl-NL"/>
        </w:rPr>
        <w:t>Phép năm nào giải quyết dứt điểm năm đó</w:t>
      </w:r>
    </w:p>
    <w:p w14:paraId="461F5E3D" w14:textId="77777777" w:rsidR="002601D4" w:rsidRDefault="002601D4" w:rsidP="002601D4">
      <w:pPr>
        <w:jc w:val="both"/>
        <w:rPr>
          <w:sz w:val="26"/>
          <w:szCs w:val="26"/>
          <w:lang w:val="nl-NL"/>
        </w:rPr>
      </w:pPr>
    </w:p>
    <w:p w14:paraId="3C6F2F2A" w14:textId="77777777" w:rsidR="002601D4" w:rsidRDefault="002601D4" w:rsidP="002601D4">
      <w:pPr>
        <w:jc w:val="both"/>
        <w:rPr>
          <w:sz w:val="26"/>
          <w:szCs w:val="26"/>
          <w:lang w:val="nl-NL"/>
        </w:rPr>
      </w:pPr>
      <w:r>
        <w:rPr>
          <w:sz w:val="26"/>
          <w:szCs w:val="26"/>
          <w:lang w:val="nl-NL"/>
        </w:rPr>
        <w:t>Công ty sẽ cố gắng đáp ứng các kế hoạch nghỉ phép của nhân viên. Tuy nhiên, việc nghỉ phép của nhân viên phải được sắp xếp sao cho các hoạt động của công ty đựơc duy trì bình thường, do vậy, công ty giành quyền sắp xếp thời gian nghỉ phép của nhân viên khi cần thiết.</w:t>
      </w:r>
    </w:p>
    <w:p w14:paraId="10713268" w14:textId="77777777" w:rsidR="002601D4" w:rsidRDefault="002601D4" w:rsidP="002601D4">
      <w:pPr>
        <w:jc w:val="both"/>
        <w:rPr>
          <w:sz w:val="26"/>
          <w:szCs w:val="26"/>
          <w:lang w:val="nl-NL"/>
        </w:rPr>
      </w:pPr>
    </w:p>
    <w:p w14:paraId="61A77295" w14:textId="77777777" w:rsidR="002601D4" w:rsidRDefault="002601D4">
      <w:pPr>
        <w:pStyle w:val="ListParagraph"/>
        <w:numPr>
          <w:ilvl w:val="0"/>
          <w:numId w:val="29"/>
        </w:numPr>
        <w:spacing w:before="0" w:after="0" w:line="240" w:lineRule="auto"/>
        <w:rPr>
          <w:b/>
          <w:szCs w:val="26"/>
          <w:lang w:val="nl-NL"/>
        </w:rPr>
      </w:pPr>
      <w:r>
        <w:rPr>
          <w:b/>
          <w:szCs w:val="26"/>
          <w:lang w:val="nl-NL"/>
        </w:rPr>
        <w:t>Phạm vi áp dụng</w:t>
      </w:r>
      <w:r>
        <w:rPr>
          <w:b/>
          <w:szCs w:val="26"/>
          <w:lang w:val="nl-NL"/>
        </w:rPr>
        <w:tab/>
      </w:r>
    </w:p>
    <w:p w14:paraId="6FE39DCF" w14:textId="77777777" w:rsidR="002601D4" w:rsidRDefault="002601D4" w:rsidP="002601D4">
      <w:pPr>
        <w:jc w:val="both"/>
        <w:rPr>
          <w:sz w:val="26"/>
          <w:szCs w:val="26"/>
          <w:lang w:val="nl-NL"/>
        </w:rPr>
      </w:pPr>
    </w:p>
    <w:p w14:paraId="0A2A0CAF" w14:textId="77777777" w:rsidR="002601D4" w:rsidRDefault="002601D4" w:rsidP="002601D4">
      <w:pPr>
        <w:jc w:val="both"/>
        <w:rPr>
          <w:sz w:val="26"/>
          <w:szCs w:val="26"/>
          <w:lang w:val="nl-NL"/>
        </w:rPr>
      </w:pPr>
      <w:r>
        <w:rPr>
          <w:sz w:val="26"/>
          <w:szCs w:val="26"/>
          <w:lang w:val="nl-NL"/>
        </w:rPr>
        <w:t>Toàn thể CB – NV trong công ty</w:t>
      </w:r>
    </w:p>
    <w:p w14:paraId="0A353A11" w14:textId="77777777" w:rsidR="002601D4" w:rsidRDefault="002601D4" w:rsidP="002601D4">
      <w:pPr>
        <w:jc w:val="both"/>
        <w:rPr>
          <w:sz w:val="26"/>
          <w:szCs w:val="26"/>
          <w:lang w:val="nl-NL"/>
        </w:rPr>
      </w:pPr>
    </w:p>
    <w:p w14:paraId="37016343" w14:textId="77777777" w:rsidR="002601D4" w:rsidRDefault="002601D4">
      <w:pPr>
        <w:pStyle w:val="ListParagraph"/>
        <w:numPr>
          <w:ilvl w:val="0"/>
          <w:numId w:val="29"/>
        </w:numPr>
        <w:spacing w:before="0" w:after="0" w:line="240" w:lineRule="auto"/>
        <w:rPr>
          <w:b/>
          <w:szCs w:val="26"/>
          <w:lang w:val="nl-NL"/>
        </w:rPr>
      </w:pPr>
      <w:r>
        <w:rPr>
          <w:b/>
          <w:szCs w:val="26"/>
          <w:lang w:val="nl-NL"/>
        </w:rPr>
        <w:t xml:space="preserve">Qui định trách nhiệm </w:t>
      </w:r>
      <w:r>
        <w:rPr>
          <w:b/>
          <w:szCs w:val="26"/>
          <w:lang w:val="nl-NL"/>
        </w:rPr>
        <w:tab/>
      </w:r>
    </w:p>
    <w:p w14:paraId="4B49C6F3" w14:textId="77777777" w:rsidR="002601D4" w:rsidRDefault="002601D4" w:rsidP="002601D4">
      <w:pPr>
        <w:jc w:val="both"/>
        <w:rPr>
          <w:sz w:val="26"/>
          <w:szCs w:val="26"/>
          <w:lang w:val="nl-NL"/>
        </w:rPr>
      </w:pPr>
    </w:p>
    <w:p w14:paraId="6862284C" w14:textId="77777777" w:rsidR="002601D4" w:rsidRDefault="002601D4" w:rsidP="002601D4">
      <w:pPr>
        <w:jc w:val="both"/>
        <w:rPr>
          <w:b/>
          <w:sz w:val="26"/>
          <w:szCs w:val="26"/>
          <w:lang w:val="nl-NL"/>
        </w:rPr>
      </w:pPr>
      <w:r>
        <w:rPr>
          <w:b/>
          <w:sz w:val="26"/>
          <w:szCs w:val="26"/>
          <w:lang w:val="nl-NL"/>
        </w:rPr>
        <w:t>Trưởng phòng/ bộ phận có trách nhiệm:</w:t>
      </w:r>
    </w:p>
    <w:p w14:paraId="18B0EB84" w14:textId="77777777" w:rsidR="002601D4" w:rsidRDefault="002601D4" w:rsidP="002601D4">
      <w:pPr>
        <w:jc w:val="both"/>
        <w:rPr>
          <w:b/>
          <w:sz w:val="26"/>
          <w:szCs w:val="26"/>
          <w:lang w:val="nl-NL"/>
        </w:rPr>
      </w:pPr>
    </w:p>
    <w:p w14:paraId="5647DCC0" w14:textId="77777777" w:rsidR="002601D4" w:rsidRDefault="002601D4">
      <w:pPr>
        <w:pStyle w:val="ListParagraph"/>
        <w:numPr>
          <w:ilvl w:val="0"/>
          <w:numId w:val="31"/>
        </w:numPr>
        <w:spacing w:before="0" w:after="0" w:line="240" w:lineRule="auto"/>
        <w:rPr>
          <w:sz w:val="26"/>
          <w:szCs w:val="26"/>
          <w:lang w:val="nl-NL"/>
        </w:rPr>
      </w:pPr>
      <w:r>
        <w:rPr>
          <w:sz w:val="26"/>
          <w:szCs w:val="26"/>
          <w:lang w:val="nl-NL"/>
        </w:rPr>
        <w:t xml:space="preserve">Bảo đảm các đơn nghỉ phép sau khi được ký duyệt phải gửi về bộ phận nhân sự </w:t>
      </w:r>
    </w:p>
    <w:p w14:paraId="1DEC9BA0" w14:textId="77777777" w:rsidR="002601D4" w:rsidRDefault="002601D4">
      <w:pPr>
        <w:pStyle w:val="ListParagraph"/>
        <w:numPr>
          <w:ilvl w:val="0"/>
          <w:numId w:val="31"/>
        </w:numPr>
        <w:spacing w:before="0" w:after="0" w:line="240" w:lineRule="auto"/>
        <w:rPr>
          <w:sz w:val="26"/>
          <w:szCs w:val="26"/>
          <w:lang w:val="nl-NL"/>
        </w:rPr>
      </w:pPr>
      <w:r>
        <w:rPr>
          <w:sz w:val="26"/>
          <w:szCs w:val="26"/>
          <w:lang w:val="nl-NL"/>
        </w:rPr>
        <w:t>Tổng hợp cùng với thời gian gửi các bảng chấm công.</w:t>
      </w:r>
    </w:p>
    <w:p w14:paraId="191B15DB" w14:textId="77777777" w:rsidR="002601D4" w:rsidRDefault="002601D4" w:rsidP="002601D4">
      <w:pPr>
        <w:jc w:val="both"/>
        <w:rPr>
          <w:sz w:val="26"/>
          <w:szCs w:val="26"/>
          <w:lang w:val="nl-NL"/>
        </w:rPr>
      </w:pPr>
    </w:p>
    <w:p w14:paraId="3F222609" w14:textId="77777777" w:rsidR="002601D4" w:rsidRDefault="002601D4" w:rsidP="002601D4">
      <w:pPr>
        <w:jc w:val="both"/>
        <w:rPr>
          <w:b/>
          <w:sz w:val="26"/>
          <w:szCs w:val="26"/>
          <w:lang w:val="nl-NL"/>
        </w:rPr>
      </w:pPr>
      <w:r>
        <w:rPr>
          <w:b/>
          <w:sz w:val="26"/>
          <w:szCs w:val="26"/>
          <w:lang w:val="nl-NL"/>
        </w:rPr>
        <w:t>Bộ phận nhân sự có trách nhiệm:</w:t>
      </w:r>
    </w:p>
    <w:p w14:paraId="1C19F8F2" w14:textId="77777777" w:rsidR="002601D4" w:rsidRDefault="002601D4" w:rsidP="002601D4">
      <w:pPr>
        <w:jc w:val="both"/>
        <w:rPr>
          <w:sz w:val="26"/>
          <w:szCs w:val="26"/>
          <w:lang w:val="nl-NL"/>
        </w:rPr>
      </w:pPr>
    </w:p>
    <w:p w14:paraId="2B700EF1" w14:textId="77777777" w:rsidR="002601D4" w:rsidRDefault="002601D4">
      <w:pPr>
        <w:pStyle w:val="ListParagraph"/>
        <w:numPr>
          <w:ilvl w:val="0"/>
          <w:numId w:val="32"/>
        </w:numPr>
        <w:spacing w:before="0" w:after="0" w:line="240" w:lineRule="auto"/>
        <w:rPr>
          <w:sz w:val="26"/>
          <w:szCs w:val="26"/>
          <w:lang w:val="nl-NL"/>
        </w:rPr>
      </w:pPr>
      <w:r>
        <w:rPr>
          <w:sz w:val="26"/>
          <w:szCs w:val="26"/>
          <w:lang w:val="nl-NL"/>
        </w:rPr>
        <w:t>Tổng hợp, cập nhật và theo dõi việc nghỉ phép năm của từng nhân viên.</w:t>
      </w:r>
    </w:p>
    <w:p w14:paraId="04FA01C8" w14:textId="77777777" w:rsidR="002601D4" w:rsidRDefault="002601D4" w:rsidP="002601D4">
      <w:pPr>
        <w:jc w:val="both"/>
        <w:rPr>
          <w:sz w:val="26"/>
          <w:szCs w:val="26"/>
          <w:lang w:val="nl-NL"/>
        </w:rPr>
      </w:pPr>
    </w:p>
    <w:p w14:paraId="0622FB0D" w14:textId="77777777" w:rsidR="002601D4" w:rsidRDefault="002601D4">
      <w:pPr>
        <w:pStyle w:val="ListParagraph"/>
        <w:numPr>
          <w:ilvl w:val="0"/>
          <w:numId w:val="29"/>
        </w:numPr>
        <w:spacing w:before="0" w:after="0" w:line="240" w:lineRule="auto"/>
        <w:rPr>
          <w:b/>
          <w:szCs w:val="26"/>
          <w:lang w:val="nl-NL"/>
        </w:rPr>
      </w:pPr>
      <w:r>
        <w:rPr>
          <w:b/>
          <w:szCs w:val="26"/>
          <w:lang w:val="nl-NL"/>
        </w:rPr>
        <w:t>Qui định thẩm quyền</w:t>
      </w:r>
      <w:r>
        <w:rPr>
          <w:b/>
          <w:szCs w:val="26"/>
          <w:lang w:val="nl-NL"/>
        </w:rPr>
        <w:tab/>
      </w:r>
    </w:p>
    <w:p w14:paraId="0705C757" w14:textId="77777777" w:rsidR="002601D4" w:rsidRDefault="002601D4" w:rsidP="002601D4">
      <w:pPr>
        <w:jc w:val="both"/>
        <w:rPr>
          <w:sz w:val="26"/>
          <w:szCs w:val="26"/>
          <w:lang w:val="nl-NL"/>
        </w:rPr>
      </w:pPr>
    </w:p>
    <w:p w14:paraId="03BD0F21" w14:textId="77777777" w:rsidR="002601D4" w:rsidRDefault="002601D4" w:rsidP="002601D4">
      <w:pPr>
        <w:jc w:val="both"/>
        <w:rPr>
          <w:sz w:val="26"/>
          <w:szCs w:val="26"/>
          <w:lang w:val="nl-NL"/>
        </w:rPr>
      </w:pPr>
      <w:r>
        <w:rPr>
          <w:sz w:val="26"/>
          <w:szCs w:val="26"/>
          <w:lang w:val="nl-NL"/>
        </w:rPr>
        <w:t>Việc nghỉ phép thường niên được xem xét và phê duyệt bởi:</w:t>
      </w:r>
    </w:p>
    <w:p w14:paraId="06FA1326" w14:textId="77777777" w:rsidR="002601D4" w:rsidRDefault="002601D4">
      <w:pPr>
        <w:pStyle w:val="ListParagraph"/>
        <w:numPr>
          <w:ilvl w:val="0"/>
          <w:numId w:val="32"/>
        </w:numPr>
        <w:spacing w:before="0" w:after="0" w:line="240" w:lineRule="auto"/>
        <w:rPr>
          <w:sz w:val="26"/>
          <w:szCs w:val="26"/>
          <w:lang w:val="nl-NL"/>
        </w:rPr>
      </w:pPr>
      <w:r>
        <w:rPr>
          <w:sz w:val="26"/>
          <w:szCs w:val="26"/>
          <w:lang w:val="nl-NL"/>
        </w:rPr>
        <w:t>Người phụ trách trực tiếp</w:t>
      </w:r>
    </w:p>
    <w:p w14:paraId="42BD4816" w14:textId="77777777" w:rsidR="002601D4" w:rsidRDefault="002601D4">
      <w:pPr>
        <w:pStyle w:val="ListParagraph"/>
        <w:numPr>
          <w:ilvl w:val="0"/>
          <w:numId w:val="32"/>
        </w:numPr>
        <w:spacing w:before="0" w:after="0" w:line="240" w:lineRule="auto"/>
        <w:rPr>
          <w:sz w:val="26"/>
          <w:szCs w:val="26"/>
          <w:lang w:val="nl-NL"/>
        </w:rPr>
      </w:pPr>
      <w:r>
        <w:rPr>
          <w:sz w:val="26"/>
          <w:szCs w:val="26"/>
          <w:lang w:val="nl-NL"/>
        </w:rPr>
        <w:t>Tp. HCNS</w:t>
      </w:r>
    </w:p>
    <w:p w14:paraId="72833F11" w14:textId="77777777" w:rsidR="002601D4" w:rsidRDefault="002601D4" w:rsidP="002601D4">
      <w:pPr>
        <w:jc w:val="both"/>
        <w:rPr>
          <w:sz w:val="26"/>
          <w:szCs w:val="26"/>
          <w:lang w:val="nl-NL"/>
        </w:rPr>
      </w:pPr>
    </w:p>
    <w:p w14:paraId="30176F87" w14:textId="77777777" w:rsidR="002601D4" w:rsidRDefault="002601D4">
      <w:pPr>
        <w:pStyle w:val="ListParagraph"/>
        <w:numPr>
          <w:ilvl w:val="0"/>
          <w:numId w:val="29"/>
        </w:numPr>
        <w:spacing w:before="0" w:after="0" w:line="240" w:lineRule="auto"/>
        <w:rPr>
          <w:b/>
          <w:szCs w:val="26"/>
          <w:lang w:val="nl-NL"/>
        </w:rPr>
      </w:pPr>
      <w:r>
        <w:rPr>
          <w:b/>
          <w:szCs w:val="26"/>
          <w:lang w:val="nl-NL"/>
        </w:rPr>
        <w:t>Chính sách chi tiết</w:t>
      </w:r>
      <w:r>
        <w:rPr>
          <w:b/>
          <w:szCs w:val="26"/>
          <w:lang w:val="nl-NL"/>
        </w:rPr>
        <w:tab/>
      </w:r>
    </w:p>
    <w:p w14:paraId="0E1E6DBB" w14:textId="77777777" w:rsidR="002601D4" w:rsidRDefault="002601D4" w:rsidP="002601D4">
      <w:pPr>
        <w:jc w:val="both"/>
        <w:rPr>
          <w:b/>
          <w:sz w:val="26"/>
          <w:szCs w:val="26"/>
          <w:lang w:val="nl-NL"/>
        </w:rPr>
      </w:pPr>
    </w:p>
    <w:p w14:paraId="406450B0" w14:textId="77777777" w:rsidR="002601D4" w:rsidRDefault="002601D4" w:rsidP="002601D4">
      <w:pPr>
        <w:jc w:val="both"/>
        <w:rPr>
          <w:sz w:val="26"/>
          <w:szCs w:val="26"/>
          <w:lang w:val="nl-NL"/>
        </w:rPr>
      </w:pPr>
      <w:r>
        <w:rPr>
          <w:sz w:val="26"/>
          <w:szCs w:val="26"/>
          <w:lang w:val="nl-NL"/>
        </w:rPr>
        <w:t xml:space="preserve">Số ngày nghỉ phép thường niên: theo qui định của Luật lao động (điều 74; 75) và qui định của Công ty </w:t>
      </w:r>
    </w:p>
    <w:p w14:paraId="63783ACA" w14:textId="77777777" w:rsidR="002601D4" w:rsidRDefault="002601D4" w:rsidP="002601D4">
      <w:pPr>
        <w:jc w:val="both"/>
        <w:rPr>
          <w:sz w:val="26"/>
          <w:szCs w:val="26"/>
          <w:lang w:val="nl-NL"/>
        </w:rPr>
      </w:pPr>
    </w:p>
    <w:p w14:paraId="167442D5" w14:textId="77777777" w:rsidR="002601D4" w:rsidRDefault="002601D4">
      <w:pPr>
        <w:pStyle w:val="ListParagraph"/>
        <w:numPr>
          <w:ilvl w:val="0"/>
          <w:numId w:val="29"/>
        </w:numPr>
        <w:spacing w:before="0" w:after="0" w:line="240" w:lineRule="auto"/>
        <w:rPr>
          <w:b/>
          <w:sz w:val="26"/>
          <w:szCs w:val="26"/>
          <w:lang w:val="nl-NL"/>
        </w:rPr>
      </w:pPr>
      <w:r>
        <w:rPr>
          <w:b/>
          <w:szCs w:val="26"/>
          <w:lang w:val="nl-NL"/>
        </w:rPr>
        <w:t>Thủ tục xin nghỉ phép thường niên</w:t>
      </w:r>
    </w:p>
    <w:p w14:paraId="0534AAFE" w14:textId="77777777" w:rsidR="002601D4" w:rsidRDefault="002601D4" w:rsidP="002601D4">
      <w:pPr>
        <w:pStyle w:val="ListParagraph"/>
        <w:rPr>
          <w:b/>
          <w:sz w:val="26"/>
          <w:szCs w:val="26"/>
          <w:lang w:val="nl-NL"/>
        </w:rPr>
      </w:pPr>
    </w:p>
    <w:p w14:paraId="50907BEF" w14:textId="77777777" w:rsidR="002601D4" w:rsidRDefault="002601D4" w:rsidP="002601D4">
      <w:pPr>
        <w:pStyle w:val="ListParagraph"/>
        <w:ind w:left="0"/>
        <w:rPr>
          <w:sz w:val="26"/>
          <w:szCs w:val="26"/>
          <w:lang w:val="nl-NL"/>
        </w:rPr>
      </w:pPr>
      <w:r>
        <w:rPr>
          <w:sz w:val="26"/>
          <w:szCs w:val="26"/>
          <w:lang w:val="nl-NL"/>
        </w:rPr>
        <w:t xml:space="preserve">Nhân viên điền vào mẫu đơn xin nghỉ phép và trình lên cấp trên có thẩm quyền phê duyệt. </w:t>
      </w:r>
    </w:p>
    <w:p w14:paraId="51EF595D" w14:textId="77777777" w:rsidR="002601D4" w:rsidRDefault="002601D4" w:rsidP="002601D4">
      <w:pPr>
        <w:pStyle w:val="ListParagraph"/>
        <w:ind w:left="0"/>
        <w:rPr>
          <w:sz w:val="26"/>
          <w:szCs w:val="26"/>
          <w:lang w:val="nl-NL"/>
        </w:rPr>
      </w:pPr>
    </w:p>
    <w:p w14:paraId="664420F2" w14:textId="77777777" w:rsidR="002601D4" w:rsidRDefault="002601D4" w:rsidP="002601D4">
      <w:pPr>
        <w:pStyle w:val="ListParagraph"/>
        <w:ind w:left="0"/>
        <w:rPr>
          <w:sz w:val="26"/>
          <w:szCs w:val="26"/>
          <w:lang w:val="nl-NL"/>
        </w:rPr>
      </w:pPr>
      <w:r>
        <w:rPr>
          <w:sz w:val="26"/>
          <w:szCs w:val="26"/>
          <w:lang w:val="nl-NL"/>
        </w:rPr>
        <w:t>Đơn xin nghỉ phép phải được trình trước nhất là (...) tuần trước khi nghỉ nếu nghỉ từ (...) ngày trở lên và trước ít nhất là (...) ngày nếu nghỉ dưới (...) ngày.</w:t>
      </w:r>
    </w:p>
    <w:p w14:paraId="5EB0CDC9" w14:textId="77777777" w:rsidR="002601D4" w:rsidRDefault="002601D4" w:rsidP="002601D4">
      <w:pPr>
        <w:pStyle w:val="ListParagraph"/>
        <w:ind w:left="0"/>
        <w:rPr>
          <w:sz w:val="26"/>
          <w:szCs w:val="26"/>
          <w:lang w:val="nl-NL"/>
        </w:rPr>
      </w:pPr>
    </w:p>
    <w:p w14:paraId="3FD38B1C" w14:textId="77777777" w:rsidR="002601D4" w:rsidRDefault="002601D4" w:rsidP="002601D4">
      <w:pPr>
        <w:pStyle w:val="ListParagraph"/>
        <w:ind w:left="0"/>
        <w:rPr>
          <w:sz w:val="26"/>
          <w:szCs w:val="26"/>
          <w:lang w:val="nl-NL"/>
        </w:rPr>
      </w:pPr>
      <w:r>
        <w:rPr>
          <w:sz w:val="26"/>
          <w:szCs w:val="26"/>
          <w:lang w:val="nl-NL"/>
        </w:rPr>
        <w:t>Những người có thẩm quyền phải thông báo cho nhân viên biết là đơn nghỉ phép có được chấp thuận hay không. Trường hợp không chấp thuận thì phải được giải thích rõ lý do.</w:t>
      </w:r>
    </w:p>
    <w:p w14:paraId="318C8B03" w14:textId="77777777" w:rsidR="002601D4" w:rsidRDefault="002601D4" w:rsidP="002601D4">
      <w:pPr>
        <w:pStyle w:val="ListParagraph"/>
        <w:ind w:left="0"/>
        <w:rPr>
          <w:sz w:val="26"/>
          <w:szCs w:val="26"/>
          <w:lang w:val="nl-NL"/>
        </w:rPr>
      </w:pPr>
    </w:p>
    <w:p w14:paraId="77BDC3C2" w14:textId="77777777" w:rsidR="002601D4" w:rsidRDefault="002601D4" w:rsidP="002601D4">
      <w:pPr>
        <w:pStyle w:val="ListParagraph"/>
        <w:ind w:left="0"/>
        <w:rPr>
          <w:sz w:val="26"/>
          <w:szCs w:val="26"/>
          <w:lang w:val="nl-NL"/>
        </w:rPr>
      </w:pPr>
      <w:r>
        <w:rPr>
          <w:sz w:val="26"/>
          <w:szCs w:val="26"/>
          <w:lang w:val="nl-NL"/>
        </w:rPr>
        <w:t>Nhân viên chỉ được nghỉ phép khi được thông báo là đơn nghỉ phép của mình đã được chấp thuận.</w:t>
      </w:r>
    </w:p>
    <w:p w14:paraId="460BE93B" w14:textId="77777777" w:rsidR="002601D4" w:rsidRDefault="002601D4" w:rsidP="002601D4">
      <w:pPr>
        <w:pStyle w:val="ListParagraph"/>
        <w:ind w:left="0"/>
        <w:rPr>
          <w:sz w:val="26"/>
          <w:szCs w:val="26"/>
          <w:lang w:val="nl-NL"/>
        </w:rPr>
      </w:pPr>
    </w:p>
    <w:p w14:paraId="51FF4ABC" w14:textId="77777777" w:rsidR="002601D4" w:rsidRDefault="002601D4" w:rsidP="002601D4">
      <w:pPr>
        <w:pStyle w:val="ListParagraph"/>
        <w:ind w:left="0"/>
        <w:rPr>
          <w:sz w:val="26"/>
          <w:szCs w:val="26"/>
          <w:lang w:val="nl-NL"/>
        </w:rPr>
      </w:pPr>
      <w:r>
        <w:rPr>
          <w:sz w:val="26"/>
          <w:szCs w:val="26"/>
          <w:lang w:val="nl-NL"/>
        </w:rPr>
        <w:t>Trường hợp phải nghỉ phép đột xuất vì lý do cá nhân, nhân viên phải thông báo kịp thời cho người phụ trách trực tiếp trong ngày nghỉ đầu tiên. Ngay khi đi làm trở lại, nhân viên phải điền vào mẫu đơn xin nghỉ phép và lấy chữ ký phê duyệt của cấp có thẩm quyền.</w:t>
      </w:r>
    </w:p>
    <w:p w14:paraId="49E2E104" w14:textId="77777777" w:rsidR="002601D4" w:rsidRDefault="002601D4" w:rsidP="002601D4">
      <w:pPr>
        <w:pStyle w:val="ListParagraph"/>
        <w:ind w:left="0"/>
        <w:rPr>
          <w:sz w:val="26"/>
          <w:szCs w:val="26"/>
          <w:lang w:val="nl-NL"/>
        </w:rPr>
      </w:pPr>
    </w:p>
    <w:p w14:paraId="1FDF44AD" w14:textId="77777777" w:rsidR="002601D4" w:rsidRDefault="002601D4" w:rsidP="002601D4">
      <w:pPr>
        <w:pStyle w:val="ListParagraph"/>
        <w:ind w:left="0"/>
        <w:rPr>
          <w:sz w:val="26"/>
          <w:szCs w:val="26"/>
          <w:lang w:val="nl-NL"/>
        </w:rPr>
      </w:pPr>
      <w:r>
        <w:rPr>
          <w:sz w:val="26"/>
          <w:szCs w:val="26"/>
          <w:lang w:val="nl-NL"/>
        </w:rPr>
        <w:t>Mọi trường hợp nghỉ không có lý do ốm đau mà không có đơn xin nghỉ phép đã được phê duyệt sẽ đựơc coi là nghỉ không có lý do và sẽ không được trả lương cho những ngày nghỉ đó.</w:t>
      </w:r>
    </w:p>
    <w:p w14:paraId="535A5BBE" w14:textId="77777777" w:rsidR="002601D4" w:rsidRDefault="002601D4" w:rsidP="002601D4">
      <w:pPr>
        <w:pStyle w:val="ListParagraph"/>
        <w:ind w:left="0"/>
        <w:rPr>
          <w:sz w:val="26"/>
          <w:szCs w:val="26"/>
          <w:lang w:val="nl-NL"/>
        </w:rPr>
      </w:pPr>
    </w:p>
    <w:p w14:paraId="4C7E5905" w14:textId="77777777" w:rsidR="002601D4" w:rsidRDefault="002601D4" w:rsidP="002601D4">
      <w:pPr>
        <w:pStyle w:val="ListParagraph"/>
        <w:ind w:left="0"/>
        <w:rPr>
          <w:sz w:val="26"/>
          <w:szCs w:val="26"/>
          <w:lang w:val="nl-NL"/>
        </w:rPr>
      </w:pPr>
      <w:r>
        <w:rPr>
          <w:sz w:val="26"/>
          <w:szCs w:val="26"/>
          <w:lang w:val="nl-NL"/>
        </w:rPr>
        <w:t>Nghỉ lễ/ nghỉ ốm trong thời gian nghỉ phép thường niên</w:t>
      </w:r>
    </w:p>
    <w:p w14:paraId="2629FC38" w14:textId="77777777" w:rsidR="002601D4" w:rsidRDefault="002601D4" w:rsidP="002601D4">
      <w:pPr>
        <w:pStyle w:val="ListParagraph"/>
        <w:ind w:left="0"/>
        <w:rPr>
          <w:sz w:val="26"/>
          <w:szCs w:val="26"/>
          <w:lang w:val="nl-NL"/>
        </w:rPr>
      </w:pPr>
    </w:p>
    <w:p w14:paraId="33BDBD4C" w14:textId="77777777" w:rsidR="002601D4" w:rsidRDefault="002601D4" w:rsidP="002601D4">
      <w:pPr>
        <w:pStyle w:val="ListParagraph"/>
        <w:ind w:left="0"/>
        <w:rPr>
          <w:sz w:val="26"/>
          <w:szCs w:val="26"/>
          <w:lang w:val="nl-NL"/>
        </w:rPr>
      </w:pPr>
      <w:r>
        <w:rPr>
          <w:sz w:val="26"/>
          <w:szCs w:val="26"/>
          <w:lang w:val="nl-NL"/>
        </w:rPr>
        <w:t>Ngày nghỉ lễ nếu trùng vào thời gian nghỉ phép thường niên sẽ được tính cộng vào thời gian nghỉ phép thường niên.</w:t>
      </w:r>
    </w:p>
    <w:p w14:paraId="1113D4FE" w14:textId="77777777" w:rsidR="002601D4" w:rsidRDefault="002601D4" w:rsidP="002601D4">
      <w:pPr>
        <w:pStyle w:val="ListParagraph"/>
        <w:ind w:left="0"/>
        <w:rPr>
          <w:sz w:val="26"/>
          <w:szCs w:val="26"/>
          <w:lang w:val="nl-NL"/>
        </w:rPr>
      </w:pPr>
    </w:p>
    <w:p w14:paraId="40DED995" w14:textId="77777777" w:rsidR="002601D4" w:rsidRDefault="002601D4" w:rsidP="002601D4">
      <w:pPr>
        <w:pStyle w:val="ListParagraph"/>
        <w:ind w:left="0"/>
        <w:rPr>
          <w:sz w:val="26"/>
          <w:szCs w:val="26"/>
          <w:lang w:val="nl-NL"/>
        </w:rPr>
      </w:pPr>
      <w:r>
        <w:rPr>
          <w:sz w:val="26"/>
          <w:szCs w:val="26"/>
          <w:lang w:val="nl-NL"/>
        </w:rPr>
        <w:t xml:space="preserve">Trong thời gian nghỉ phép thường niên, nếu nhân viên phải nghỉ ốm, thời gian này có thể được cộng thêm vào thời gian nghỉ phép thường niên với các điều kiện sau </w:t>
      </w:r>
    </w:p>
    <w:p w14:paraId="404E03A5" w14:textId="77777777" w:rsidR="002601D4" w:rsidRDefault="002601D4" w:rsidP="002601D4">
      <w:pPr>
        <w:pStyle w:val="ListParagraph"/>
        <w:ind w:left="0"/>
        <w:rPr>
          <w:sz w:val="26"/>
          <w:szCs w:val="26"/>
          <w:lang w:val="nl-NL"/>
        </w:rPr>
      </w:pPr>
    </w:p>
    <w:p w14:paraId="0BEE949B" w14:textId="77777777" w:rsidR="002601D4" w:rsidRDefault="002601D4" w:rsidP="002601D4">
      <w:pPr>
        <w:pStyle w:val="ListParagraph"/>
        <w:ind w:left="0"/>
        <w:rPr>
          <w:sz w:val="26"/>
          <w:szCs w:val="26"/>
          <w:lang w:val="nl-NL"/>
        </w:rPr>
      </w:pPr>
      <w:r>
        <w:rPr>
          <w:sz w:val="26"/>
          <w:szCs w:val="26"/>
          <w:lang w:val="nl-NL"/>
        </w:rPr>
        <w:t>Thông báo bằng bất cứ phương tiện nào cho bộ phận nhân sự – Tổng  hợp và trưởng phòng về việc nghỉ ốm nêu trên.</w:t>
      </w:r>
    </w:p>
    <w:p w14:paraId="5AC7B29B" w14:textId="77777777" w:rsidR="002601D4" w:rsidRDefault="002601D4" w:rsidP="002601D4">
      <w:pPr>
        <w:pStyle w:val="ListParagraph"/>
        <w:ind w:left="0"/>
        <w:rPr>
          <w:sz w:val="26"/>
          <w:szCs w:val="26"/>
          <w:lang w:val="nl-NL"/>
        </w:rPr>
      </w:pPr>
    </w:p>
    <w:p w14:paraId="3A1BDC45" w14:textId="77777777" w:rsidR="002601D4" w:rsidRDefault="002601D4" w:rsidP="002601D4">
      <w:pPr>
        <w:pStyle w:val="ListParagraph"/>
        <w:ind w:left="0"/>
        <w:rPr>
          <w:sz w:val="26"/>
          <w:szCs w:val="26"/>
          <w:lang w:val="nl-NL"/>
        </w:rPr>
      </w:pPr>
      <w:r>
        <w:rPr>
          <w:sz w:val="26"/>
          <w:szCs w:val="26"/>
          <w:lang w:val="nl-NL"/>
        </w:rPr>
        <w:t>Trình đủ các chứng nhận y tế sau khi trở lại làm việc và được Tp. HCNS chấp thuận.</w:t>
      </w:r>
    </w:p>
    <w:p w14:paraId="59DE157C" w14:textId="77777777" w:rsidR="002601D4" w:rsidRDefault="002601D4" w:rsidP="002601D4">
      <w:pPr>
        <w:jc w:val="both"/>
        <w:rPr>
          <w:sz w:val="26"/>
          <w:szCs w:val="26"/>
          <w:lang w:val="nl-NL"/>
        </w:rPr>
      </w:pPr>
    </w:p>
    <w:p w14:paraId="37EB2EC2" w14:textId="77777777" w:rsidR="002601D4" w:rsidRDefault="002601D4">
      <w:pPr>
        <w:pStyle w:val="ListParagraph"/>
        <w:numPr>
          <w:ilvl w:val="0"/>
          <w:numId w:val="1"/>
        </w:numPr>
        <w:spacing w:before="0" w:after="0" w:line="240" w:lineRule="auto"/>
        <w:rPr>
          <w:b/>
          <w:sz w:val="30"/>
          <w:szCs w:val="26"/>
          <w:lang w:val="nl-NL"/>
        </w:rPr>
      </w:pPr>
      <w:r>
        <w:rPr>
          <w:b/>
          <w:sz w:val="30"/>
          <w:szCs w:val="26"/>
          <w:lang w:val="nl-NL"/>
        </w:rPr>
        <w:t>Nghỉ ốm</w:t>
      </w:r>
    </w:p>
    <w:p w14:paraId="546D93DA" w14:textId="77777777" w:rsidR="002601D4" w:rsidRDefault="002601D4" w:rsidP="002601D4">
      <w:pPr>
        <w:jc w:val="both"/>
        <w:rPr>
          <w:sz w:val="26"/>
          <w:szCs w:val="26"/>
          <w:lang w:val="nl-NL"/>
        </w:rPr>
      </w:pPr>
    </w:p>
    <w:p w14:paraId="0ACE0810" w14:textId="77777777" w:rsidR="002601D4" w:rsidRDefault="002601D4">
      <w:pPr>
        <w:pStyle w:val="ListParagraph"/>
        <w:numPr>
          <w:ilvl w:val="0"/>
          <w:numId w:val="42"/>
        </w:numPr>
        <w:spacing w:before="0" w:after="0" w:line="240" w:lineRule="auto"/>
        <w:rPr>
          <w:b/>
          <w:szCs w:val="26"/>
          <w:lang w:val="nl-NL"/>
        </w:rPr>
      </w:pPr>
      <w:r>
        <w:rPr>
          <w:b/>
          <w:szCs w:val="26"/>
          <w:lang w:val="nl-NL"/>
        </w:rPr>
        <w:t xml:space="preserve">Mục đích / nguyên tắc </w:t>
      </w:r>
      <w:r>
        <w:rPr>
          <w:b/>
          <w:szCs w:val="26"/>
          <w:lang w:val="nl-NL"/>
        </w:rPr>
        <w:tab/>
      </w:r>
    </w:p>
    <w:p w14:paraId="1D17F693" w14:textId="77777777" w:rsidR="002601D4" w:rsidRDefault="002601D4" w:rsidP="002601D4">
      <w:pPr>
        <w:jc w:val="both"/>
        <w:rPr>
          <w:sz w:val="26"/>
          <w:szCs w:val="26"/>
          <w:lang w:val="nl-NL"/>
        </w:rPr>
      </w:pPr>
    </w:p>
    <w:p w14:paraId="3B5B380D" w14:textId="77777777" w:rsidR="002601D4" w:rsidRDefault="002601D4" w:rsidP="002601D4">
      <w:pPr>
        <w:jc w:val="both"/>
        <w:rPr>
          <w:sz w:val="26"/>
          <w:szCs w:val="26"/>
          <w:lang w:val="nl-NL"/>
        </w:rPr>
      </w:pPr>
      <w:r>
        <w:rPr>
          <w:sz w:val="26"/>
          <w:szCs w:val="26"/>
          <w:lang w:val="nl-NL"/>
        </w:rPr>
        <w:t>Công ty thực hiện chính sách nghỉ ốm theo qui định của luật lao động sao cho vẫn đảm bảo được hoạt động kinh doanh bình thường.</w:t>
      </w:r>
    </w:p>
    <w:p w14:paraId="35820B9D" w14:textId="77777777" w:rsidR="002601D4" w:rsidRDefault="002601D4" w:rsidP="002601D4">
      <w:pPr>
        <w:jc w:val="both"/>
        <w:rPr>
          <w:sz w:val="26"/>
          <w:szCs w:val="26"/>
          <w:lang w:val="nl-NL"/>
        </w:rPr>
      </w:pPr>
    </w:p>
    <w:p w14:paraId="5904450C" w14:textId="77777777" w:rsidR="002601D4" w:rsidRDefault="002601D4" w:rsidP="002601D4">
      <w:pPr>
        <w:jc w:val="both"/>
        <w:rPr>
          <w:sz w:val="26"/>
          <w:szCs w:val="26"/>
          <w:lang w:val="nl-NL"/>
        </w:rPr>
      </w:pPr>
      <w:r>
        <w:rPr>
          <w:sz w:val="26"/>
          <w:szCs w:val="26"/>
          <w:lang w:val="nl-NL"/>
        </w:rPr>
        <w:t>Mọi trường hợp đau ốm đều phải được chứng minh.</w:t>
      </w:r>
    </w:p>
    <w:p w14:paraId="13D9D459" w14:textId="77777777" w:rsidR="002601D4" w:rsidRDefault="002601D4" w:rsidP="002601D4">
      <w:pPr>
        <w:jc w:val="both"/>
        <w:rPr>
          <w:sz w:val="26"/>
          <w:szCs w:val="26"/>
          <w:lang w:val="nl-NL"/>
        </w:rPr>
      </w:pPr>
    </w:p>
    <w:p w14:paraId="26B41EE5" w14:textId="77777777" w:rsidR="002601D4" w:rsidRDefault="002601D4" w:rsidP="002601D4">
      <w:pPr>
        <w:jc w:val="both"/>
        <w:rPr>
          <w:sz w:val="26"/>
          <w:szCs w:val="26"/>
          <w:lang w:val="nl-NL"/>
        </w:rPr>
      </w:pPr>
      <w:r>
        <w:rPr>
          <w:sz w:val="26"/>
          <w:szCs w:val="26"/>
          <w:lang w:val="nl-NL"/>
        </w:rPr>
        <w:t>Tổng số ngày nghỉ ốm/ năm là căn cứ để xem xét hằng năm về việc nhân viên có đủ sức khỏe để tiếp tục công tác hay không.</w:t>
      </w:r>
    </w:p>
    <w:p w14:paraId="6711F262" w14:textId="77777777" w:rsidR="002601D4" w:rsidRDefault="002601D4" w:rsidP="002601D4">
      <w:pPr>
        <w:jc w:val="both"/>
        <w:rPr>
          <w:sz w:val="26"/>
          <w:szCs w:val="26"/>
          <w:lang w:val="nl-NL"/>
        </w:rPr>
      </w:pPr>
    </w:p>
    <w:p w14:paraId="368C8679" w14:textId="77777777" w:rsidR="002601D4" w:rsidRDefault="002601D4">
      <w:pPr>
        <w:pStyle w:val="ListParagraph"/>
        <w:numPr>
          <w:ilvl w:val="0"/>
          <w:numId w:val="42"/>
        </w:numPr>
        <w:spacing w:before="0" w:after="0" w:line="240" w:lineRule="auto"/>
        <w:rPr>
          <w:b/>
          <w:szCs w:val="26"/>
          <w:lang w:val="nl-NL"/>
        </w:rPr>
      </w:pPr>
      <w:r>
        <w:rPr>
          <w:b/>
          <w:szCs w:val="26"/>
          <w:lang w:val="nl-NL"/>
        </w:rPr>
        <w:t>Phạm vi áp dụng</w:t>
      </w:r>
      <w:r>
        <w:rPr>
          <w:b/>
          <w:szCs w:val="26"/>
          <w:lang w:val="nl-NL"/>
        </w:rPr>
        <w:tab/>
      </w:r>
    </w:p>
    <w:p w14:paraId="480FA6E0" w14:textId="77777777" w:rsidR="002601D4" w:rsidRDefault="002601D4" w:rsidP="002601D4">
      <w:pPr>
        <w:jc w:val="both"/>
        <w:rPr>
          <w:sz w:val="26"/>
          <w:szCs w:val="26"/>
          <w:lang w:val="nl-NL"/>
        </w:rPr>
      </w:pPr>
    </w:p>
    <w:p w14:paraId="1B81ADD4" w14:textId="77777777" w:rsidR="002601D4" w:rsidRDefault="002601D4" w:rsidP="002601D4">
      <w:pPr>
        <w:jc w:val="both"/>
        <w:rPr>
          <w:sz w:val="26"/>
          <w:szCs w:val="26"/>
          <w:lang w:val="nl-NL"/>
        </w:rPr>
      </w:pPr>
      <w:r>
        <w:rPr>
          <w:sz w:val="26"/>
          <w:szCs w:val="26"/>
          <w:lang w:val="nl-NL"/>
        </w:rPr>
        <w:t>Mọi vị trí công việc</w:t>
      </w:r>
    </w:p>
    <w:p w14:paraId="58F6584F" w14:textId="77777777" w:rsidR="002601D4" w:rsidRDefault="002601D4" w:rsidP="002601D4">
      <w:pPr>
        <w:jc w:val="both"/>
        <w:rPr>
          <w:sz w:val="26"/>
          <w:szCs w:val="26"/>
          <w:lang w:val="nl-NL"/>
        </w:rPr>
      </w:pPr>
    </w:p>
    <w:p w14:paraId="7DA6B4AC" w14:textId="77777777" w:rsidR="002601D4" w:rsidRDefault="002601D4">
      <w:pPr>
        <w:pStyle w:val="ListParagraph"/>
        <w:numPr>
          <w:ilvl w:val="0"/>
          <w:numId w:val="42"/>
        </w:numPr>
        <w:spacing w:before="0" w:after="0" w:line="240" w:lineRule="auto"/>
        <w:rPr>
          <w:b/>
          <w:szCs w:val="26"/>
          <w:lang w:val="nl-NL"/>
        </w:rPr>
      </w:pPr>
      <w:r>
        <w:rPr>
          <w:b/>
          <w:szCs w:val="26"/>
          <w:lang w:val="nl-NL"/>
        </w:rPr>
        <w:lastRenderedPageBreak/>
        <w:t>Qui định trách nhiệm và thẩm quyền</w:t>
      </w:r>
      <w:r>
        <w:rPr>
          <w:b/>
          <w:szCs w:val="26"/>
          <w:lang w:val="nl-NL"/>
        </w:rPr>
        <w:tab/>
      </w:r>
    </w:p>
    <w:p w14:paraId="7F6E32DA" w14:textId="77777777" w:rsidR="002601D4" w:rsidRDefault="002601D4" w:rsidP="002601D4">
      <w:pPr>
        <w:jc w:val="both"/>
        <w:rPr>
          <w:sz w:val="26"/>
          <w:szCs w:val="26"/>
          <w:lang w:val="nl-NL"/>
        </w:rPr>
      </w:pPr>
    </w:p>
    <w:p w14:paraId="41A1C583" w14:textId="77777777" w:rsidR="002601D4" w:rsidRDefault="002601D4" w:rsidP="002601D4">
      <w:pPr>
        <w:jc w:val="both"/>
        <w:rPr>
          <w:sz w:val="26"/>
          <w:szCs w:val="26"/>
          <w:lang w:val="nl-NL"/>
        </w:rPr>
      </w:pPr>
      <w:r>
        <w:rPr>
          <w:sz w:val="26"/>
          <w:szCs w:val="26"/>
          <w:lang w:val="nl-NL"/>
        </w:rPr>
        <w:t>Trưởng bộ phận được quyền chấp thuận cho nghỉ ốm đến (...) ngày.</w:t>
      </w:r>
    </w:p>
    <w:p w14:paraId="76231737" w14:textId="77777777" w:rsidR="002601D4" w:rsidRDefault="002601D4" w:rsidP="002601D4">
      <w:pPr>
        <w:jc w:val="both"/>
        <w:rPr>
          <w:sz w:val="26"/>
          <w:szCs w:val="26"/>
          <w:lang w:val="nl-NL"/>
        </w:rPr>
      </w:pPr>
    </w:p>
    <w:p w14:paraId="3B3E9703" w14:textId="77777777" w:rsidR="002601D4" w:rsidRDefault="002601D4" w:rsidP="002601D4">
      <w:pPr>
        <w:jc w:val="both"/>
        <w:rPr>
          <w:sz w:val="26"/>
          <w:szCs w:val="26"/>
          <w:lang w:val="nl-NL"/>
        </w:rPr>
      </w:pPr>
      <w:r>
        <w:rPr>
          <w:sz w:val="26"/>
          <w:szCs w:val="26"/>
          <w:lang w:val="nl-NL"/>
        </w:rPr>
        <w:t>Mọi trường hợp nghỉ ốm từ (...) ngày trở lên phải được thông báo cho Ban Giám đốc.</w:t>
      </w:r>
    </w:p>
    <w:p w14:paraId="6B3415A5" w14:textId="77777777" w:rsidR="002601D4" w:rsidRDefault="002601D4" w:rsidP="002601D4">
      <w:pPr>
        <w:jc w:val="both"/>
        <w:rPr>
          <w:sz w:val="26"/>
          <w:szCs w:val="26"/>
          <w:lang w:val="nl-NL"/>
        </w:rPr>
      </w:pPr>
    </w:p>
    <w:p w14:paraId="482F46B0" w14:textId="77777777" w:rsidR="002601D4" w:rsidRDefault="002601D4" w:rsidP="002601D4">
      <w:pPr>
        <w:jc w:val="both"/>
        <w:rPr>
          <w:sz w:val="26"/>
          <w:szCs w:val="26"/>
          <w:lang w:val="nl-NL"/>
        </w:rPr>
      </w:pPr>
      <w:r>
        <w:rPr>
          <w:sz w:val="26"/>
          <w:szCs w:val="26"/>
          <w:lang w:val="nl-NL"/>
        </w:rPr>
        <w:t>Trong mọi trường hợp, trưởng bộ phận phải thông báo về việc nghỉ ốm của nhân viên do mình phụ trách.</w:t>
      </w:r>
    </w:p>
    <w:p w14:paraId="58B7AF91" w14:textId="77777777" w:rsidR="002601D4" w:rsidRDefault="002601D4" w:rsidP="002601D4">
      <w:pPr>
        <w:jc w:val="both"/>
        <w:rPr>
          <w:sz w:val="26"/>
          <w:szCs w:val="26"/>
          <w:lang w:val="nl-NL"/>
        </w:rPr>
      </w:pPr>
    </w:p>
    <w:p w14:paraId="19D74184" w14:textId="77777777" w:rsidR="002601D4" w:rsidRDefault="002601D4" w:rsidP="002601D4">
      <w:pPr>
        <w:jc w:val="both"/>
        <w:rPr>
          <w:sz w:val="26"/>
          <w:szCs w:val="26"/>
          <w:lang w:val="nl-NL"/>
        </w:rPr>
      </w:pPr>
      <w:r>
        <w:rPr>
          <w:sz w:val="26"/>
          <w:szCs w:val="26"/>
          <w:lang w:val="nl-NL"/>
        </w:rPr>
        <w:t>Tp. HCNS phải được thông báo về mọi trường hợp nghỉ ốm theo đúng thủ tục qui định dưới đây</w:t>
      </w:r>
    </w:p>
    <w:p w14:paraId="71F937BF" w14:textId="77777777" w:rsidR="002601D4" w:rsidRDefault="002601D4" w:rsidP="002601D4">
      <w:pPr>
        <w:jc w:val="both"/>
        <w:rPr>
          <w:sz w:val="26"/>
          <w:szCs w:val="26"/>
          <w:lang w:val="nl-NL"/>
        </w:rPr>
      </w:pPr>
    </w:p>
    <w:p w14:paraId="00DC8F94" w14:textId="77777777" w:rsidR="002601D4" w:rsidRDefault="002601D4">
      <w:pPr>
        <w:pStyle w:val="ListParagraph"/>
        <w:numPr>
          <w:ilvl w:val="0"/>
          <w:numId w:val="42"/>
        </w:numPr>
        <w:spacing w:before="0" w:after="0" w:line="240" w:lineRule="auto"/>
        <w:rPr>
          <w:b/>
          <w:szCs w:val="26"/>
          <w:lang w:val="nl-NL"/>
        </w:rPr>
      </w:pPr>
      <w:r>
        <w:rPr>
          <w:b/>
          <w:szCs w:val="26"/>
          <w:lang w:val="nl-NL"/>
        </w:rPr>
        <w:t>Nội dung và thủ tục</w:t>
      </w:r>
      <w:r>
        <w:rPr>
          <w:b/>
          <w:szCs w:val="26"/>
          <w:lang w:val="nl-NL"/>
        </w:rPr>
        <w:tab/>
      </w:r>
    </w:p>
    <w:p w14:paraId="287CD78A" w14:textId="77777777" w:rsidR="002601D4" w:rsidRDefault="002601D4" w:rsidP="002601D4">
      <w:pPr>
        <w:jc w:val="both"/>
        <w:rPr>
          <w:sz w:val="26"/>
          <w:szCs w:val="26"/>
          <w:lang w:val="nl-NL"/>
        </w:rPr>
      </w:pPr>
    </w:p>
    <w:p w14:paraId="58659A81" w14:textId="77777777" w:rsidR="002601D4" w:rsidRDefault="002601D4" w:rsidP="002601D4">
      <w:pPr>
        <w:jc w:val="both"/>
        <w:rPr>
          <w:b/>
          <w:sz w:val="26"/>
          <w:szCs w:val="26"/>
          <w:lang w:val="nl-NL"/>
        </w:rPr>
      </w:pPr>
      <w:r>
        <w:rPr>
          <w:b/>
          <w:sz w:val="26"/>
          <w:szCs w:val="26"/>
          <w:lang w:val="nl-NL"/>
        </w:rPr>
        <w:t>Lương trong những ngày nghỉ ốm</w:t>
      </w:r>
    </w:p>
    <w:p w14:paraId="4CE5363E" w14:textId="77777777" w:rsidR="002601D4" w:rsidRDefault="002601D4" w:rsidP="002601D4">
      <w:pPr>
        <w:jc w:val="both"/>
        <w:rPr>
          <w:sz w:val="26"/>
          <w:szCs w:val="26"/>
          <w:lang w:val="nl-NL"/>
        </w:rPr>
      </w:pPr>
    </w:p>
    <w:p w14:paraId="105ED5EC" w14:textId="77777777" w:rsidR="002601D4" w:rsidRDefault="002601D4" w:rsidP="002601D4">
      <w:pPr>
        <w:jc w:val="both"/>
        <w:rPr>
          <w:sz w:val="26"/>
          <w:szCs w:val="26"/>
          <w:lang w:val="nl-NL"/>
        </w:rPr>
      </w:pPr>
      <w:r>
        <w:rPr>
          <w:sz w:val="26"/>
          <w:szCs w:val="26"/>
          <w:lang w:val="nl-NL"/>
        </w:rPr>
        <w:t>Tuỳ từng trường hợp và hoàn cảnh cụ thể, nhân viên có thể lựa chọn một trong những cách thức sau</w:t>
      </w:r>
    </w:p>
    <w:p w14:paraId="214179B5" w14:textId="77777777" w:rsidR="002601D4" w:rsidRDefault="002601D4" w:rsidP="002601D4">
      <w:pPr>
        <w:jc w:val="both"/>
        <w:rPr>
          <w:sz w:val="26"/>
          <w:szCs w:val="26"/>
          <w:lang w:val="nl-NL"/>
        </w:rPr>
      </w:pPr>
    </w:p>
    <w:tbl>
      <w:tblPr>
        <w:tblStyle w:val="TableGrid"/>
        <w:tblW w:w="0" w:type="auto"/>
        <w:tblLook w:val="04A0" w:firstRow="1" w:lastRow="0" w:firstColumn="1" w:lastColumn="0" w:noHBand="0" w:noVBand="1"/>
      </w:tblPr>
      <w:tblGrid>
        <w:gridCol w:w="3084"/>
        <w:gridCol w:w="3192"/>
        <w:gridCol w:w="3080"/>
      </w:tblGrid>
      <w:tr w:rsidR="002601D4" w14:paraId="244A67AF" w14:textId="77777777" w:rsidTr="00AE4510">
        <w:trPr>
          <w:trHeight w:val="496"/>
        </w:trPr>
        <w:tc>
          <w:tcPr>
            <w:tcW w:w="3084" w:type="dxa"/>
            <w:vAlign w:val="center"/>
          </w:tcPr>
          <w:p w14:paraId="67E6C65B" w14:textId="77777777" w:rsidR="002601D4" w:rsidRDefault="002601D4" w:rsidP="00AE4510">
            <w:pPr>
              <w:jc w:val="center"/>
              <w:rPr>
                <w:b/>
                <w:sz w:val="26"/>
                <w:szCs w:val="26"/>
                <w:lang w:val="nl-NL"/>
              </w:rPr>
            </w:pPr>
            <w:r>
              <w:rPr>
                <w:b/>
                <w:sz w:val="26"/>
                <w:szCs w:val="26"/>
                <w:lang w:val="nl-NL"/>
              </w:rPr>
              <w:t>Trường hợp</w:t>
            </w:r>
          </w:p>
        </w:tc>
        <w:tc>
          <w:tcPr>
            <w:tcW w:w="3192" w:type="dxa"/>
            <w:vAlign w:val="center"/>
          </w:tcPr>
          <w:p w14:paraId="1B547457" w14:textId="77777777" w:rsidR="002601D4" w:rsidRDefault="002601D4" w:rsidP="00AE4510">
            <w:pPr>
              <w:jc w:val="center"/>
              <w:rPr>
                <w:b/>
                <w:sz w:val="26"/>
                <w:szCs w:val="26"/>
                <w:lang w:val="nl-NL"/>
              </w:rPr>
            </w:pPr>
            <w:r>
              <w:rPr>
                <w:b/>
                <w:sz w:val="26"/>
                <w:szCs w:val="26"/>
                <w:lang w:val="nl-NL"/>
              </w:rPr>
              <w:t>Chế đô nghỉ</w:t>
            </w:r>
          </w:p>
        </w:tc>
        <w:tc>
          <w:tcPr>
            <w:tcW w:w="3080" w:type="dxa"/>
            <w:vAlign w:val="center"/>
          </w:tcPr>
          <w:p w14:paraId="11FFFAEF" w14:textId="77777777" w:rsidR="002601D4" w:rsidRDefault="002601D4" w:rsidP="00AE4510">
            <w:pPr>
              <w:jc w:val="center"/>
              <w:rPr>
                <w:b/>
                <w:sz w:val="26"/>
                <w:szCs w:val="26"/>
                <w:lang w:val="nl-NL"/>
              </w:rPr>
            </w:pPr>
            <w:r>
              <w:rPr>
                <w:b/>
                <w:sz w:val="26"/>
                <w:szCs w:val="26"/>
                <w:lang w:val="nl-NL"/>
              </w:rPr>
              <w:t>Lương</w:t>
            </w:r>
          </w:p>
        </w:tc>
      </w:tr>
      <w:tr w:rsidR="002601D4" w14:paraId="53A0EC2B" w14:textId="77777777" w:rsidTr="00AE4510">
        <w:trPr>
          <w:trHeight w:val="702"/>
        </w:trPr>
        <w:tc>
          <w:tcPr>
            <w:tcW w:w="3084" w:type="dxa"/>
            <w:vAlign w:val="center"/>
          </w:tcPr>
          <w:p w14:paraId="55787BA4" w14:textId="77777777" w:rsidR="002601D4" w:rsidRDefault="002601D4" w:rsidP="00AE4510">
            <w:pPr>
              <w:rPr>
                <w:sz w:val="26"/>
                <w:szCs w:val="26"/>
                <w:lang w:val="nl-NL"/>
              </w:rPr>
            </w:pPr>
            <w:r>
              <w:rPr>
                <w:sz w:val="26"/>
                <w:szCs w:val="26"/>
                <w:lang w:val="nl-NL"/>
              </w:rPr>
              <w:t>Không lấy giấy chứng nhận của cơ sở BHYT</w:t>
            </w:r>
          </w:p>
        </w:tc>
        <w:tc>
          <w:tcPr>
            <w:tcW w:w="3192" w:type="dxa"/>
            <w:vAlign w:val="center"/>
          </w:tcPr>
          <w:p w14:paraId="0A2C1EF8" w14:textId="77777777" w:rsidR="002601D4" w:rsidRDefault="002601D4" w:rsidP="00AE4510">
            <w:pPr>
              <w:rPr>
                <w:sz w:val="26"/>
                <w:szCs w:val="26"/>
                <w:lang w:val="nl-NL"/>
              </w:rPr>
            </w:pPr>
            <w:r>
              <w:rPr>
                <w:sz w:val="26"/>
                <w:szCs w:val="26"/>
                <w:lang w:val="nl-NL"/>
              </w:rPr>
              <w:t>Trừ phép năm</w:t>
            </w:r>
          </w:p>
        </w:tc>
        <w:tc>
          <w:tcPr>
            <w:tcW w:w="3080" w:type="dxa"/>
            <w:vAlign w:val="center"/>
          </w:tcPr>
          <w:p w14:paraId="59ACC225" w14:textId="77777777" w:rsidR="002601D4" w:rsidRDefault="002601D4" w:rsidP="00AE4510">
            <w:pPr>
              <w:rPr>
                <w:sz w:val="26"/>
                <w:szCs w:val="26"/>
                <w:lang w:val="nl-NL"/>
              </w:rPr>
            </w:pPr>
            <w:r>
              <w:rPr>
                <w:sz w:val="26"/>
                <w:szCs w:val="26"/>
                <w:lang w:val="nl-NL"/>
              </w:rPr>
              <w:t>100% lương</w:t>
            </w:r>
          </w:p>
        </w:tc>
      </w:tr>
      <w:tr w:rsidR="002601D4" w14:paraId="619143F2" w14:textId="77777777" w:rsidTr="00AE4510">
        <w:trPr>
          <w:trHeight w:val="654"/>
        </w:trPr>
        <w:tc>
          <w:tcPr>
            <w:tcW w:w="3084" w:type="dxa"/>
            <w:vAlign w:val="center"/>
          </w:tcPr>
          <w:p w14:paraId="5F910895" w14:textId="77777777" w:rsidR="002601D4" w:rsidRDefault="002601D4" w:rsidP="00AE4510">
            <w:pPr>
              <w:rPr>
                <w:sz w:val="26"/>
                <w:szCs w:val="26"/>
                <w:lang w:val="nl-NL"/>
              </w:rPr>
            </w:pPr>
            <w:r>
              <w:rPr>
                <w:sz w:val="26"/>
                <w:szCs w:val="26"/>
                <w:lang w:val="nl-NL"/>
              </w:rPr>
              <w:t>Lấy chứng nhận của cơ sở BHYT</w:t>
            </w:r>
          </w:p>
        </w:tc>
        <w:tc>
          <w:tcPr>
            <w:tcW w:w="3192" w:type="dxa"/>
            <w:vAlign w:val="center"/>
          </w:tcPr>
          <w:p w14:paraId="5A032999" w14:textId="77777777" w:rsidR="002601D4" w:rsidRDefault="002601D4" w:rsidP="00AE4510">
            <w:pPr>
              <w:rPr>
                <w:sz w:val="26"/>
                <w:szCs w:val="26"/>
                <w:lang w:val="nl-NL"/>
              </w:rPr>
            </w:pPr>
            <w:r>
              <w:rPr>
                <w:sz w:val="26"/>
                <w:szCs w:val="26"/>
                <w:lang w:val="nl-NL"/>
              </w:rPr>
              <w:t>Nghỉ ốm</w:t>
            </w:r>
          </w:p>
        </w:tc>
        <w:tc>
          <w:tcPr>
            <w:tcW w:w="3080" w:type="dxa"/>
            <w:vAlign w:val="center"/>
          </w:tcPr>
          <w:p w14:paraId="465FBAE2" w14:textId="77777777" w:rsidR="002601D4" w:rsidRDefault="002601D4" w:rsidP="00AE4510">
            <w:pPr>
              <w:rPr>
                <w:sz w:val="26"/>
                <w:szCs w:val="26"/>
                <w:lang w:val="nl-NL"/>
              </w:rPr>
            </w:pPr>
            <w:r>
              <w:rPr>
                <w:sz w:val="26"/>
                <w:szCs w:val="26"/>
                <w:lang w:val="nl-NL"/>
              </w:rPr>
              <w:t>75% lương (mức đóng BHYT)</w:t>
            </w:r>
          </w:p>
        </w:tc>
      </w:tr>
      <w:tr w:rsidR="002601D4" w14:paraId="790E55EE" w14:textId="77777777" w:rsidTr="00AE4510">
        <w:trPr>
          <w:trHeight w:val="1131"/>
        </w:trPr>
        <w:tc>
          <w:tcPr>
            <w:tcW w:w="3084" w:type="dxa"/>
            <w:vAlign w:val="center"/>
          </w:tcPr>
          <w:p w14:paraId="1CE87E92" w14:textId="77777777" w:rsidR="002601D4" w:rsidRDefault="002601D4" w:rsidP="00AE4510">
            <w:pPr>
              <w:rPr>
                <w:sz w:val="26"/>
                <w:szCs w:val="26"/>
                <w:lang w:val="nl-NL"/>
              </w:rPr>
            </w:pPr>
            <w:r>
              <w:rPr>
                <w:sz w:val="26"/>
                <w:szCs w:val="26"/>
                <w:lang w:val="nl-NL"/>
              </w:rPr>
              <w:t>Không có giấy chứng nhận của cở sở BHYT + đã nghỉ hết phép năm</w:t>
            </w:r>
          </w:p>
        </w:tc>
        <w:tc>
          <w:tcPr>
            <w:tcW w:w="3192" w:type="dxa"/>
            <w:vAlign w:val="center"/>
          </w:tcPr>
          <w:p w14:paraId="1E4C70D9" w14:textId="77777777" w:rsidR="002601D4" w:rsidRDefault="002601D4" w:rsidP="00AE4510">
            <w:pPr>
              <w:rPr>
                <w:sz w:val="26"/>
                <w:szCs w:val="26"/>
                <w:lang w:val="nl-NL"/>
              </w:rPr>
            </w:pPr>
            <w:r>
              <w:rPr>
                <w:sz w:val="26"/>
                <w:szCs w:val="26"/>
                <w:lang w:val="nl-NL"/>
              </w:rPr>
              <w:t>Nghỉ không lương</w:t>
            </w:r>
          </w:p>
        </w:tc>
        <w:tc>
          <w:tcPr>
            <w:tcW w:w="3080" w:type="dxa"/>
            <w:vAlign w:val="center"/>
          </w:tcPr>
          <w:p w14:paraId="7591E515" w14:textId="77777777" w:rsidR="002601D4" w:rsidRDefault="002601D4" w:rsidP="00AE4510">
            <w:pPr>
              <w:rPr>
                <w:sz w:val="26"/>
                <w:szCs w:val="26"/>
                <w:lang w:val="nl-NL"/>
              </w:rPr>
            </w:pPr>
            <w:r>
              <w:rPr>
                <w:sz w:val="26"/>
                <w:szCs w:val="26"/>
                <w:lang w:val="nl-NL"/>
              </w:rPr>
              <w:t>Không có</w:t>
            </w:r>
          </w:p>
        </w:tc>
      </w:tr>
    </w:tbl>
    <w:p w14:paraId="36037CAE" w14:textId="77777777" w:rsidR="002601D4" w:rsidRDefault="002601D4" w:rsidP="002601D4">
      <w:pPr>
        <w:jc w:val="both"/>
        <w:rPr>
          <w:sz w:val="26"/>
          <w:szCs w:val="26"/>
          <w:lang w:val="nl-NL"/>
        </w:rPr>
      </w:pPr>
    </w:p>
    <w:p w14:paraId="3ED2E45F" w14:textId="77777777" w:rsidR="002601D4" w:rsidRDefault="002601D4">
      <w:pPr>
        <w:pStyle w:val="ListParagraph"/>
        <w:numPr>
          <w:ilvl w:val="0"/>
          <w:numId w:val="42"/>
        </w:numPr>
        <w:spacing w:before="0" w:after="0" w:line="240" w:lineRule="auto"/>
        <w:rPr>
          <w:b/>
          <w:szCs w:val="26"/>
          <w:lang w:val="nl-NL"/>
        </w:rPr>
      </w:pPr>
      <w:r>
        <w:rPr>
          <w:b/>
          <w:szCs w:val="26"/>
          <w:lang w:val="nl-NL"/>
        </w:rPr>
        <w:t>Thủ tục xin nghỉ ốm</w:t>
      </w:r>
    </w:p>
    <w:p w14:paraId="3B8FDD17" w14:textId="77777777" w:rsidR="002601D4" w:rsidRDefault="002601D4" w:rsidP="002601D4">
      <w:pPr>
        <w:jc w:val="both"/>
        <w:rPr>
          <w:sz w:val="26"/>
          <w:szCs w:val="26"/>
          <w:lang w:val="nl-NL"/>
        </w:rPr>
      </w:pPr>
    </w:p>
    <w:p w14:paraId="19218743" w14:textId="77777777" w:rsidR="002601D4" w:rsidRDefault="002601D4" w:rsidP="002601D4">
      <w:pPr>
        <w:jc w:val="both"/>
        <w:rPr>
          <w:sz w:val="26"/>
          <w:szCs w:val="26"/>
          <w:lang w:val="nl-NL"/>
        </w:rPr>
      </w:pPr>
      <w:r>
        <w:rPr>
          <w:sz w:val="26"/>
          <w:szCs w:val="26"/>
          <w:lang w:val="nl-NL"/>
        </w:rPr>
        <w:t>Trong trường hợp phải đi khám bệnh hoặc nghỉ theo lời khuyên của Bác sĩ, nhân viên phải trình đơn xin nghỉ theo mẫu qui định và được chấp thuận ít nhất (...) ngày trước khi nghỉ</w:t>
      </w:r>
    </w:p>
    <w:p w14:paraId="364EC8E4" w14:textId="77777777" w:rsidR="002601D4" w:rsidRDefault="002601D4" w:rsidP="002601D4">
      <w:pPr>
        <w:jc w:val="both"/>
        <w:rPr>
          <w:sz w:val="26"/>
          <w:szCs w:val="26"/>
          <w:lang w:val="nl-NL"/>
        </w:rPr>
      </w:pPr>
    </w:p>
    <w:p w14:paraId="077DAB79" w14:textId="77777777" w:rsidR="002601D4" w:rsidRDefault="002601D4" w:rsidP="002601D4">
      <w:pPr>
        <w:jc w:val="both"/>
        <w:rPr>
          <w:sz w:val="26"/>
          <w:szCs w:val="26"/>
          <w:lang w:val="nl-NL"/>
        </w:rPr>
      </w:pPr>
      <w:r>
        <w:rPr>
          <w:sz w:val="26"/>
          <w:szCs w:val="26"/>
          <w:lang w:val="nl-NL"/>
        </w:rPr>
        <w:t>Trong trường hợp phải nghỉ ốm đột xuất, không thể báo trước, nhân viên nghỉ ốm bằng mọi phương tiện phải thông báo về sự vắng mặt của mình cho cấp trên trực tiếp trong ngày nghỉ đầu tiên.</w:t>
      </w:r>
    </w:p>
    <w:p w14:paraId="7B27EFDC" w14:textId="77777777" w:rsidR="002601D4" w:rsidRDefault="002601D4" w:rsidP="002601D4">
      <w:pPr>
        <w:jc w:val="both"/>
        <w:rPr>
          <w:sz w:val="26"/>
          <w:szCs w:val="26"/>
          <w:lang w:val="nl-NL"/>
        </w:rPr>
      </w:pPr>
    </w:p>
    <w:p w14:paraId="4629BFE3" w14:textId="77777777" w:rsidR="002601D4" w:rsidRDefault="002601D4" w:rsidP="002601D4">
      <w:pPr>
        <w:jc w:val="both"/>
        <w:rPr>
          <w:sz w:val="26"/>
          <w:szCs w:val="26"/>
          <w:lang w:val="nl-NL"/>
        </w:rPr>
      </w:pPr>
      <w:r>
        <w:rPr>
          <w:sz w:val="26"/>
          <w:szCs w:val="26"/>
          <w:lang w:val="nl-NL"/>
        </w:rPr>
        <w:t>Ngay sau khi quay lại làm việc, nhân viên phải hoàn tất mọi thủ tục theo qui định.</w:t>
      </w:r>
    </w:p>
    <w:p w14:paraId="4AB32FC5" w14:textId="77777777" w:rsidR="002601D4" w:rsidRDefault="002601D4" w:rsidP="002601D4">
      <w:pPr>
        <w:jc w:val="both"/>
        <w:rPr>
          <w:sz w:val="26"/>
          <w:szCs w:val="26"/>
          <w:lang w:val="nl-NL"/>
        </w:rPr>
      </w:pPr>
    </w:p>
    <w:p w14:paraId="573C7D45" w14:textId="77777777" w:rsidR="002601D4" w:rsidRDefault="002601D4" w:rsidP="002601D4">
      <w:pPr>
        <w:jc w:val="both"/>
        <w:rPr>
          <w:b/>
          <w:sz w:val="26"/>
          <w:szCs w:val="26"/>
          <w:lang w:val="nl-NL"/>
        </w:rPr>
      </w:pPr>
      <w:r>
        <w:rPr>
          <w:b/>
          <w:sz w:val="26"/>
          <w:szCs w:val="26"/>
          <w:lang w:val="nl-NL"/>
        </w:rPr>
        <w:t>Nghỉ con ốm</w:t>
      </w:r>
    </w:p>
    <w:p w14:paraId="469E9EB3" w14:textId="77777777" w:rsidR="002601D4" w:rsidRDefault="002601D4" w:rsidP="002601D4">
      <w:pPr>
        <w:jc w:val="both"/>
        <w:rPr>
          <w:sz w:val="26"/>
          <w:szCs w:val="26"/>
          <w:lang w:val="nl-NL"/>
        </w:rPr>
      </w:pPr>
    </w:p>
    <w:p w14:paraId="4E3B22AD" w14:textId="77777777" w:rsidR="002601D4" w:rsidRDefault="002601D4" w:rsidP="002601D4">
      <w:pPr>
        <w:jc w:val="both"/>
        <w:rPr>
          <w:sz w:val="26"/>
          <w:szCs w:val="26"/>
          <w:lang w:val="nl-NL"/>
        </w:rPr>
      </w:pPr>
      <w:r>
        <w:rPr>
          <w:sz w:val="26"/>
          <w:szCs w:val="26"/>
          <w:lang w:val="nl-NL"/>
        </w:rPr>
        <w:t>Nhân viên là bố hoặc mẹ trực tiếp nuôi con sẽ được nghỉ để chăm sóc con ốm đến (...) ngày trong 01 năm cho con dưới (...) tuổi và (...) ngày đối với con từ (...) tuổi đến (...) tuổi theo qui định của luật lao động.</w:t>
      </w:r>
    </w:p>
    <w:p w14:paraId="4DAE2508" w14:textId="77777777" w:rsidR="002601D4" w:rsidRDefault="002601D4" w:rsidP="002601D4">
      <w:pPr>
        <w:jc w:val="both"/>
        <w:rPr>
          <w:sz w:val="26"/>
          <w:szCs w:val="26"/>
          <w:lang w:val="nl-NL"/>
        </w:rPr>
      </w:pPr>
    </w:p>
    <w:p w14:paraId="2CCF8A1C" w14:textId="77777777" w:rsidR="002601D4" w:rsidRDefault="002601D4" w:rsidP="002601D4">
      <w:pPr>
        <w:jc w:val="both"/>
        <w:rPr>
          <w:sz w:val="26"/>
          <w:szCs w:val="26"/>
          <w:lang w:val="nl-NL"/>
        </w:rPr>
      </w:pPr>
      <w:r>
        <w:rPr>
          <w:sz w:val="26"/>
          <w:szCs w:val="26"/>
          <w:lang w:val="nl-NL"/>
        </w:rPr>
        <w:t xml:space="preserve">Tiền lương trong những ngày nghỉ chăm sóc con tương tự như với trường hợp nghỉ ốm của bản thân </w:t>
      </w:r>
      <w:r>
        <w:rPr>
          <w:sz w:val="26"/>
          <w:szCs w:val="26"/>
          <w:lang w:val="nl-NL"/>
        </w:rPr>
        <w:lastRenderedPageBreak/>
        <w:t>nhân viên (xem mục 1).</w:t>
      </w:r>
    </w:p>
    <w:p w14:paraId="30F224B9" w14:textId="77777777" w:rsidR="002601D4" w:rsidRDefault="002601D4" w:rsidP="002601D4">
      <w:pPr>
        <w:jc w:val="both"/>
        <w:rPr>
          <w:sz w:val="26"/>
          <w:szCs w:val="26"/>
          <w:lang w:val="nl-NL"/>
        </w:rPr>
      </w:pPr>
    </w:p>
    <w:p w14:paraId="54778ACC" w14:textId="77777777" w:rsidR="002601D4" w:rsidRDefault="002601D4">
      <w:pPr>
        <w:pStyle w:val="ListParagraph"/>
        <w:numPr>
          <w:ilvl w:val="0"/>
          <w:numId w:val="1"/>
        </w:numPr>
        <w:spacing w:before="0" w:after="0" w:line="240" w:lineRule="auto"/>
        <w:rPr>
          <w:b/>
          <w:sz w:val="30"/>
          <w:szCs w:val="26"/>
          <w:lang w:val="nl-NL"/>
        </w:rPr>
      </w:pPr>
      <w:r>
        <w:rPr>
          <w:b/>
          <w:sz w:val="30"/>
          <w:szCs w:val="26"/>
          <w:lang w:val="nl-NL"/>
        </w:rPr>
        <w:t>Nghỉ thai sản</w:t>
      </w:r>
    </w:p>
    <w:p w14:paraId="091499CA" w14:textId="77777777" w:rsidR="002601D4" w:rsidRDefault="002601D4" w:rsidP="002601D4">
      <w:pPr>
        <w:jc w:val="both"/>
        <w:rPr>
          <w:sz w:val="26"/>
          <w:szCs w:val="26"/>
          <w:lang w:val="nl-NL"/>
        </w:rPr>
      </w:pPr>
    </w:p>
    <w:p w14:paraId="765CA083" w14:textId="77777777" w:rsidR="002601D4" w:rsidRDefault="002601D4">
      <w:pPr>
        <w:pStyle w:val="ListParagraph"/>
        <w:numPr>
          <w:ilvl w:val="0"/>
          <w:numId w:val="43"/>
        </w:numPr>
        <w:spacing w:before="0" w:after="0" w:line="240" w:lineRule="auto"/>
        <w:rPr>
          <w:b/>
          <w:sz w:val="26"/>
          <w:szCs w:val="26"/>
          <w:lang w:val="nl-NL"/>
        </w:rPr>
      </w:pPr>
      <w:r>
        <w:rPr>
          <w:b/>
          <w:szCs w:val="26"/>
          <w:lang w:val="nl-NL"/>
        </w:rPr>
        <w:t>Mục đích / nguyên tắc</w:t>
      </w:r>
      <w:r>
        <w:rPr>
          <w:b/>
          <w:sz w:val="26"/>
          <w:szCs w:val="26"/>
          <w:lang w:val="nl-NL"/>
        </w:rPr>
        <w:tab/>
      </w:r>
    </w:p>
    <w:p w14:paraId="5A86C264" w14:textId="77777777" w:rsidR="002601D4" w:rsidRDefault="002601D4" w:rsidP="002601D4">
      <w:pPr>
        <w:jc w:val="both"/>
        <w:rPr>
          <w:sz w:val="26"/>
          <w:szCs w:val="26"/>
          <w:lang w:val="nl-NL"/>
        </w:rPr>
      </w:pPr>
    </w:p>
    <w:p w14:paraId="7EDC5974" w14:textId="77777777" w:rsidR="002601D4" w:rsidRDefault="002601D4" w:rsidP="002601D4">
      <w:pPr>
        <w:jc w:val="both"/>
        <w:rPr>
          <w:sz w:val="26"/>
          <w:szCs w:val="26"/>
          <w:lang w:val="nl-NL"/>
        </w:rPr>
      </w:pPr>
      <w:r>
        <w:rPr>
          <w:sz w:val="26"/>
          <w:szCs w:val="26"/>
          <w:lang w:val="nl-NL"/>
        </w:rPr>
        <w:t>Công ty thực hiện chính sách nghỉ thai sản theo qui định của luật lao động sao cho vẫn đảm bảo được hoạt động kinh doanh bình thường và bảo vệ sức khoẻ, quyền lợi cho lao động nữ.</w:t>
      </w:r>
    </w:p>
    <w:p w14:paraId="6660C341" w14:textId="77777777" w:rsidR="002601D4" w:rsidRDefault="002601D4" w:rsidP="002601D4">
      <w:pPr>
        <w:jc w:val="both"/>
        <w:rPr>
          <w:sz w:val="26"/>
          <w:szCs w:val="26"/>
          <w:lang w:val="nl-NL"/>
        </w:rPr>
      </w:pPr>
    </w:p>
    <w:p w14:paraId="292F883B" w14:textId="77777777" w:rsidR="002601D4" w:rsidRDefault="002601D4">
      <w:pPr>
        <w:pStyle w:val="ListParagraph"/>
        <w:numPr>
          <w:ilvl w:val="0"/>
          <w:numId w:val="43"/>
        </w:numPr>
        <w:spacing w:before="0" w:after="0" w:line="240" w:lineRule="auto"/>
        <w:rPr>
          <w:b/>
          <w:szCs w:val="26"/>
          <w:lang w:val="nl-NL"/>
        </w:rPr>
      </w:pPr>
      <w:r>
        <w:rPr>
          <w:b/>
          <w:szCs w:val="26"/>
          <w:lang w:val="nl-NL"/>
        </w:rPr>
        <w:t>Phạm vi áp dụng</w:t>
      </w:r>
      <w:r>
        <w:rPr>
          <w:b/>
          <w:szCs w:val="26"/>
          <w:lang w:val="nl-NL"/>
        </w:rPr>
        <w:tab/>
      </w:r>
    </w:p>
    <w:p w14:paraId="1F89FD54" w14:textId="77777777" w:rsidR="002601D4" w:rsidRDefault="002601D4" w:rsidP="002601D4">
      <w:pPr>
        <w:jc w:val="both"/>
        <w:rPr>
          <w:sz w:val="26"/>
          <w:szCs w:val="26"/>
          <w:lang w:val="nl-NL"/>
        </w:rPr>
      </w:pPr>
    </w:p>
    <w:p w14:paraId="0BC83458" w14:textId="77777777" w:rsidR="002601D4" w:rsidRDefault="002601D4" w:rsidP="002601D4">
      <w:pPr>
        <w:jc w:val="both"/>
        <w:rPr>
          <w:sz w:val="26"/>
          <w:szCs w:val="26"/>
          <w:lang w:val="nl-NL"/>
        </w:rPr>
      </w:pPr>
      <w:r>
        <w:rPr>
          <w:sz w:val="26"/>
          <w:szCs w:val="26"/>
          <w:lang w:val="nl-NL"/>
        </w:rPr>
        <w:t>Toàn thể CB-NV nữ trong công ty.</w:t>
      </w:r>
    </w:p>
    <w:p w14:paraId="1A8CC99F" w14:textId="77777777" w:rsidR="002601D4" w:rsidRDefault="002601D4" w:rsidP="002601D4">
      <w:pPr>
        <w:jc w:val="both"/>
        <w:rPr>
          <w:sz w:val="26"/>
          <w:szCs w:val="26"/>
          <w:lang w:val="nl-NL"/>
        </w:rPr>
      </w:pPr>
    </w:p>
    <w:p w14:paraId="261F8E56" w14:textId="77777777" w:rsidR="002601D4" w:rsidRDefault="002601D4">
      <w:pPr>
        <w:pStyle w:val="ListParagraph"/>
        <w:numPr>
          <w:ilvl w:val="0"/>
          <w:numId w:val="43"/>
        </w:numPr>
        <w:spacing w:before="0" w:after="0" w:line="240" w:lineRule="auto"/>
        <w:rPr>
          <w:b/>
          <w:szCs w:val="26"/>
          <w:lang w:val="nl-NL"/>
        </w:rPr>
      </w:pPr>
      <w:r>
        <w:rPr>
          <w:b/>
          <w:szCs w:val="26"/>
          <w:lang w:val="nl-NL"/>
        </w:rPr>
        <w:t>Qui định trách nhiệm và thẩm quyền</w:t>
      </w:r>
      <w:r>
        <w:rPr>
          <w:b/>
          <w:szCs w:val="26"/>
          <w:lang w:val="nl-NL"/>
        </w:rPr>
        <w:tab/>
      </w:r>
    </w:p>
    <w:p w14:paraId="23A44E37" w14:textId="77777777" w:rsidR="002601D4" w:rsidRDefault="002601D4" w:rsidP="002601D4">
      <w:pPr>
        <w:jc w:val="both"/>
        <w:rPr>
          <w:sz w:val="26"/>
          <w:szCs w:val="26"/>
          <w:lang w:val="nl-NL"/>
        </w:rPr>
      </w:pPr>
    </w:p>
    <w:p w14:paraId="715946B4" w14:textId="77777777" w:rsidR="002601D4" w:rsidRDefault="002601D4" w:rsidP="002601D4">
      <w:pPr>
        <w:jc w:val="both"/>
        <w:rPr>
          <w:sz w:val="26"/>
          <w:szCs w:val="26"/>
          <w:lang w:val="nl-NL"/>
        </w:rPr>
      </w:pPr>
      <w:r>
        <w:rPr>
          <w:sz w:val="26"/>
          <w:szCs w:val="26"/>
          <w:lang w:val="nl-NL"/>
        </w:rPr>
        <w:t>Tp. HCNS có trách nhiệm đảm bảo mọi nhân viên nữ hiểu rõ về các quyền lợi và các ngày nghỉ phép thai sản mà họ có thể có.</w:t>
      </w:r>
    </w:p>
    <w:p w14:paraId="08FA6679" w14:textId="77777777" w:rsidR="002601D4" w:rsidRDefault="002601D4" w:rsidP="002601D4">
      <w:pPr>
        <w:jc w:val="both"/>
        <w:rPr>
          <w:sz w:val="26"/>
          <w:szCs w:val="26"/>
          <w:lang w:val="nl-NL"/>
        </w:rPr>
      </w:pPr>
    </w:p>
    <w:p w14:paraId="0939E5D6" w14:textId="77777777" w:rsidR="002601D4" w:rsidRDefault="002601D4">
      <w:pPr>
        <w:pStyle w:val="ListParagraph"/>
        <w:numPr>
          <w:ilvl w:val="0"/>
          <w:numId w:val="43"/>
        </w:numPr>
        <w:spacing w:before="0" w:after="0" w:line="240" w:lineRule="auto"/>
        <w:rPr>
          <w:b/>
          <w:szCs w:val="26"/>
          <w:lang w:val="nl-NL"/>
        </w:rPr>
      </w:pPr>
      <w:r>
        <w:rPr>
          <w:b/>
          <w:szCs w:val="26"/>
          <w:lang w:val="nl-NL"/>
        </w:rPr>
        <w:t>Chính sách chi tiết</w:t>
      </w:r>
      <w:r>
        <w:rPr>
          <w:b/>
          <w:szCs w:val="26"/>
          <w:lang w:val="nl-NL"/>
        </w:rPr>
        <w:tab/>
      </w:r>
    </w:p>
    <w:p w14:paraId="0D32E6DC" w14:textId="77777777" w:rsidR="002601D4" w:rsidRDefault="002601D4" w:rsidP="002601D4">
      <w:pPr>
        <w:jc w:val="both"/>
        <w:rPr>
          <w:sz w:val="26"/>
          <w:szCs w:val="26"/>
          <w:lang w:val="nl-NL"/>
        </w:rPr>
      </w:pPr>
    </w:p>
    <w:p w14:paraId="74CF4E86" w14:textId="77777777" w:rsidR="002601D4" w:rsidRDefault="002601D4" w:rsidP="002601D4">
      <w:pPr>
        <w:jc w:val="both"/>
        <w:rPr>
          <w:b/>
          <w:sz w:val="26"/>
          <w:szCs w:val="26"/>
          <w:lang w:val="nl-NL"/>
        </w:rPr>
      </w:pPr>
      <w:r>
        <w:rPr>
          <w:b/>
          <w:sz w:val="26"/>
          <w:szCs w:val="26"/>
          <w:lang w:val="nl-NL"/>
        </w:rPr>
        <w:t>Thủ tục</w:t>
      </w:r>
    </w:p>
    <w:p w14:paraId="50046B42" w14:textId="77777777" w:rsidR="002601D4" w:rsidRDefault="002601D4" w:rsidP="002601D4">
      <w:pPr>
        <w:jc w:val="both"/>
        <w:rPr>
          <w:sz w:val="26"/>
          <w:szCs w:val="26"/>
          <w:lang w:val="nl-NL"/>
        </w:rPr>
      </w:pPr>
    </w:p>
    <w:p w14:paraId="54939120" w14:textId="77777777" w:rsidR="002601D4" w:rsidRDefault="002601D4" w:rsidP="002601D4">
      <w:pPr>
        <w:jc w:val="both"/>
        <w:rPr>
          <w:sz w:val="26"/>
          <w:szCs w:val="26"/>
          <w:lang w:val="nl-NL"/>
        </w:rPr>
      </w:pPr>
      <w:r>
        <w:rPr>
          <w:sz w:val="26"/>
          <w:szCs w:val="26"/>
          <w:lang w:val="nl-NL"/>
        </w:rPr>
        <w:t>Đơn xin nghỉ thai sản phải được trình cho trưởng bộ phận nhận ít nhất là 03 tháng trước ngày dự định nghỉ. Sau khi được chấp thuận sẽ được chuyển cho bộ phận nhân sự và thông báo cho ban giám đốc.</w:t>
      </w:r>
    </w:p>
    <w:p w14:paraId="3C3363C6" w14:textId="77777777" w:rsidR="002601D4" w:rsidRDefault="002601D4" w:rsidP="002601D4">
      <w:pPr>
        <w:jc w:val="both"/>
        <w:rPr>
          <w:sz w:val="26"/>
          <w:szCs w:val="26"/>
          <w:lang w:val="nl-NL"/>
        </w:rPr>
      </w:pPr>
    </w:p>
    <w:p w14:paraId="1A877308" w14:textId="77777777" w:rsidR="002601D4" w:rsidRDefault="002601D4" w:rsidP="002601D4">
      <w:pPr>
        <w:jc w:val="both"/>
        <w:rPr>
          <w:sz w:val="26"/>
          <w:szCs w:val="26"/>
          <w:lang w:val="nl-NL"/>
        </w:rPr>
      </w:pPr>
      <w:r>
        <w:rPr>
          <w:sz w:val="26"/>
          <w:szCs w:val="26"/>
          <w:lang w:val="nl-NL"/>
        </w:rPr>
        <w:t>Trưởng bộ phận có nhu cầu cần người thay thế trong thời gian này sẽ liên hệ với bộ phận nhân sự theo thủ tục tuyển dụng.</w:t>
      </w:r>
    </w:p>
    <w:p w14:paraId="5954B40D" w14:textId="77777777" w:rsidR="002601D4" w:rsidRDefault="002601D4" w:rsidP="002601D4">
      <w:pPr>
        <w:jc w:val="both"/>
        <w:rPr>
          <w:sz w:val="26"/>
          <w:szCs w:val="26"/>
          <w:lang w:val="nl-NL"/>
        </w:rPr>
      </w:pPr>
    </w:p>
    <w:p w14:paraId="218C2EC4" w14:textId="77777777" w:rsidR="002601D4" w:rsidRDefault="002601D4" w:rsidP="002601D4">
      <w:pPr>
        <w:jc w:val="both"/>
        <w:rPr>
          <w:sz w:val="26"/>
          <w:szCs w:val="26"/>
          <w:lang w:val="nl-NL"/>
        </w:rPr>
      </w:pPr>
      <w:r>
        <w:rPr>
          <w:sz w:val="26"/>
          <w:szCs w:val="26"/>
          <w:lang w:val="nl-NL"/>
        </w:rPr>
        <w:t>Bộ phận nhân sự tính các ngày nghỉ phép mà nhân viên được phép có, đồng thời thông báo cho nhân viên và trưởng bộ phận</w:t>
      </w:r>
    </w:p>
    <w:p w14:paraId="19EAD917" w14:textId="77777777" w:rsidR="002601D4" w:rsidRDefault="002601D4" w:rsidP="002601D4">
      <w:pPr>
        <w:jc w:val="both"/>
        <w:rPr>
          <w:sz w:val="26"/>
          <w:szCs w:val="26"/>
          <w:lang w:val="nl-NL"/>
        </w:rPr>
      </w:pPr>
    </w:p>
    <w:p w14:paraId="6197108F" w14:textId="77777777" w:rsidR="002601D4" w:rsidRDefault="002601D4" w:rsidP="002601D4">
      <w:pPr>
        <w:jc w:val="both"/>
        <w:rPr>
          <w:sz w:val="26"/>
          <w:szCs w:val="26"/>
          <w:lang w:val="nl-NL"/>
        </w:rPr>
      </w:pPr>
      <w:r>
        <w:rPr>
          <w:sz w:val="26"/>
          <w:szCs w:val="26"/>
          <w:lang w:val="nl-NL"/>
        </w:rPr>
        <w:t>Nhân viên có thể bắt đầu nghỉ thai sản trước ngày dự kiến sinh nở (...) tuần.</w:t>
      </w:r>
    </w:p>
    <w:p w14:paraId="7B63298B" w14:textId="77777777" w:rsidR="002601D4" w:rsidRDefault="002601D4" w:rsidP="002601D4">
      <w:pPr>
        <w:jc w:val="both"/>
        <w:rPr>
          <w:sz w:val="26"/>
          <w:szCs w:val="26"/>
          <w:lang w:val="nl-NL"/>
        </w:rPr>
      </w:pPr>
    </w:p>
    <w:p w14:paraId="263DB368" w14:textId="77777777" w:rsidR="002601D4" w:rsidRDefault="002601D4" w:rsidP="002601D4">
      <w:pPr>
        <w:jc w:val="both"/>
        <w:rPr>
          <w:b/>
          <w:sz w:val="26"/>
          <w:szCs w:val="26"/>
          <w:lang w:val="nl-NL"/>
        </w:rPr>
      </w:pPr>
      <w:r>
        <w:rPr>
          <w:b/>
          <w:sz w:val="26"/>
          <w:szCs w:val="26"/>
          <w:lang w:val="nl-NL"/>
        </w:rPr>
        <w:t>Chế độ lương trong thời gian nghỉ thai sản</w:t>
      </w:r>
    </w:p>
    <w:p w14:paraId="281864A4" w14:textId="77777777" w:rsidR="002601D4" w:rsidRDefault="002601D4" w:rsidP="002601D4">
      <w:pPr>
        <w:jc w:val="both"/>
        <w:rPr>
          <w:sz w:val="26"/>
          <w:szCs w:val="26"/>
          <w:lang w:val="nl-NL"/>
        </w:rPr>
      </w:pPr>
    </w:p>
    <w:p w14:paraId="4AD9A279" w14:textId="77777777" w:rsidR="002601D4" w:rsidRDefault="002601D4" w:rsidP="002601D4">
      <w:pPr>
        <w:jc w:val="both"/>
        <w:rPr>
          <w:sz w:val="26"/>
          <w:szCs w:val="26"/>
          <w:lang w:val="nl-NL"/>
        </w:rPr>
      </w:pPr>
      <w:r>
        <w:rPr>
          <w:sz w:val="26"/>
          <w:szCs w:val="26"/>
          <w:lang w:val="nl-NL"/>
        </w:rPr>
        <w:t>Theo đúng quy định của luật hiện hành (điều 117; 114)</w:t>
      </w:r>
    </w:p>
    <w:p w14:paraId="1A3ACCF5" w14:textId="77777777" w:rsidR="002601D4" w:rsidRDefault="002601D4" w:rsidP="002601D4">
      <w:pPr>
        <w:jc w:val="both"/>
        <w:rPr>
          <w:sz w:val="26"/>
          <w:szCs w:val="26"/>
          <w:lang w:val="nl-NL"/>
        </w:rPr>
      </w:pPr>
    </w:p>
    <w:p w14:paraId="5CD5940A" w14:textId="77777777" w:rsidR="002601D4" w:rsidRDefault="002601D4" w:rsidP="002601D4">
      <w:pPr>
        <w:jc w:val="both"/>
        <w:rPr>
          <w:b/>
          <w:sz w:val="26"/>
          <w:szCs w:val="26"/>
          <w:lang w:val="nl-NL"/>
        </w:rPr>
      </w:pPr>
      <w:r>
        <w:rPr>
          <w:b/>
          <w:sz w:val="26"/>
          <w:szCs w:val="26"/>
          <w:lang w:val="nl-NL"/>
        </w:rPr>
        <w:t>Bố trí công việc trong thời gian thai nghén</w:t>
      </w:r>
    </w:p>
    <w:p w14:paraId="089D36F3" w14:textId="77777777" w:rsidR="002601D4" w:rsidRDefault="002601D4" w:rsidP="002601D4">
      <w:pPr>
        <w:jc w:val="both"/>
        <w:rPr>
          <w:sz w:val="26"/>
          <w:szCs w:val="26"/>
          <w:lang w:val="nl-NL"/>
        </w:rPr>
      </w:pPr>
    </w:p>
    <w:p w14:paraId="1251D0A9" w14:textId="77777777" w:rsidR="002601D4" w:rsidRDefault="002601D4" w:rsidP="002601D4">
      <w:pPr>
        <w:jc w:val="both"/>
        <w:rPr>
          <w:sz w:val="26"/>
          <w:szCs w:val="26"/>
          <w:lang w:val="nl-NL"/>
        </w:rPr>
      </w:pPr>
      <w:r>
        <w:rPr>
          <w:sz w:val="26"/>
          <w:szCs w:val="26"/>
          <w:lang w:val="nl-NL"/>
        </w:rPr>
        <w:t>Trong trường hợp vì lý do sức khỏe liên quan đến việc thai nghén, nhân viên không có khả năng làm được công việc hiện tại, phải thông báo cho Tp. HCNS . Trong trường hợp này, công ty có trách nhiệm tạo điều kiện cho nhân viên tiếp tục làm việc bằng cách chuyển bộ phận công tác, môi trường làm việc, giảm giờ làm việc mà không có sự phân biệt đối xử nào.</w:t>
      </w:r>
    </w:p>
    <w:p w14:paraId="67BEA8B3" w14:textId="77777777" w:rsidR="002601D4" w:rsidRDefault="002601D4" w:rsidP="002601D4">
      <w:pPr>
        <w:jc w:val="both"/>
        <w:rPr>
          <w:sz w:val="26"/>
          <w:szCs w:val="26"/>
          <w:lang w:val="nl-NL"/>
        </w:rPr>
      </w:pPr>
    </w:p>
    <w:p w14:paraId="185ADBE8" w14:textId="77777777" w:rsidR="002601D4" w:rsidRDefault="002601D4" w:rsidP="002601D4">
      <w:pPr>
        <w:jc w:val="both"/>
        <w:rPr>
          <w:b/>
          <w:sz w:val="26"/>
          <w:szCs w:val="26"/>
          <w:lang w:val="nl-NL"/>
        </w:rPr>
      </w:pPr>
      <w:r>
        <w:rPr>
          <w:b/>
          <w:sz w:val="26"/>
          <w:szCs w:val="26"/>
          <w:lang w:val="nl-NL"/>
        </w:rPr>
        <w:t>Thay thế nhân viên tạm thời</w:t>
      </w:r>
    </w:p>
    <w:p w14:paraId="70B316F0" w14:textId="77777777" w:rsidR="002601D4" w:rsidRDefault="002601D4" w:rsidP="002601D4">
      <w:pPr>
        <w:jc w:val="both"/>
        <w:rPr>
          <w:sz w:val="26"/>
          <w:szCs w:val="26"/>
          <w:lang w:val="nl-NL"/>
        </w:rPr>
      </w:pPr>
    </w:p>
    <w:p w14:paraId="2183F637" w14:textId="77777777" w:rsidR="002601D4" w:rsidRDefault="002601D4" w:rsidP="002601D4">
      <w:pPr>
        <w:jc w:val="both"/>
        <w:rPr>
          <w:sz w:val="26"/>
          <w:szCs w:val="26"/>
          <w:lang w:val="nl-NL"/>
        </w:rPr>
      </w:pPr>
      <w:r>
        <w:rPr>
          <w:sz w:val="26"/>
          <w:szCs w:val="26"/>
          <w:lang w:val="nl-NL"/>
        </w:rPr>
        <w:t>Nhân viên thay thế được tuyển từ nội bộ sẽ trở lại vị trí công tác cũ của mình khi nhân viên nghỉ phép thai sản trở lại làm việc. Nếu vị trí cũ không còn hiện hữu, nhân viên thay thế phải được sắp xếp công việc khác phù hợp.</w:t>
      </w:r>
    </w:p>
    <w:p w14:paraId="5E896DBA" w14:textId="77777777" w:rsidR="002601D4" w:rsidRDefault="002601D4" w:rsidP="002601D4">
      <w:pPr>
        <w:jc w:val="both"/>
        <w:rPr>
          <w:sz w:val="26"/>
          <w:szCs w:val="26"/>
          <w:lang w:val="nl-NL"/>
        </w:rPr>
      </w:pPr>
    </w:p>
    <w:p w14:paraId="594358ED" w14:textId="77777777" w:rsidR="002601D4" w:rsidRDefault="002601D4" w:rsidP="002601D4">
      <w:pPr>
        <w:jc w:val="both"/>
        <w:rPr>
          <w:sz w:val="26"/>
          <w:szCs w:val="26"/>
          <w:lang w:val="nl-NL"/>
        </w:rPr>
      </w:pPr>
      <w:r>
        <w:rPr>
          <w:sz w:val="26"/>
          <w:szCs w:val="26"/>
          <w:lang w:val="nl-NL"/>
        </w:rPr>
        <w:t>Nhân viên thay thế tạm thời tuyển từ bên ngoài phải được thông báo hình thức lao động chỉ là tạm thời và báo trước bằng văn bản về việc chấm dứt hợp đồng lao động theo đúng qui định của luật pháp, khi nhân viên nghỉ thai sản trở lại làm việc.</w:t>
      </w:r>
    </w:p>
    <w:p w14:paraId="07B76C92" w14:textId="77777777" w:rsidR="002601D4" w:rsidRDefault="002601D4" w:rsidP="002601D4">
      <w:pPr>
        <w:jc w:val="both"/>
        <w:rPr>
          <w:sz w:val="26"/>
          <w:szCs w:val="26"/>
          <w:lang w:val="nl-NL"/>
        </w:rPr>
      </w:pPr>
    </w:p>
    <w:p w14:paraId="22CCC2CE" w14:textId="77777777" w:rsidR="002601D4" w:rsidRDefault="002601D4" w:rsidP="002601D4">
      <w:pPr>
        <w:jc w:val="both"/>
        <w:rPr>
          <w:b/>
          <w:sz w:val="26"/>
          <w:szCs w:val="26"/>
          <w:lang w:val="nl-NL"/>
        </w:rPr>
      </w:pPr>
      <w:r>
        <w:rPr>
          <w:b/>
          <w:sz w:val="26"/>
          <w:szCs w:val="26"/>
          <w:lang w:val="nl-NL"/>
        </w:rPr>
        <w:t>Trở lại làm việc</w:t>
      </w:r>
    </w:p>
    <w:p w14:paraId="245A214B" w14:textId="77777777" w:rsidR="002601D4" w:rsidRDefault="002601D4" w:rsidP="002601D4">
      <w:pPr>
        <w:jc w:val="both"/>
        <w:rPr>
          <w:sz w:val="26"/>
          <w:szCs w:val="26"/>
          <w:lang w:val="nl-NL"/>
        </w:rPr>
      </w:pPr>
    </w:p>
    <w:p w14:paraId="30BC0686" w14:textId="77777777" w:rsidR="002601D4" w:rsidRDefault="002601D4" w:rsidP="002601D4">
      <w:pPr>
        <w:jc w:val="both"/>
        <w:rPr>
          <w:sz w:val="26"/>
          <w:szCs w:val="26"/>
          <w:lang w:val="nl-NL"/>
        </w:rPr>
      </w:pPr>
      <w:r>
        <w:rPr>
          <w:sz w:val="26"/>
          <w:szCs w:val="26"/>
          <w:lang w:val="nl-NL"/>
        </w:rPr>
        <w:t xml:space="preserve">Tp. HCNS sẽ gửi thư yêu cầu nhân viên xác định ngày trở lại làm việc không quá (...) tuần sau ngày sinh nở và nhân viên phải phúc đáp bằng văn bản trong vòng (...) ngày sau khi nhận được yêu cầu. </w:t>
      </w:r>
    </w:p>
    <w:p w14:paraId="38531913" w14:textId="77777777" w:rsidR="002601D4" w:rsidRDefault="002601D4" w:rsidP="002601D4">
      <w:pPr>
        <w:pStyle w:val="ListParagraph"/>
        <w:ind w:left="0"/>
        <w:rPr>
          <w:sz w:val="26"/>
          <w:szCs w:val="26"/>
          <w:lang w:val="nl-NL"/>
        </w:rPr>
      </w:pPr>
    </w:p>
    <w:p w14:paraId="66F5B1EF" w14:textId="77777777" w:rsidR="002601D4" w:rsidRDefault="002601D4" w:rsidP="002601D4">
      <w:pPr>
        <w:pStyle w:val="ListParagraph"/>
        <w:ind w:left="0"/>
        <w:rPr>
          <w:b/>
          <w:sz w:val="30"/>
          <w:szCs w:val="26"/>
          <w:lang w:val="nl-NL"/>
        </w:rPr>
      </w:pPr>
      <w:r>
        <w:rPr>
          <w:b/>
          <w:sz w:val="26"/>
          <w:szCs w:val="26"/>
          <w:lang w:val="nl-NL"/>
        </w:rPr>
        <w:t>10.</w:t>
      </w:r>
      <w:r>
        <w:rPr>
          <w:b/>
          <w:sz w:val="30"/>
          <w:szCs w:val="26"/>
          <w:lang w:val="nl-NL"/>
        </w:rPr>
        <w:t>Đào tạo và phát triển</w:t>
      </w:r>
    </w:p>
    <w:p w14:paraId="7AB81B53" w14:textId="77777777" w:rsidR="002601D4" w:rsidRDefault="002601D4" w:rsidP="002601D4">
      <w:pPr>
        <w:jc w:val="both"/>
        <w:rPr>
          <w:sz w:val="26"/>
          <w:szCs w:val="26"/>
          <w:lang w:val="nl-NL"/>
        </w:rPr>
      </w:pPr>
    </w:p>
    <w:p w14:paraId="03FD48E0" w14:textId="77777777" w:rsidR="002601D4" w:rsidRDefault="002601D4">
      <w:pPr>
        <w:pStyle w:val="ListParagraph"/>
        <w:numPr>
          <w:ilvl w:val="0"/>
          <w:numId w:val="45"/>
        </w:numPr>
        <w:spacing w:before="0" w:after="0" w:line="240" w:lineRule="auto"/>
        <w:rPr>
          <w:b/>
          <w:szCs w:val="26"/>
          <w:lang w:val="nl-NL"/>
        </w:rPr>
      </w:pPr>
      <w:r>
        <w:rPr>
          <w:b/>
          <w:szCs w:val="26"/>
          <w:lang w:val="nl-NL"/>
        </w:rPr>
        <w:t>Phạm vi áp dụng</w:t>
      </w:r>
      <w:r>
        <w:rPr>
          <w:b/>
          <w:szCs w:val="26"/>
          <w:lang w:val="nl-NL"/>
        </w:rPr>
        <w:tab/>
      </w:r>
    </w:p>
    <w:p w14:paraId="26E16775" w14:textId="77777777" w:rsidR="002601D4" w:rsidRDefault="002601D4" w:rsidP="002601D4">
      <w:pPr>
        <w:jc w:val="both"/>
        <w:rPr>
          <w:sz w:val="26"/>
          <w:szCs w:val="26"/>
          <w:lang w:val="nl-NL"/>
        </w:rPr>
      </w:pPr>
    </w:p>
    <w:p w14:paraId="304AC22E" w14:textId="77777777" w:rsidR="002601D4" w:rsidRDefault="002601D4" w:rsidP="002601D4">
      <w:pPr>
        <w:jc w:val="both"/>
        <w:rPr>
          <w:sz w:val="26"/>
          <w:szCs w:val="26"/>
          <w:lang w:val="nl-NL"/>
        </w:rPr>
      </w:pPr>
      <w:r>
        <w:rPr>
          <w:sz w:val="26"/>
          <w:szCs w:val="26"/>
          <w:lang w:val="nl-NL"/>
        </w:rPr>
        <w:t>Mọi nhân viên có hợp đồng lao động chính thức với công ty</w:t>
      </w:r>
    </w:p>
    <w:p w14:paraId="3F082DE9" w14:textId="77777777" w:rsidR="002601D4" w:rsidRDefault="002601D4" w:rsidP="002601D4">
      <w:pPr>
        <w:jc w:val="both"/>
        <w:rPr>
          <w:sz w:val="26"/>
          <w:szCs w:val="26"/>
          <w:lang w:val="nl-NL"/>
        </w:rPr>
      </w:pPr>
    </w:p>
    <w:p w14:paraId="37D61D42" w14:textId="77777777" w:rsidR="002601D4" w:rsidRDefault="002601D4">
      <w:pPr>
        <w:pStyle w:val="ListParagraph"/>
        <w:numPr>
          <w:ilvl w:val="0"/>
          <w:numId w:val="45"/>
        </w:numPr>
        <w:spacing w:before="0" w:after="0" w:line="240" w:lineRule="auto"/>
        <w:rPr>
          <w:b/>
          <w:szCs w:val="26"/>
          <w:lang w:val="nl-NL"/>
        </w:rPr>
      </w:pPr>
      <w:r>
        <w:rPr>
          <w:b/>
          <w:szCs w:val="26"/>
          <w:lang w:val="nl-NL"/>
        </w:rPr>
        <w:t>Quy định trách nhiệm và thẩm quyền</w:t>
      </w:r>
      <w:r>
        <w:rPr>
          <w:b/>
          <w:szCs w:val="26"/>
          <w:lang w:val="nl-NL"/>
        </w:rPr>
        <w:tab/>
      </w:r>
    </w:p>
    <w:p w14:paraId="2C2D501C" w14:textId="77777777" w:rsidR="002601D4" w:rsidRDefault="002601D4" w:rsidP="002601D4">
      <w:pPr>
        <w:jc w:val="both"/>
        <w:rPr>
          <w:sz w:val="26"/>
          <w:szCs w:val="26"/>
          <w:lang w:val="nl-NL"/>
        </w:rPr>
      </w:pPr>
    </w:p>
    <w:p w14:paraId="6167018F" w14:textId="77777777" w:rsidR="002601D4" w:rsidRDefault="002601D4" w:rsidP="002601D4">
      <w:pPr>
        <w:jc w:val="both"/>
        <w:rPr>
          <w:sz w:val="26"/>
          <w:szCs w:val="26"/>
          <w:lang w:val="nl-NL"/>
        </w:rPr>
      </w:pPr>
      <w:r>
        <w:rPr>
          <w:sz w:val="26"/>
          <w:szCs w:val="26"/>
          <w:lang w:val="nl-NL"/>
        </w:rPr>
        <w:t>Tp. HCNS có trách nhiệm xây dựng kế hoạch đào tạo, căn cứ vào:</w:t>
      </w:r>
    </w:p>
    <w:p w14:paraId="47B3BE6A" w14:textId="77777777" w:rsidR="002601D4" w:rsidRDefault="002601D4" w:rsidP="002601D4">
      <w:pPr>
        <w:jc w:val="both"/>
        <w:rPr>
          <w:sz w:val="26"/>
          <w:szCs w:val="26"/>
          <w:lang w:val="nl-NL"/>
        </w:rPr>
      </w:pPr>
    </w:p>
    <w:p w14:paraId="559CBED3" w14:textId="77777777" w:rsidR="002601D4" w:rsidRDefault="002601D4">
      <w:pPr>
        <w:pStyle w:val="ListParagraph"/>
        <w:numPr>
          <w:ilvl w:val="0"/>
          <w:numId w:val="33"/>
        </w:numPr>
        <w:spacing w:before="0" w:after="0" w:line="240" w:lineRule="auto"/>
        <w:rPr>
          <w:sz w:val="26"/>
          <w:szCs w:val="26"/>
          <w:lang w:val="nl-NL"/>
        </w:rPr>
      </w:pPr>
      <w:r>
        <w:rPr>
          <w:sz w:val="26"/>
          <w:szCs w:val="26"/>
          <w:lang w:val="nl-NL"/>
        </w:rPr>
        <w:t>Chủ trương, phương hướng hoạt động của công ty</w:t>
      </w:r>
    </w:p>
    <w:p w14:paraId="79518814" w14:textId="77777777" w:rsidR="002601D4" w:rsidRDefault="002601D4">
      <w:pPr>
        <w:pStyle w:val="ListParagraph"/>
        <w:numPr>
          <w:ilvl w:val="0"/>
          <w:numId w:val="33"/>
        </w:numPr>
        <w:spacing w:before="0" w:after="0" w:line="240" w:lineRule="auto"/>
        <w:rPr>
          <w:sz w:val="26"/>
          <w:szCs w:val="26"/>
          <w:lang w:val="nl-NL"/>
        </w:rPr>
      </w:pPr>
      <w:r>
        <w:rPr>
          <w:sz w:val="26"/>
          <w:szCs w:val="26"/>
          <w:lang w:val="nl-NL"/>
        </w:rPr>
        <w:t>Nhu cầu đào tạo</w:t>
      </w:r>
    </w:p>
    <w:p w14:paraId="47DE68E4" w14:textId="77777777" w:rsidR="002601D4" w:rsidRDefault="002601D4">
      <w:pPr>
        <w:pStyle w:val="ListParagraph"/>
        <w:numPr>
          <w:ilvl w:val="0"/>
          <w:numId w:val="33"/>
        </w:numPr>
        <w:spacing w:before="0" w:after="0" w:line="240" w:lineRule="auto"/>
        <w:rPr>
          <w:sz w:val="26"/>
          <w:szCs w:val="26"/>
          <w:lang w:val="nl-NL"/>
        </w:rPr>
      </w:pPr>
      <w:r>
        <w:rPr>
          <w:sz w:val="26"/>
          <w:szCs w:val="26"/>
          <w:lang w:val="nl-NL"/>
        </w:rPr>
        <w:t>Nguyện vọng đào tạo của cá nhân, bộ phận.</w:t>
      </w:r>
    </w:p>
    <w:p w14:paraId="3A6AD5F5" w14:textId="77777777" w:rsidR="002601D4" w:rsidRDefault="002601D4">
      <w:pPr>
        <w:pStyle w:val="ListParagraph"/>
        <w:numPr>
          <w:ilvl w:val="0"/>
          <w:numId w:val="33"/>
        </w:numPr>
        <w:spacing w:before="0" w:after="0" w:line="240" w:lineRule="auto"/>
        <w:rPr>
          <w:sz w:val="26"/>
          <w:szCs w:val="26"/>
          <w:lang w:val="nl-NL"/>
        </w:rPr>
      </w:pPr>
      <w:r>
        <w:rPr>
          <w:sz w:val="26"/>
          <w:szCs w:val="26"/>
          <w:lang w:val="nl-NL"/>
        </w:rPr>
        <w:t>Triển khai kế hoạch đào tạo đã được phê duyệt.</w:t>
      </w:r>
    </w:p>
    <w:p w14:paraId="2F9EFDC2" w14:textId="77777777" w:rsidR="002601D4" w:rsidRDefault="002601D4">
      <w:pPr>
        <w:pStyle w:val="ListParagraph"/>
        <w:numPr>
          <w:ilvl w:val="0"/>
          <w:numId w:val="33"/>
        </w:numPr>
        <w:spacing w:before="0" w:after="0" w:line="240" w:lineRule="auto"/>
        <w:rPr>
          <w:sz w:val="26"/>
          <w:szCs w:val="26"/>
          <w:lang w:val="nl-NL"/>
        </w:rPr>
      </w:pPr>
      <w:r>
        <w:rPr>
          <w:sz w:val="26"/>
          <w:szCs w:val="26"/>
          <w:lang w:val="nl-NL"/>
        </w:rPr>
        <w:t>Kế hoạch, chương trình đào tạo phải được GĐĐH phê duyệt.</w:t>
      </w:r>
    </w:p>
    <w:p w14:paraId="0179C895" w14:textId="77777777" w:rsidR="002601D4" w:rsidRDefault="002601D4" w:rsidP="002601D4">
      <w:pPr>
        <w:jc w:val="both"/>
        <w:rPr>
          <w:sz w:val="26"/>
          <w:szCs w:val="26"/>
          <w:lang w:val="nl-NL"/>
        </w:rPr>
      </w:pPr>
    </w:p>
    <w:p w14:paraId="3810AC15" w14:textId="77777777" w:rsidR="002601D4" w:rsidRDefault="002601D4">
      <w:pPr>
        <w:pStyle w:val="ListParagraph"/>
        <w:numPr>
          <w:ilvl w:val="0"/>
          <w:numId w:val="45"/>
        </w:numPr>
        <w:spacing w:before="0" w:after="0" w:line="240" w:lineRule="auto"/>
        <w:rPr>
          <w:b/>
          <w:szCs w:val="26"/>
          <w:lang w:val="nl-NL"/>
        </w:rPr>
      </w:pPr>
      <w:r>
        <w:rPr>
          <w:b/>
          <w:szCs w:val="26"/>
          <w:lang w:val="nl-NL"/>
        </w:rPr>
        <w:t>Quy trình/ thủ tục</w:t>
      </w:r>
      <w:r>
        <w:rPr>
          <w:b/>
          <w:szCs w:val="26"/>
          <w:lang w:val="nl-NL"/>
        </w:rPr>
        <w:tab/>
      </w:r>
    </w:p>
    <w:p w14:paraId="72A6850F" w14:textId="77777777" w:rsidR="002601D4" w:rsidRDefault="002601D4" w:rsidP="002601D4">
      <w:pPr>
        <w:jc w:val="both"/>
        <w:rPr>
          <w:sz w:val="26"/>
          <w:szCs w:val="26"/>
          <w:lang w:val="nl-NL"/>
        </w:rPr>
      </w:pPr>
    </w:p>
    <w:p w14:paraId="794B772C" w14:textId="77777777" w:rsidR="002601D4" w:rsidRDefault="002601D4" w:rsidP="002601D4">
      <w:pPr>
        <w:jc w:val="both"/>
        <w:rPr>
          <w:b/>
          <w:sz w:val="26"/>
          <w:szCs w:val="26"/>
          <w:lang w:val="nl-NL"/>
        </w:rPr>
      </w:pPr>
      <w:r>
        <w:rPr>
          <w:b/>
          <w:sz w:val="26"/>
          <w:szCs w:val="26"/>
          <w:lang w:val="nl-NL"/>
        </w:rPr>
        <w:t>Nguyên tắc đào tạo</w:t>
      </w:r>
    </w:p>
    <w:p w14:paraId="5F27D462" w14:textId="77777777" w:rsidR="002601D4" w:rsidRDefault="002601D4" w:rsidP="002601D4">
      <w:pPr>
        <w:jc w:val="both"/>
        <w:rPr>
          <w:sz w:val="26"/>
          <w:szCs w:val="26"/>
          <w:lang w:val="nl-NL"/>
        </w:rPr>
      </w:pPr>
    </w:p>
    <w:p w14:paraId="160BA81E" w14:textId="77777777" w:rsidR="002601D4" w:rsidRDefault="002601D4">
      <w:pPr>
        <w:pStyle w:val="ListParagraph"/>
        <w:numPr>
          <w:ilvl w:val="0"/>
          <w:numId w:val="34"/>
        </w:numPr>
        <w:spacing w:before="0" w:after="0" w:line="240" w:lineRule="auto"/>
        <w:rPr>
          <w:sz w:val="26"/>
          <w:szCs w:val="26"/>
          <w:lang w:val="nl-NL"/>
        </w:rPr>
      </w:pPr>
      <w:r>
        <w:rPr>
          <w:sz w:val="26"/>
          <w:szCs w:val="26"/>
          <w:lang w:val="nl-NL"/>
        </w:rPr>
        <w:t>Phải phục vụ cho việc nâng cao trình độ chuyên môn, nghiệp vụ, tay nghề có liên quan đến công việc/ vị trí đang đàm nhận.</w:t>
      </w:r>
    </w:p>
    <w:p w14:paraId="583D4BAE" w14:textId="77777777" w:rsidR="002601D4" w:rsidRDefault="002601D4">
      <w:pPr>
        <w:pStyle w:val="ListParagraph"/>
        <w:numPr>
          <w:ilvl w:val="0"/>
          <w:numId w:val="34"/>
        </w:numPr>
        <w:spacing w:before="0" w:after="0" w:line="240" w:lineRule="auto"/>
        <w:rPr>
          <w:sz w:val="26"/>
          <w:szCs w:val="26"/>
          <w:lang w:val="nl-NL"/>
        </w:rPr>
      </w:pPr>
      <w:r>
        <w:rPr>
          <w:sz w:val="26"/>
          <w:szCs w:val="26"/>
          <w:lang w:val="nl-NL"/>
        </w:rPr>
        <w:t>Phải phù hợp với kế hoạch và định hướng phát triển của công ty</w:t>
      </w:r>
    </w:p>
    <w:p w14:paraId="428D48AC" w14:textId="77777777" w:rsidR="002601D4" w:rsidRDefault="002601D4">
      <w:pPr>
        <w:pStyle w:val="ListParagraph"/>
        <w:numPr>
          <w:ilvl w:val="0"/>
          <w:numId w:val="34"/>
        </w:numPr>
        <w:spacing w:before="0" w:after="0" w:line="240" w:lineRule="auto"/>
        <w:rPr>
          <w:sz w:val="26"/>
          <w:szCs w:val="26"/>
          <w:lang w:val="nl-NL"/>
        </w:rPr>
      </w:pPr>
      <w:r>
        <w:rPr>
          <w:sz w:val="26"/>
          <w:szCs w:val="26"/>
          <w:lang w:val="nl-NL"/>
        </w:rPr>
        <w:t xml:space="preserve">Không ảnh hưởng đến hoạt động kinh doanh của công ty nhưng vẫn đảm bảo hiệu quả đào tạo cao. </w:t>
      </w:r>
    </w:p>
    <w:p w14:paraId="4129CEFE" w14:textId="77777777" w:rsidR="002601D4" w:rsidRDefault="002601D4" w:rsidP="002601D4">
      <w:pPr>
        <w:jc w:val="both"/>
        <w:rPr>
          <w:sz w:val="26"/>
          <w:szCs w:val="26"/>
          <w:lang w:val="nl-NL"/>
        </w:rPr>
      </w:pPr>
    </w:p>
    <w:p w14:paraId="7BF6BE50" w14:textId="77777777" w:rsidR="002601D4" w:rsidRDefault="002601D4" w:rsidP="002601D4">
      <w:pPr>
        <w:jc w:val="both"/>
        <w:rPr>
          <w:b/>
          <w:sz w:val="26"/>
          <w:szCs w:val="26"/>
          <w:lang w:val="nl-NL"/>
        </w:rPr>
      </w:pPr>
      <w:r>
        <w:rPr>
          <w:b/>
          <w:sz w:val="26"/>
          <w:szCs w:val="26"/>
          <w:lang w:val="nl-NL"/>
        </w:rPr>
        <w:t>Xác định nhu cầu đào tạo</w:t>
      </w:r>
    </w:p>
    <w:p w14:paraId="43EFED50" w14:textId="77777777" w:rsidR="002601D4" w:rsidRDefault="002601D4" w:rsidP="002601D4">
      <w:pPr>
        <w:jc w:val="both"/>
        <w:rPr>
          <w:sz w:val="26"/>
          <w:szCs w:val="26"/>
          <w:lang w:val="nl-NL"/>
        </w:rPr>
      </w:pPr>
    </w:p>
    <w:p w14:paraId="666FDF6A" w14:textId="77777777" w:rsidR="002601D4" w:rsidRDefault="002601D4">
      <w:pPr>
        <w:pStyle w:val="ListParagraph"/>
        <w:numPr>
          <w:ilvl w:val="0"/>
          <w:numId w:val="35"/>
        </w:numPr>
        <w:spacing w:before="0" w:after="0" w:line="240" w:lineRule="auto"/>
        <w:rPr>
          <w:sz w:val="26"/>
          <w:szCs w:val="26"/>
          <w:lang w:val="nl-NL"/>
        </w:rPr>
      </w:pPr>
      <w:r>
        <w:rPr>
          <w:sz w:val="26"/>
          <w:szCs w:val="26"/>
          <w:lang w:val="nl-NL"/>
        </w:rPr>
        <w:t>Cơ sở để xác định nhu cầu đào tạo.</w:t>
      </w:r>
    </w:p>
    <w:p w14:paraId="6CDADF0A" w14:textId="77777777" w:rsidR="002601D4" w:rsidRDefault="002601D4">
      <w:pPr>
        <w:pStyle w:val="ListParagraph"/>
        <w:numPr>
          <w:ilvl w:val="0"/>
          <w:numId w:val="35"/>
        </w:numPr>
        <w:spacing w:before="0" w:after="0" w:line="240" w:lineRule="auto"/>
        <w:rPr>
          <w:sz w:val="26"/>
          <w:szCs w:val="26"/>
          <w:lang w:val="nl-NL"/>
        </w:rPr>
      </w:pPr>
      <w:r>
        <w:rPr>
          <w:sz w:val="26"/>
          <w:szCs w:val="26"/>
          <w:lang w:val="nl-NL"/>
        </w:rPr>
        <w:t>Tiêu chuẩn năng lực của từng vị trí</w:t>
      </w:r>
    </w:p>
    <w:p w14:paraId="23AB744D" w14:textId="77777777" w:rsidR="002601D4" w:rsidRDefault="002601D4">
      <w:pPr>
        <w:pStyle w:val="ListParagraph"/>
        <w:numPr>
          <w:ilvl w:val="0"/>
          <w:numId w:val="35"/>
        </w:numPr>
        <w:spacing w:before="0" w:after="0" w:line="240" w:lineRule="auto"/>
        <w:rPr>
          <w:sz w:val="26"/>
          <w:szCs w:val="26"/>
          <w:lang w:val="nl-NL"/>
        </w:rPr>
      </w:pPr>
      <w:r>
        <w:rPr>
          <w:sz w:val="26"/>
          <w:szCs w:val="26"/>
          <w:lang w:val="nl-NL"/>
        </w:rPr>
        <w:t xml:space="preserve">Biên bản đánh giá KQCV cá nhân của từng nhân viên </w:t>
      </w:r>
    </w:p>
    <w:p w14:paraId="03997695" w14:textId="77777777" w:rsidR="002601D4" w:rsidRDefault="002601D4">
      <w:pPr>
        <w:pStyle w:val="ListParagraph"/>
        <w:numPr>
          <w:ilvl w:val="0"/>
          <w:numId w:val="35"/>
        </w:numPr>
        <w:spacing w:before="0" w:after="0" w:line="240" w:lineRule="auto"/>
        <w:rPr>
          <w:sz w:val="26"/>
          <w:szCs w:val="26"/>
          <w:lang w:val="nl-NL"/>
        </w:rPr>
      </w:pPr>
      <w:r>
        <w:rPr>
          <w:sz w:val="26"/>
          <w:szCs w:val="26"/>
          <w:lang w:val="nl-NL"/>
        </w:rPr>
        <w:lastRenderedPageBreak/>
        <w:t>Đào tạo những người mới được tuyển dụng</w:t>
      </w:r>
    </w:p>
    <w:p w14:paraId="3166E5FB" w14:textId="77777777" w:rsidR="002601D4" w:rsidRDefault="002601D4">
      <w:pPr>
        <w:pStyle w:val="ListParagraph"/>
        <w:numPr>
          <w:ilvl w:val="0"/>
          <w:numId w:val="35"/>
        </w:numPr>
        <w:spacing w:before="0" w:after="0" w:line="240" w:lineRule="auto"/>
        <w:rPr>
          <w:sz w:val="26"/>
          <w:szCs w:val="26"/>
          <w:lang w:val="nl-NL"/>
        </w:rPr>
      </w:pPr>
      <w:r>
        <w:rPr>
          <w:sz w:val="26"/>
          <w:szCs w:val="26"/>
          <w:lang w:val="nl-NL"/>
        </w:rPr>
        <w:t>Đào tạo cho những người chuyển đổi vị trí công tác</w:t>
      </w:r>
    </w:p>
    <w:p w14:paraId="53919C55" w14:textId="77777777" w:rsidR="002601D4" w:rsidRDefault="002601D4" w:rsidP="002601D4">
      <w:pPr>
        <w:jc w:val="both"/>
        <w:rPr>
          <w:sz w:val="26"/>
          <w:szCs w:val="26"/>
          <w:lang w:val="nl-NL"/>
        </w:rPr>
      </w:pPr>
    </w:p>
    <w:p w14:paraId="14275408" w14:textId="77777777" w:rsidR="002601D4" w:rsidRDefault="002601D4" w:rsidP="002601D4">
      <w:pPr>
        <w:jc w:val="both"/>
        <w:rPr>
          <w:b/>
          <w:sz w:val="26"/>
          <w:szCs w:val="26"/>
          <w:lang w:val="nl-NL"/>
        </w:rPr>
      </w:pPr>
      <w:r>
        <w:rPr>
          <w:b/>
          <w:sz w:val="26"/>
          <w:szCs w:val="26"/>
          <w:lang w:val="nl-NL"/>
        </w:rPr>
        <w:t>Phương pháp xác định</w:t>
      </w:r>
    </w:p>
    <w:p w14:paraId="43CF60A4" w14:textId="77777777" w:rsidR="002601D4" w:rsidRDefault="002601D4" w:rsidP="002601D4">
      <w:pPr>
        <w:jc w:val="both"/>
        <w:rPr>
          <w:sz w:val="26"/>
          <w:szCs w:val="26"/>
          <w:lang w:val="nl-NL"/>
        </w:rPr>
      </w:pPr>
    </w:p>
    <w:p w14:paraId="05BB5417" w14:textId="77777777" w:rsidR="002601D4" w:rsidRDefault="002601D4">
      <w:pPr>
        <w:pStyle w:val="ListParagraph"/>
        <w:numPr>
          <w:ilvl w:val="0"/>
          <w:numId w:val="46"/>
        </w:numPr>
        <w:spacing w:before="0" w:after="0" w:line="240" w:lineRule="auto"/>
        <w:rPr>
          <w:sz w:val="26"/>
          <w:szCs w:val="26"/>
          <w:lang w:val="nl-NL"/>
        </w:rPr>
      </w:pPr>
      <w:r>
        <w:rPr>
          <w:sz w:val="26"/>
          <w:szCs w:val="26"/>
          <w:lang w:val="nl-NL"/>
        </w:rPr>
        <w:t>Cá nhân nào có nhu cầu đào tạo sẽ điền vào phiếu và nộp cho bộ phận nhân sự.</w:t>
      </w:r>
    </w:p>
    <w:p w14:paraId="7E95A808" w14:textId="77777777" w:rsidR="002601D4" w:rsidRDefault="002601D4">
      <w:pPr>
        <w:pStyle w:val="ListParagraph"/>
        <w:numPr>
          <w:ilvl w:val="0"/>
          <w:numId w:val="46"/>
        </w:numPr>
        <w:spacing w:before="0" w:after="0" w:line="240" w:lineRule="auto"/>
        <w:rPr>
          <w:sz w:val="26"/>
          <w:szCs w:val="26"/>
          <w:lang w:val="nl-NL"/>
        </w:rPr>
      </w:pPr>
      <w:r>
        <w:rPr>
          <w:sz w:val="26"/>
          <w:szCs w:val="26"/>
          <w:lang w:val="nl-NL"/>
        </w:rPr>
        <w:t>Trên cơ sở bản mô tả công việc và tiêu chuẩn đánh giá năng lực của từng vị trí, trưởng phòng/ bộ phận sẽ so sánh yêu câu cần có về kiến thức, kỹ năng công việc và năng lực, trình độ chuyên môn thực tế của mỗi người để xác định nhu cầu đào tạo.</w:t>
      </w:r>
    </w:p>
    <w:p w14:paraId="4E5C2527" w14:textId="77777777" w:rsidR="002601D4" w:rsidRDefault="002601D4">
      <w:pPr>
        <w:pStyle w:val="ListParagraph"/>
        <w:numPr>
          <w:ilvl w:val="0"/>
          <w:numId w:val="46"/>
        </w:numPr>
        <w:spacing w:before="0" w:after="0" w:line="240" w:lineRule="auto"/>
        <w:rPr>
          <w:sz w:val="26"/>
          <w:szCs w:val="26"/>
          <w:lang w:val="nl-NL"/>
        </w:rPr>
      </w:pPr>
      <w:r>
        <w:rPr>
          <w:sz w:val="26"/>
          <w:szCs w:val="26"/>
          <w:lang w:val="nl-NL"/>
        </w:rPr>
        <w:t>Khi có giấy mời của các tổ chức đào tạo bên ngoài, Tp. HCNS sẽ xem xét căn cứ trên kế hoạch đào tạo đã được phê duyệt và trình tổng giám đốc.</w:t>
      </w:r>
    </w:p>
    <w:p w14:paraId="400A38E3" w14:textId="77777777" w:rsidR="002601D4" w:rsidRDefault="002601D4" w:rsidP="002601D4">
      <w:pPr>
        <w:jc w:val="both"/>
        <w:rPr>
          <w:sz w:val="26"/>
          <w:szCs w:val="26"/>
          <w:lang w:val="nl-NL"/>
        </w:rPr>
      </w:pPr>
    </w:p>
    <w:p w14:paraId="63352FA2" w14:textId="77777777" w:rsidR="002601D4" w:rsidRDefault="002601D4" w:rsidP="002601D4">
      <w:pPr>
        <w:jc w:val="both"/>
        <w:rPr>
          <w:b/>
          <w:sz w:val="26"/>
          <w:szCs w:val="26"/>
          <w:lang w:val="nl-NL"/>
        </w:rPr>
      </w:pPr>
      <w:r>
        <w:rPr>
          <w:b/>
          <w:sz w:val="26"/>
          <w:szCs w:val="26"/>
          <w:lang w:val="nl-NL"/>
        </w:rPr>
        <w:t>Hình thức đào tạo</w:t>
      </w:r>
    </w:p>
    <w:p w14:paraId="0A714B85" w14:textId="77777777" w:rsidR="002601D4" w:rsidRDefault="002601D4" w:rsidP="002601D4">
      <w:pPr>
        <w:jc w:val="both"/>
        <w:rPr>
          <w:sz w:val="26"/>
          <w:szCs w:val="26"/>
          <w:lang w:val="nl-NL"/>
        </w:rPr>
      </w:pPr>
    </w:p>
    <w:p w14:paraId="376AF5D9" w14:textId="77777777" w:rsidR="002601D4" w:rsidRDefault="002601D4" w:rsidP="002601D4">
      <w:pPr>
        <w:jc w:val="both"/>
        <w:rPr>
          <w:sz w:val="26"/>
          <w:szCs w:val="26"/>
          <w:lang w:val="nl-NL"/>
        </w:rPr>
      </w:pPr>
      <w:r>
        <w:rPr>
          <w:sz w:val="26"/>
          <w:szCs w:val="26"/>
          <w:lang w:val="nl-NL"/>
        </w:rPr>
        <w:t>Đào tạo tại chỗ, áp dụng cho:</w:t>
      </w:r>
    </w:p>
    <w:p w14:paraId="1D665914" w14:textId="77777777" w:rsidR="002601D4" w:rsidRDefault="002601D4" w:rsidP="002601D4">
      <w:pPr>
        <w:jc w:val="both"/>
        <w:rPr>
          <w:sz w:val="26"/>
          <w:szCs w:val="26"/>
          <w:lang w:val="nl-NL"/>
        </w:rPr>
      </w:pPr>
      <w:r>
        <w:rPr>
          <w:sz w:val="26"/>
          <w:szCs w:val="26"/>
          <w:lang w:val="nl-NL"/>
        </w:rPr>
        <w:tab/>
      </w:r>
    </w:p>
    <w:p w14:paraId="7A742689" w14:textId="77777777" w:rsidR="002601D4" w:rsidRDefault="002601D4">
      <w:pPr>
        <w:pStyle w:val="ListParagraph"/>
        <w:numPr>
          <w:ilvl w:val="0"/>
          <w:numId w:val="36"/>
        </w:numPr>
        <w:spacing w:before="0" w:after="0" w:line="240" w:lineRule="auto"/>
        <w:rPr>
          <w:sz w:val="26"/>
          <w:szCs w:val="26"/>
          <w:lang w:val="nl-NL"/>
        </w:rPr>
      </w:pPr>
      <w:r>
        <w:rPr>
          <w:sz w:val="26"/>
          <w:szCs w:val="26"/>
          <w:lang w:val="nl-NL"/>
        </w:rPr>
        <w:t>Người mới được tuyển dụng: nội dung đào tạo bao gồm phổ  biến nội quy, chính sách của công ty và các hướng dẫn về chuyên môn nghiệp vụ.</w:t>
      </w:r>
    </w:p>
    <w:p w14:paraId="54F7408B" w14:textId="77777777" w:rsidR="002601D4" w:rsidRDefault="002601D4">
      <w:pPr>
        <w:pStyle w:val="ListParagraph"/>
        <w:numPr>
          <w:ilvl w:val="0"/>
          <w:numId w:val="36"/>
        </w:numPr>
        <w:spacing w:before="0" w:after="0" w:line="240" w:lineRule="auto"/>
        <w:rPr>
          <w:sz w:val="26"/>
          <w:szCs w:val="26"/>
          <w:lang w:val="nl-NL"/>
        </w:rPr>
      </w:pPr>
      <w:r>
        <w:rPr>
          <w:sz w:val="26"/>
          <w:szCs w:val="26"/>
          <w:lang w:val="nl-NL"/>
        </w:rPr>
        <w:t>Người chuyển đổi vị trí công tác : nội dung đào tạo bao gồm việc hướng dẫn nghiệp vụ và những quy định  ở vị trí công tác mới.</w:t>
      </w:r>
    </w:p>
    <w:p w14:paraId="2C73E831" w14:textId="77777777" w:rsidR="002601D4" w:rsidRDefault="002601D4" w:rsidP="002601D4">
      <w:pPr>
        <w:jc w:val="both"/>
        <w:rPr>
          <w:sz w:val="26"/>
          <w:szCs w:val="26"/>
          <w:lang w:val="nl-NL"/>
        </w:rPr>
      </w:pPr>
    </w:p>
    <w:p w14:paraId="759F7584" w14:textId="77777777" w:rsidR="002601D4" w:rsidRDefault="002601D4" w:rsidP="002601D4">
      <w:pPr>
        <w:jc w:val="both"/>
        <w:rPr>
          <w:sz w:val="26"/>
          <w:szCs w:val="26"/>
          <w:lang w:val="nl-NL"/>
        </w:rPr>
      </w:pPr>
      <w:r>
        <w:rPr>
          <w:sz w:val="26"/>
          <w:szCs w:val="26"/>
          <w:lang w:val="nl-NL"/>
        </w:rPr>
        <w:t>Trong quá trình làm việc, nhiều người kinh nghiệm hơn sẽ truyền đạt, trao đổi kinh nghiệm với bạn đồng nghiệp ít kinh nghiệm hơn. Công việc này được tiến hành thường xuyên ở mọi vị trí công tác.</w:t>
      </w:r>
    </w:p>
    <w:p w14:paraId="016C415E" w14:textId="77777777" w:rsidR="002601D4" w:rsidRDefault="002601D4" w:rsidP="002601D4">
      <w:pPr>
        <w:jc w:val="both"/>
        <w:rPr>
          <w:sz w:val="26"/>
          <w:szCs w:val="26"/>
          <w:lang w:val="nl-NL"/>
        </w:rPr>
      </w:pPr>
    </w:p>
    <w:p w14:paraId="311462BB" w14:textId="77777777" w:rsidR="002601D4" w:rsidRDefault="002601D4" w:rsidP="002601D4">
      <w:pPr>
        <w:jc w:val="both"/>
        <w:rPr>
          <w:sz w:val="26"/>
          <w:szCs w:val="26"/>
          <w:lang w:val="nl-NL"/>
        </w:rPr>
      </w:pPr>
      <w:r>
        <w:rPr>
          <w:sz w:val="26"/>
          <w:szCs w:val="26"/>
          <w:lang w:val="nl-NL"/>
        </w:rPr>
        <w:t>Đào tạo nội bộ:</w:t>
      </w:r>
    </w:p>
    <w:p w14:paraId="761C6085" w14:textId="77777777" w:rsidR="002601D4" w:rsidRDefault="002601D4" w:rsidP="002601D4">
      <w:pPr>
        <w:jc w:val="both"/>
        <w:rPr>
          <w:sz w:val="26"/>
          <w:szCs w:val="26"/>
          <w:lang w:val="nl-NL"/>
        </w:rPr>
      </w:pPr>
    </w:p>
    <w:p w14:paraId="39AFC9B0" w14:textId="77777777" w:rsidR="002601D4" w:rsidRDefault="002601D4" w:rsidP="002601D4">
      <w:pPr>
        <w:jc w:val="both"/>
        <w:rPr>
          <w:sz w:val="26"/>
          <w:szCs w:val="26"/>
          <w:lang w:val="nl-NL"/>
        </w:rPr>
      </w:pPr>
      <w:r>
        <w:rPr>
          <w:sz w:val="26"/>
          <w:szCs w:val="26"/>
          <w:lang w:val="nl-NL"/>
        </w:rPr>
        <w:t>Công ty mở lớp, mời giáo viên bên ngoài, Tp. HCNS có trách nhiệm liên hệ với cá nhân/ tổ chức có khả năng đào tạo phù hợp, đàm phán về nội dung chương trình đào tạo và tổ chức khoá học.</w:t>
      </w:r>
    </w:p>
    <w:p w14:paraId="27D92E72" w14:textId="77777777" w:rsidR="002601D4" w:rsidRDefault="002601D4" w:rsidP="002601D4">
      <w:pPr>
        <w:jc w:val="both"/>
        <w:rPr>
          <w:sz w:val="26"/>
          <w:szCs w:val="26"/>
          <w:lang w:val="nl-NL"/>
        </w:rPr>
      </w:pPr>
    </w:p>
    <w:p w14:paraId="51D78628" w14:textId="77777777" w:rsidR="002601D4" w:rsidRDefault="002601D4" w:rsidP="002601D4">
      <w:pPr>
        <w:jc w:val="both"/>
        <w:rPr>
          <w:sz w:val="26"/>
          <w:szCs w:val="26"/>
          <w:lang w:val="nl-NL"/>
        </w:rPr>
      </w:pPr>
      <w:r>
        <w:rPr>
          <w:sz w:val="26"/>
          <w:szCs w:val="26"/>
          <w:lang w:val="nl-NL"/>
        </w:rPr>
        <w:t xml:space="preserve">Công ty mở lớp:  </w:t>
      </w:r>
    </w:p>
    <w:p w14:paraId="544295F4" w14:textId="77777777" w:rsidR="002601D4" w:rsidRDefault="002601D4" w:rsidP="002601D4">
      <w:pPr>
        <w:jc w:val="both"/>
        <w:rPr>
          <w:sz w:val="26"/>
          <w:szCs w:val="26"/>
          <w:lang w:val="nl-NL"/>
        </w:rPr>
      </w:pPr>
    </w:p>
    <w:p w14:paraId="197FA149" w14:textId="77777777" w:rsidR="002601D4" w:rsidRDefault="002601D4">
      <w:pPr>
        <w:pStyle w:val="ListParagraph"/>
        <w:numPr>
          <w:ilvl w:val="0"/>
          <w:numId w:val="47"/>
        </w:numPr>
        <w:spacing w:before="0" w:after="0" w:line="240" w:lineRule="auto"/>
        <w:rPr>
          <w:sz w:val="26"/>
          <w:szCs w:val="26"/>
          <w:lang w:val="nl-NL"/>
        </w:rPr>
      </w:pPr>
      <w:r>
        <w:rPr>
          <w:sz w:val="26"/>
          <w:szCs w:val="26"/>
          <w:lang w:val="nl-NL"/>
        </w:rPr>
        <w:t>Do cán bộ của công ty, có trách nhiệm soạn thảo giáo trình, xây dựng đề cương và chuẩn bị những phương tiện phục vụ cho khóa học.</w:t>
      </w:r>
    </w:p>
    <w:p w14:paraId="505B39B9" w14:textId="77777777" w:rsidR="002601D4" w:rsidRDefault="002601D4">
      <w:pPr>
        <w:pStyle w:val="ListParagraph"/>
        <w:numPr>
          <w:ilvl w:val="0"/>
          <w:numId w:val="47"/>
        </w:numPr>
        <w:spacing w:before="0" w:after="0" w:line="240" w:lineRule="auto"/>
        <w:rPr>
          <w:sz w:val="26"/>
          <w:szCs w:val="26"/>
          <w:lang w:val="nl-NL"/>
        </w:rPr>
      </w:pPr>
      <w:r>
        <w:rPr>
          <w:sz w:val="26"/>
          <w:szCs w:val="26"/>
          <w:lang w:val="nl-NL"/>
        </w:rPr>
        <w:t>Tham gia vào các khóa học tổ chức tại công ty</w:t>
      </w:r>
    </w:p>
    <w:p w14:paraId="56C23DA1" w14:textId="77777777" w:rsidR="002601D4" w:rsidRDefault="002601D4" w:rsidP="002601D4">
      <w:pPr>
        <w:jc w:val="both"/>
        <w:rPr>
          <w:sz w:val="26"/>
          <w:szCs w:val="26"/>
          <w:lang w:val="nl-NL"/>
        </w:rPr>
      </w:pPr>
    </w:p>
    <w:p w14:paraId="74C33801" w14:textId="77777777" w:rsidR="002601D4" w:rsidRDefault="002601D4" w:rsidP="002601D4">
      <w:pPr>
        <w:jc w:val="both"/>
        <w:rPr>
          <w:sz w:val="26"/>
          <w:szCs w:val="26"/>
          <w:lang w:val="nl-NL"/>
        </w:rPr>
      </w:pPr>
      <w:r>
        <w:rPr>
          <w:sz w:val="26"/>
          <w:szCs w:val="26"/>
          <w:lang w:val="nl-NL"/>
        </w:rPr>
        <w:t>Đào tạo bên ngoài:</w:t>
      </w:r>
    </w:p>
    <w:p w14:paraId="00487B7F" w14:textId="77777777" w:rsidR="002601D4" w:rsidRDefault="002601D4" w:rsidP="002601D4">
      <w:pPr>
        <w:jc w:val="both"/>
        <w:rPr>
          <w:sz w:val="26"/>
          <w:szCs w:val="26"/>
          <w:lang w:val="nl-NL"/>
        </w:rPr>
      </w:pPr>
    </w:p>
    <w:p w14:paraId="77B677CC" w14:textId="77777777" w:rsidR="002601D4" w:rsidRDefault="002601D4">
      <w:pPr>
        <w:pStyle w:val="ListParagraph"/>
        <w:numPr>
          <w:ilvl w:val="0"/>
          <w:numId w:val="48"/>
        </w:numPr>
        <w:spacing w:before="0" w:after="0" w:line="240" w:lineRule="auto"/>
        <w:rPr>
          <w:sz w:val="26"/>
          <w:szCs w:val="26"/>
          <w:lang w:val="nl-NL"/>
        </w:rPr>
      </w:pPr>
      <w:r>
        <w:rPr>
          <w:sz w:val="26"/>
          <w:szCs w:val="26"/>
          <w:lang w:val="nl-NL"/>
        </w:rPr>
        <w:t>Xuất phát từ nhu cầu đào tạo, Tp. HCNS chủ động liên hệ với các tổ chức chuyên ngành để gửi nhân viên đi đào tạo.</w:t>
      </w:r>
    </w:p>
    <w:p w14:paraId="2E1EC3F3" w14:textId="77777777" w:rsidR="002601D4" w:rsidRDefault="002601D4">
      <w:pPr>
        <w:pStyle w:val="ListParagraph"/>
        <w:numPr>
          <w:ilvl w:val="0"/>
          <w:numId w:val="48"/>
        </w:numPr>
        <w:spacing w:before="0" w:after="0" w:line="240" w:lineRule="auto"/>
        <w:rPr>
          <w:sz w:val="26"/>
          <w:szCs w:val="26"/>
          <w:lang w:val="nl-NL"/>
        </w:rPr>
      </w:pPr>
      <w:r>
        <w:rPr>
          <w:sz w:val="26"/>
          <w:szCs w:val="26"/>
          <w:lang w:val="nl-NL"/>
        </w:rPr>
        <w:t>Khi có giấy mời của tổ chức bên ngoài mà nội dung đào tạo phù hợp với nhu cầu và kế hoạch đào tạo của công ty, công ty sẽ cử người đi đào tạo dựa trên đề xuất của bộ phận nhân sự có sự phê duyệt của tổng giám đốc.</w:t>
      </w:r>
    </w:p>
    <w:p w14:paraId="6D500649" w14:textId="77777777" w:rsidR="002601D4" w:rsidRDefault="002601D4">
      <w:pPr>
        <w:pStyle w:val="ListParagraph"/>
        <w:numPr>
          <w:ilvl w:val="0"/>
          <w:numId w:val="48"/>
        </w:numPr>
        <w:spacing w:before="0" w:after="0" w:line="240" w:lineRule="auto"/>
        <w:rPr>
          <w:sz w:val="26"/>
          <w:szCs w:val="26"/>
          <w:lang w:val="nl-NL"/>
        </w:rPr>
      </w:pPr>
      <w:r>
        <w:rPr>
          <w:sz w:val="26"/>
          <w:szCs w:val="26"/>
          <w:lang w:val="nl-NL"/>
        </w:rPr>
        <w:t>Những người được cử đi đào tạo phải nộp bản photo chứng chỉ của khoá đào tạo cho quản lý nhân sự.</w:t>
      </w:r>
    </w:p>
    <w:p w14:paraId="320E0386" w14:textId="77777777" w:rsidR="002601D4" w:rsidRDefault="002601D4" w:rsidP="002601D4">
      <w:pPr>
        <w:jc w:val="both"/>
        <w:rPr>
          <w:sz w:val="26"/>
          <w:szCs w:val="26"/>
          <w:lang w:val="nl-NL"/>
        </w:rPr>
      </w:pPr>
    </w:p>
    <w:p w14:paraId="5EA9FFD3" w14:textId="77777777" w:rsidR="002601D4" w:rsidRDefault="002601D4" w:rsidP="002601D4">
      <w:pPr>
        <w:jc w:val="both"/>
        <w:rPr>
          <w:b/>
          <w:sz w:val="26"/>
          <w:szCs w:val="26"/>
          <w:lang w:val="nl-NL"/>
        </w:rPr>
      </w:pPr>
      <w:r>
        <w:rPr>
          <w:b/>
          <w:sz w:val="26"/>
          <w:szCs w:val="26"/>
          <w:lang w:val="nl-NL"/>
        </w:rPr>
        <w:t>Đánh giá hiệu quả đào tạo</w:t>
      </w:r>
    </w:p>
    <w:p w14:paraId="3AC81AD1" w14:textId="77777777" w:rsidR="002601D4" w:rsidRDefault="002601D4" w:rsidP="002601D4">
      <w:pPr>
        <w:jc w:val="both"/>
        <w:rPr>
          <w:sz w:val="26"/>
          <w:szCs w:val="26"/>
          <w:lang w:val="nl-NL"/>
        </w:rPr>
      </w:pPr>
    </w:p>
    <w:p w14:paraId="29B9A39C" w14:textId="77777777" w:rsidR="002601D4" w:rsidRDefault="002601D4" w:rsidP="002601D4">
      <w:pPr>
        <w:jc w:val="both"/>
        <w:rPr>
          <w:sz w:val="26"/>
          <w:szCs w:val="26"/>
          <w:lang w:val="nl-NL"/>
        </w:rPr>
      </w:pPr>
      <w:r>
        <w:rPr>
          <w:sz w:val="26"/>
          <w:szCs w:val="26"/>
          <w:lang w:val="nl-NL"/>
        </w:rPr>
        <w:t>Bài thu hoạch: Phân tích đánh giá hiệu quả đào tạo năm một lần tại các kỳ đánh giá KQCV cá nhân qua phiếu đánh giá quá trình đào tạo.</w:t>
      </w:r>
    </w:p>
    <w:p w14:paraId="51C66FC9" w14:textId="77777777" w:rsidR="002601D4" w:rsidRDefault="002601D4" w:rsidP="002601D4">
      <w:pPr>
        <w:jc w:val="both"/>
        <w:rPr>
          <w:sz w:val="26"/>
          <w:szCs w:val="26"/>
          <w:lang w:val="nl-NL"/>
        </w:rPr>
      </w:pPr>
    </w:p>
    <w:p w14:paraId="44BB633C" w14:textId="77777777" w:rsidR="002601D4" w:rsidRDefault="002601D4" w:rsidP="002601D4">
      <w:pPr>
        <w:jc w:val="both"/>
        <w:rPr>
          <w:b/>
          <w:sz w:val="30"/>
          <w:szCs w:val="26"/>
          <w:lang w:val="nl-NL"/>
        </w:rPr>
      </w:pPr>
      <w:r>
        <w:rPr>
          <w:b/>
          <w:sz w:val="30"/>
          <w:szCs w:val="26"/>
          <w:lang w:val="nl-NL"/>
        </w:rPr>
        <w:t>11. Thôi việc</w:t>
      </w:r>
    </w:p>
    <w:p w14:paraId="63DAE03E" w14:textId="77777777" w:rsidR="002601D4" w:rsidRDefault="002601D4" w:rsidP="002601D4">
      <w:pPr>
        <w:jc w:val="both"/>
        <w:rPr>
          <w:sz w:val="26"/>
          <w:szCs w:val="26"/>
          <w:lang w:val="nl-NL"/>
        </w:rPr>
      </w:pPr>
    </w:p>
    <w:p w14:paraId="5ED9967E" w14:textId="77777777" w:rsidR="002601D4" w:rsidRDefault="002601D4">
      <w:pPr>
        <w:pStyle w:val="ListParagraph"/>
        <w:numPr>
          <w:ilvl w:val="0"/>
          <w:numId w:val="49"/>
        </w:numPr>
        <w:spacing w:before="0" w:after="0" w:line="240" w:lineRule="auto"/>
        <w:rPr>
          <w:b/>
          <w:szCs w:val="26"/>
          <w:lang w:val="nl-NL"/>
        </w:rPr>
      </w:pPr>
      <w:r>
        <w:rPr>
          <w:b/>
          <w:szCs w:val="26"/>
          <w:lang w:val="nl-NL"/>
        </w:rPr>
        <w:t>Mục đích và nguyên tắc</w:t>
      </w:r>
      <w:r>
        <w:rPr>
          <w:b/>
          <w:szCs w:val="26"/>
          <w:lang w:val="nl-NL"/>
        </w:rPr>
        <w:tab/>
      </w:r>
    </w:p>
    <w:p w14:paraId="5C6F5629" w14:textId="77777777" w:rsidR="002601D4" w:rsidRDefault="002601D4" w:rsidP="002601D4">
      <w:pPr>
        <w:jc w:val="both"/>
        <w:rPr>
          <w:sz w:val="26"/>
          <w:szCs w:val="26"/>
          <w:lang w:val="nl-NL"/>
        </w:rPr>
      </w:pPr>
    </w:p>
    <w:p w14:paraId="36493C6F" w14:textId="77777777" w:rsidR="002601D4" w:rsidRDefault="002601D4" w:rsidP="002601D4">
      <w:pPr>
        <w:jc w:val="both"/>
        <w:rPr>
          <w:sz w:val="26"/>
          <w:szCs w:val="26"/>
          <w:lang w:val="nl-NL"/>
        </w:rPr>
      </w:pPr>
      <w:r>
        <w:rPr>
          <w:sz w:val="26"/>
          <w:szCs w:val="26"/>
          <w:lang w:val="nl-NL"/>
        </w:rPr>
        <w:t>Chính sách này được xây dựng nhằm đảm bảo tính công bằng, chính xác và phủ hợp pháp luật trong mọi trường hợp thôi việc, đồng thời đảm bảo tiến trình sản xuất kinh doanh của công ty vẫn được duy trì bình thường.</w:t>
      </w:r>
    </w:p>
    <w:p w14:paraId="32A04A7D" w14:textId="77777777" w:rsidR="002601D4" w:rsidRDefault="002601D4" w:rsidP="002601D4">
      <w:pPr>
        <w:jc w:val="both"/>
        <w:rPr>
          <w:sz w:val="26"/>
          <w:szCs w:val="26"/>
          <w:lang w:val="nl-NL"/>
        </w:rPr>
      </w:pPr>
    </w:p>
    <w:p w14:paraId="4A5660EC" w14:textId="77777777" w:rsidR="002601D4" w:rsidRDefault="002601D4">
      <w:pPr>
        <w:pStyle w:val="ListParagraph"/>
        <w:numPr>
          <w:ilvl w:val="0"/>
          <w:numId w:val="49"/>
        </w:numPr>
        <w:spacing w:before="0" w:after="0" w:line="240" w:lineRule="auto"/>
        <w:rPr>
          <w:b/>
          <w:szCs w:val="26"/>
          <w:lang w:val="nl-NL"/>
        </w:rPr>
      </w:pPr>
      <w:r>
        <w:rPr>
          <w:b/>
          <w:szCs w:val="26"/>
          <w:lang w:val="nl-NL"/>
        </w:rPr>
        <w:t>Phạm vi áp dụng</w:t>
      </w:r>
      <w:r>
        <w:rPr>
          <w:b/>
          <w:szCs w:val="26"/>
          <w:lang w:val="nl-NL"/>
        </w:rPr>
        <w:tab/>
      </w:r>
    </w:p>
    <w:p w14:paraId="6ED10A75" w14:textId="77777777" w:rsidR="002601D4" w:rsidRDefault="002601D4" w:rsidP="002601D4">
      <w:pPr>
        <w:jc w:val="both"/>
        <w:rPr>
          <w:sz w:val="26"/>
          <w:szCs w:val="26"/>
          <w:lang w:val="nl-NL"/>
        </w:rPr>
      </w:pPr>
    </w:p>
    <w:p w14:paraId="648B2AB4" w14:textId="77777777" w:rsidR="002601D4" w:rsidRDefault="002601D4" w:rsidP="002601D4">
      <w:pPr>
        <w:jc w:val="both"/>
        <w:rPr>
          <w:sz w:val="26"/>
          <w:szCs w:val="26"/>
          <w:lang w:val="nl-NL"/>
        </w:rPr>
      </w:pPr>
      <w:r>
        <w:rPr>
          <w:sz w:val="26"/>
          <w:szCs w:val="26"/>
          <w:lang w:val="nl-NL"/>
        </w:rPr>
        <w:t>Mọi nhân viên có hợp đồng lao động chính thức với công ty.</w:t>
      </w:r>
    </w:p>
    <w:p w14:paraId="49F23380" w14:textId="77777777" w:rsidR="002601D4" w:rsidRDefault="002601D4" w:rsidP="002601D4">
      <w:pPr>
        <w:jc w:val="both"/>
        <w:rPr>
          <w:sz w:val="26"/>
          <w:szCs w:val="26"/>
          <w:lang w:val="nl-NL"/>
        </w:rPr>
      </w:pPr>
    </w:p>
    <w:p w14:paraId="6BAE95DB" w14:textId="77777777" w:rsidR="002601D4" w:rsidRDefault="002601D4">
      <w:pPr>
        <w:pStyle w:val="ListParagraph"/>
        <w:numPr>
          <w:ilvl w:val="0"/>
          <w:numId w:val="49"/>
        </w:numPr>
        <w:spacing w:before="0" w:after="0" w:line="240" w:lineRule="auto"/>
        <w:rPr>
          <w:b/>
          <w:szCs w:val="26"/>
          <w:lang w:val="nl-NL"/>
        </w:rPr>
      </w:pPr>
      <w:r>
        <w:rPr>
          <w:b/>
          <w:szCs w:val="26"/>
          <w:lang w:val="nl-NL"/>
        </w:rPr>
        <w:t>Qui trình/ thủ tục</w:t>
      </w:r>
      <w:r>
        <w:rPr>
          <w:b/>
          <w:szCs w:val="26"/>
          <w:lang w:val="nl-NL"/>
        </w:rPr>
        <w:tab/>
      </w:r>
    </w:p>
    <w:p w14:paraId="23B7E307" w14:textId="77777777" w:rsidR="002601D4" w:rsidRDefault="002601D4" w:rsidP="002601D4">
      <w:pPr>
        <w:jc w:val="both"/>
        <w:rPr>
          <w:sz w:val="26"/>
          <w:szCs w:val="26"/>
          <w:lang w:val="nl-NL"/>
        </w:rPr>
      </w:pPr>
    </w:p>
    <w:p w14:paraId="608D4FBE" w14:textId="77777777" w:rsidR="002601D4" w:rsidRDefault="002601D4" w:rsidP="002601D4">
      <w:pPr>
        <w:jc w:val="both"/>
        <w:rPr>
          <w:b/>
          <w:sz w:val="26"/>
          <w:szCs w:val="26"/>
          <w:lang w:val="nl-NL"/>
        </w:rPr>
      </w:pPr>
      <w:r>
        <w:rPr>
          <w:b/>
          <w:sz w:val="26"/>
          <w:szCs w:val="26"/>
          <w:lang w:val="nl-NL"/>
        </w:rPr>
        <w:t>Thời hạn báo trước</w:t>
      </w:r>
    </w:p>
    <w:p w14:paraId="283921D0" w14:textId="77777777" w:rsidR="002601D4" w:rsidRDefault="002601D4" w:rsidP="002601D4">
      <w:pPr>
        <w:jc w:val="both"/>
        <w:rPr>
          <w:sz w:val="26"/>
          <w:szCs w:val="26"/>
          <w:lang w:val="nl-NL"/>
        </w:rPr>
      </w:pPr>
    </w:p>
    <w:p w14:paraId="32D2F0B8" w14:textId="77777777" w:rsidR="002601D4" w:rsidRDefault="002601D4" w:rsidP="002601D4">
      <w:pPr>
        <w:jc w:val="both"/>
        <w:rPr>
          <w:sz w:val="26"/>
          <w:szCs w:val="26"/>
          <w:lang w:val="nl-NL"/>
        </w:rPr>
      </w:pPr>
      <w:r>
        <w:rPr>
          <w:sz w:val="26"/>
          <w:szCs w:val="26"/>
          <w:lang w:val="nl-NL"/>
        </w:rPr>
        <w:t>Theo qui định của Luật lao động (điều 37.2; 37.3; 38; 41.4)</w:t>
      </w:r>
    </w:p>
    <w:p w14:paraId="6169999C" w14:textId="77777777" w:rsidR="002601D4" w:rsidRDefault="002601D4" w:rsidP="002601D4">
      <w:pPr>
        <w:jc w:val="both"/>
        <w:rPr>
          <w:sz w:val="26"/>
          <w:szCs w:val="26"/>
          <w:lang w:val="nl-NL"/>
        </w:rPr>
      </w:pPr>
    </w:p>
    <w:p w14:paraId="2B36DC8D" w14:textId="77777777" w:rsidR="002601D4" w:rsidRDefault="002601D4" w:rsidP="002601D4">
      <w:pPr>
        <w:jc w:val="both"/>
        <w:rPr>
          <w:b/>
          <w:sz w:val="26"/>
          <w:szCs w:val="26"/>
          <w:lang w:val="nl-NL"/>
        </w:rPr>
      </w:pPr>
      <w:r>
        <w:rPr>
          <w:b/>
          <w:sz w:val="26"/>
          <w:szCs w:val="26"/>
          <w:lang w:val="nl-NL"/>
        </w:rPr>
        <w:t>Thanh toán lương/ phụ cấp</w:t>
      </w:r>
    </w:p>
    <w:p w14:paraId="72B7CFC2" w14:textId="77777777" w:rsidR="002601D4" w:rsidRDefault="002601D4" w:rsidP="002601D4">
      <w:pPr>
        <w:jc w:val="both"/>
        <w:rPr>
          <w:sz w:val="26"/>
          <w:szCs w:val="26"/>
          <w:lang w:val="nl-NL"/>
        </w:rPr>
      </w:pPr>
    </w:p>
    <w:p w14:paraId="10AA2AB5" w14:textId="77777777" w:rsidR="002601D4" w:rsidRDefault="002601D4" w:rsidP="002601D4">
      <w:pPr>
        <w:jc w:val="both"/>
        <w:rPr>
          <w:sz w:val="26"/>
          <w:szCs w:val="26"/>
          <w:lang w:val="nl-NL"/>
        </w:rPr>
      </w:pPr>
      <w:r>
        <w:rPr>
          <w:sz w:val="26"/>
          <w:szCs w:val="26"/>
          <w:lang w:val="nl-NL"/>
        </w:rPr>
        <w:t>Tiền lương tháng cuối cùng của nhân viên cùng tất cả các khoản tiền nghỉ phép, trợ cấp thôi việc và các khoản phải trả sẽ được thanh toán cho nhân viên ngay trước hạn rời khỏi công ty, dù rằng ngày đó trùng với ngay thanh toán lương theo thông lệ của công ty hay không.</w:t>
      </w:r>
    </w:p>
    <w:p w14:paraId="6B352483" w14:textId="77777777" w:rsidR="002601D4" w:rsidRDefault="002601D4" w:rsidP="002601D4">
      <w:pPr>
        <w:jc w:val="both"/>
        <w:rPr>
          <w:sz w:val="26"/>
          <w:szCs w:val="26"/>
          <w:lang w:val="nl-NL"/>
        </w:rPr>
      </w:pPr>
    </w:p>
    <w:p w14:paraId="70C6AFB8" w14:textId="77777777" w:rsidR="002601D4" w:rsidRDefault="002601D4" w:rsidP="002601D4">
      <w:pPr>
        <w:jc w:val="both"/>
        <w:rPr>
          <w:sz w:val="26"/>
          <w:szCs w:val="26"/>
          <w:lang w:val="nl-NL"/>
        </w:rPr>
      </w:pPr>
      <w:r>
        <w:rPr>
          <w:sz w:val="26"/>
          <w:szCs w:val="26"/>
          <w:lang w:val="nl-NL"/>
        </w:rPr>
        <w:t>Kế toán trưởng có trách nhiệm đảm bảo rằng toàn bộ tài sản, các khoản nợ, tạm ứng lương (nếu có) đều được thu hồi trước khi thanh toán những khoản trên.</w:t>
      </w:r>
    </w:p>
    <w:p w14:paraId="1150290C" w14:textId="77777777" w:rsidR="002601D4" w:rsidRDefault="002601D4" w:rsidP="002601D4">
      <w:pPr>
        <w:jc w:val="both"/>
        <w:rPr>
          <w:sz w:val="26"/>
          <w:szCs w:val="26"/>
          <w:lang w:val="nl-NL"/>
        </w:rPr>
      </w:pPr>
    </w:p>
    <w:p w14:paraId="4B4366EF" w14:textId="77777777" w:rsidR="002601D4" w:rsidRDefault="002601D4" w:rsidP="002601D4">
      <w:pPr>
        <w:jc w:val="both"/>
        <w:rPr>
          <w:b/>
          <w:sz w:val="26"/>
          <w:szCs w:val="26"/>
          <w:lang w:val="nl-NL"/>
        </w:rPr>
      </w:pPr>
      <w:r>
        <w:rPr>
          <w:b/>
          <w:sz w:val="26"/>
          <w:szCs w:val="26"/>
          <w:lang w:val="nl-NL"/>
        </w:rPr>
        <w:t>Phỏng vấn khi thôi việc</w:t>
      </w:r>
    </w:p>
    <w:p w14:paraId="73D0B3CA" w14:textId="77777777" w:rsidR="002601D4" w:rsidRDefault="002601D4" w:rsidP="002601D4">
      <w:pPr>
        <w:jc w:val="both"/>
        <w:rPr>
          <w:sz w:val="26"/>
          <w:szCs w:val="26"/>
          <w:lang w:val="nl-NL"/>
        </w:rPr>
      </w:pPr>
    </w:p>
    <w:p w14:paraId="288E4BD6" w14:textId="77777777" w:rsidR="002601D4" w:rsidRDefault="002601D4" w:rsidP="002601D4">
      <w:pPr>
        <w:jc w:val="both"/>
        <w:rPr>
          <w:sz w:val="26"/>
          <w:szCs w:val="26"/>
          <w:lang w:val="nl-NL"/>
        </w:rPr>
      </w:pPr>
      <w:r>
        <w:rPr>
          <w:sz w:val="26"/>
          <w:szCs w:val="26"/>
          <w:lang w:val="nl-NL"/>
        </w:rPr>
        <w:t>Khi nhân viên xin thôi việc từ công ty, Tp. HCNS chịu trách nhiệm tổ chức phỏng vấn thôi việc trong sự bảo mật tuyệt đối. Các nhân viên thuộc bộ phận nhân sự nếu thôi việc sẽ được phỏng vấn bởi GĐĐH.</w:t>
      </w:r>
    </w:p>
    <w:p w14:paraId="76002987" w14:textId="77777777" w:rsidR="002601D4" w:rsidRDefault="002601D4" w:rsidP="002601D4">
      <w:pPr>
        <w:jc w:val="both"/>
        <w:rPr>
          <w:sz w:val="26"/>
          <w:szCs w:val="26"/>
          <w:lang w:val="nl-NL"/>
        </w:rPr>
      </w:pPr>
    </w:p>
    <w:p w14:paraId="7F46299C" w14:textId="77777777" w:rsidR="002601D4" w:rsidRDefault="002601D4" w:rsidP="002601D4">
      <w:pPr>
        <w:jc w:val="both"/>
        <w:rPr>
          <w:sz w:val="26"/>
          <w:szCs w:val="26"/>
          <w:lang w:val="nl-NL"/>
        </w:rPr>
      </w:pPr>
      <w:r>
        <w:rPr>
          <w:sz w:val="26"/>
          <w:szCs w:val="26"/>
          <w:lang w:val="nl-NL"/>
        </w:rPr>
        <w:t>Nội dung phỏng vấn sẽ là thông tin phản hồi quan trọng về tư tưởng và nhận thức của nhân viên về công việc, công ty và về các quyền lợi cũng như điều kiện làm việc thực tế.</w:t>
      </w:r>
    </w:p>
    <w:p w14:paraId="41B73265" w14:textId="77777777" w:rsidR="002601D4" w:rsidRDefault="002601D4" w:rsidP="002601D4">
      <w:pPr>
        <w:jc w:val="both"/>
        <w:rPr>
          <w:sz w:val="26"/>
          <w:szCs w:val="26"/>
          <w:lang w:val="nl-NL"/>
        </w:rPr>
      </w:pPr>
    </w:p>
    <w:p w14:paraId="2C1515BF" w14:textId="77777777" w:rsidR="002601D4" w:rsidRDefault="002601D4" w:rsidP="002601D4">
      <w:pPr>
        <w:jc w:val="both"/>
        <w:rPr>
          <w:sz w:val="26"/>
          <w:szCs w:val="26"/>
          <w:lang w:val="nl-NL"/>
        </w:rPr>
      </w:pPr>
      <w:r>
        <w:rPr>
          <w:sz w:val="26"/>
          <w:szCs w:val="26"/>
          <w:lang w:val="nl-NL"/>
        </w:rPr>
        <w:t>Các dữ liệu về cuộc phỏng vấn thôi việc phải được lưu trong hồ sơ nhân viên tại bộ phận nhân sự. Kết quả của cuộc phỏng vấn này, trừ khi đã được đồng ý trước, chỉ được công bố sau khi nhân viên đã nghỉ việc.</w:t>
      </w:r>
    </w:p>
    <w:p w14:paraId="3FF01E0C" w14:textId="77777777" w:rsidR="002601D4" w:rsidRDefault="002601D4" w:rsidP="002601D4">
      <w:pPr>
        <w:jc w:val="both"/>
        <w:rPr>
          <w:sz w:val="26"/>
          <w:szCs w:val="26"/>
          <w:lang w:val="nl-NL"/>
        </w:rPr>
      </w:pPr>
    </w:p>
    <w:p w14:paraId="79BD8E25" w14:textId="77777777" w:rsidR="002601D4" w:rsidRDefault="002601D4" w:rsidP="002601D4">
      <w:pPr>
        <w:jc w:val="both"/>
        <w:rPr>
          <w:b/>
          <w:sz w:val="30"/>
          <w:szCs w:val="26"/>
          <w:lang w:val="nl-NL"/>
        </w:rPr>
      </w:pPr>
      <w:r>
        <w:rPr>
          <w:b/>
          <w:sz w:val="30"/>
          <w:szCs w:val="26"/>
          <w:lang w:val="nl-NL"/>
        </w:rPr>
        <w:t>12. Thuyên chuyển công tác</w:t>
      </w:r>
    </w:p>
    <w:p w14:paraId="78030ED5" w14:textId="77777777" w:rsidR="002601D4" w:rsidRDefault="002601D4" w:rsidP="002601D4">
      <w:pPr>
        <w:jc w:val="both"/>
        <w:rPr>
          <w:sz w:val="26"/>
          <w:szCs w:val="26"/>
          <w:lang w:val="nl-NL"/>
        </w:rPr>
      </w:pPr>
    </w:p>
    <w:p w14:paraId="285D0913" w14:textId="77777777" w:rsidR="002601D4" w:rsidRDefault="002601D4">
      <w:pPr>
        <w:pStyle w:val="ListParagraph"/>
        <w:numPr>
          <w:ilvl w:val="0"/>
          <w:numId w:val="50"/>
        </w:numPr>
        <w:spacing w:before="0" w:after="0" w:line="240" w:lineRule="auto"/>
        <w:rPr>
          <w:b/>
          <w:szCs w:val="26"/>
          <w:lang w:val="nl-NL"/>
        </w:rPr>
      </w:pPr>
      <w:r>
        <w:rPr>
          <w:b/>
          <w:szCs w:val="26"/>
          <w:lang w:val="nl-NL"/>
        </w:rPr>
        <w:t>Mục đích và nguyên tắc</w:t>
      </w:r>
      <w:r>
        <w:rPr>
          <w:b/>
          <w:szCs w:val="26"/>
          <w:lang w:val="nl-NL"/>
        </w:rPr>
        <w:tab/>
      </w:r>
    </w:p>
    <w:p w14:paraId="1431F5F2" w14:textId="77777777" w:rsidR="002601D4" w:rsidRDefault="002601D4" w:rsidP="002601D4">
      <w:pPr>
        <w:jc w:val="both"/>
        <w:rPr>
          <w:sz w:val="26"/>
          <w:szCs w:val="26"/>
          <w:lang w:val="nl-NL"/>
        </w:rPr>
      </w:pPr>
    </w:p>
    <w:p w14:paraId="5BB508CC" w14:textId="77777777" w:rsidR="002601D4" w:rsidRDefault="002601D4" w:rsidP="002601D4">
      <w:pPr>
        <w:jc w:val="both"/>
        <w:rPr>
          <w:sz w:val="26"/>
          <w:szCs w:val="26"/>
          <w:lang w:val="nl-NL"/>
        </w:rPr>
      </w:pPr>
      <w:r>
        <w:rPr>
          <w:sz w:val="26"/>
          <w:szCs w:val="26"/>
          <w:lang w:val="nl-NL"/>
        </w:rPr>
        <w:t>Chính sách này được xây dựng bố trí, tái cấu trúc cơ cấu tổ chức của công ty phù hợp với tình hình thực tế và yêu cầu công việc cũng như năng lực của nhân viên cho từng vị trí.</w:t>
      </w:r>
    </w:p>
    <w:p w14:paraId="4B1F69AD" w14:textId="77777777" w:rsidR="002601D4" w:rsidRDefault="002601D4" w:rsidP="002601D4">
      <w:pPr>
        <w:jc w:val="both"/>
        <w:rPr>
          <w:sz w:val="26"/>
          <w:szCs w:val="26"/>
          <w:lang w:val="nl-NL"/>
        </w:rPr>
      </w:pPr>
    </w:p>
    <w:p w14:paraId="0F25FD73" w14:textId="77777777" w:rsidR="002601D4" w:rsidRDefault="002601D4">
      <w:pPr>
        <w:pStyle w:val="ListParagraph"/>
        <w:numPr>
          <w:ilvl w:val="0"/>
          <w:numId w:val="50"/>
        </w:numPr>
        <w:spacing w:before="0" w:after="0" w:line="240" w:lineRule="auto"/>
        <w:rPr>
          <w:b/>
          <w:szCs w:val="26"/>
          <w:lang w:val="nl-NL"/>
        </w:rPr>
      </w:pPr>
      <w:r>
        <w:rPr>
          <w:b/>
          <w:szCs w:val="26"/>
          <w:lang w:val="nl-NL"/>
        </w:rPr>
        <w:t>Phạm vi áp dụng</w:t>
      </w:r>
      <w:r>
        <w:rPr>
          <w:b/>
          <w:szCs w:val="26"/>
          <w:lang w:val="nl-NL"/>
        </w:rPr>
        <w:tab/>
      </w:r>
    </w:p>
    <w:p w14:paraId="3F78D1F6" w14:textId="77777777" w:rsidR="002601D4" w:rsidRDefault="002601D4" w:rsidP="002601D4">
      <w:pPr>
        <w:jc w:val="both"/>
        <w:rPr>
          <w:sz w:val="26"/>
          <w:szCs w:val="26"/>
          <w:lang w:val="nl-NL"/>
        </w:rPr>
      </w:pPr>
    </w:p>
    <w:p w14:paraId="191B9227" w14:textId="77777777" w:rsidR="002601D4" w:rsidRDefault="002601D4" w:rsidP="002601D4">
      <w:pPr>
        <w:jc w:val="both"/>
        <w:rPr>
          <w:sz w:val="26"/>
          <w:szCs w:val="26"/>
          <w:lang w:val="nl-NL"/>
        </w:rPr>
      </w:pPr>
      <w:r>
        <w:rPr>
          <w:sz w:val="26"/>
          <w:szCs w:val="26"/>
          <w:lang w:val="nl-NL"/>
        </w:rPr>
        <w:t>Mọi nhân viên có hợp đồng lao động chính thức với công ty.</w:t>
      </w:r>
    </w:p>
    <w:p w14:paraId="51C29618" w14:textId="77777777" w:rsidR="002601D4" w:rsidRDefault="002601D4" w:rsidP="002601D4">
      <w:pPr>
        <w:jc w:val="both"/>
        <w:rPr>
          <w:sz w:val="26"/>
          <w:szCs w:val="26"/>
          <w:lang w:val="nl-NL"/>
        </w:rPr>
      </w:pPr>
    </w:p>
    <w:p w14:paraId="3104EBD7" w14:textId="77777777" w:rsidR="002601D4" w:rsidRDefault="002601D4">
      <w:pPr>
        <w:pStyle w:val="ListParagraph"/>
        <w:numPr>
          <w:ilvl w:val="0"/>
          <w:numId w:val="50"/>
        </w:numPr>
        <w:spacing w:before="0" w:after="0" w:line="240" w:lineRule="auto"/>
        <w:rPr>
          <w:b/>
          <w:szCs w:val="26"/>
          <w:lang w:val="nl-NL"/>
        </w:rPr>
      </w:pPr>
      <w:r>
        <w:rPr>
          <w:b/>
          <w:szCs w:val="26"/>
          <w:lang w:val="nl-NL"/>
        </w:rPr>
        <w:t>Qui trình/ thủ tục</w:t>
      </w:r>
      <w:r>
        <w:rPr>
          <w:b/>
          <w:szCs w:val="26"/>
          <w:lang w:val="nl-NL"/>
        </w:rPr>
        <w:tab/>
      </w:r>
    </w:p>
    <w:p w14:paraId="24D857C5" w14:textId="77777777" w:rsidR="002601D4" w:rsidRDefault="002601D4" w:rsidP="002601D4">
      <w:pPr>
        <w:jc w:val="both"/>
        <w:rPr>
          <w:sz w:val="26"/>
          <w:szCs w:val="26"/>
          <w:lang w:val="nl-NL"/>
        </w:rPr>
      </w:pPr>
      <w:r>
        <w:rPr>
          <w:sz w:val="26"/>
          <w:szCs w:val="26"/>
          <w:lang w:val="nl-NL"/>
        </w:rPr>
        <w:t>Theo yêu cầu công việc, công ty có quyền thuyên chuyển nhân viên sang làm việc ở một bộ phận khác trong công ty. Mức lương và các quyền lợi khác được giữ nguyên (Theo điều 34 Bộ luật lao động).</w:t>
      </w:r>
    </w:p>
    <w:p w14:paraId="1AABF10B" w14:textId="77777777" w:rsidR="002601D4" w:rsidRDefault="002601D4" w:rsidP="002601D4">
      <w:pPr>
        <w:jc w:val="both"/>
        <w:rPr>
          <w:sz w:val="26"/>
          <w:szCs w:val="26"/>
          <w:lang w:val="nl-NL"/>
        </w:rPr>
      </w:pPr>
    </w:p>
    <w:p w14:paraId="514AE99E" w14:textId="77777777" w:rsidR="002601D4" w:rsidRDefault="002601D4" w:rsidP="002601D4">
      <w:pPr>
        <w:jc w:val="both"/>
        <w:rPr>
          <w:sz w:val="26"/>
          <w:szCs w:val="26"/>
          <w:lang w:val="nl-NL"/>
        </w:rPr>
      </w:pPr>
      <w:r>
        <w:rPr>
          <w:sz w:val="26"/>
          <w:szCs w:val="26"/>
          <w:lang w:val="nl-NL"/>
        </w:rPr>
        <w:t>Nếu thuyên chuyển nhân viên có trình độ chuyên môn, kỹ thuật cao (lao động chuyên môn, kỹ thuật đã làm việc ở chức danh này trên 01 năm tại công ty) hoặc nhân viên đang giữ chức vụ quản lý  trở lên sang làm công việc khác trái nghề thì công ty sẽ thỏa thuận và được sự đồng ý của nhân viên này. Việc thuyên chuyển được thông báo bằng văn bản cho nhân viên đó biết trước 01 (một) tuần.</w:t>
      </w:r>
    </w:p>
    <w:p w14:paraId="41F13C33" w14:textId="77777777" w:rsidR="002601D4" w:rsidRDefault="002601D4" w:rsidP="002601D4">
      <w:pPr>
        <w:jc w:val="both"/>
        <w:rPr>
          <w:sz w:val="26"/>
          <w:szCs w:val="26"/>
          <w:lang w:val="nl-NL"/>
        </w:rPr>
      </w:pPr>
    </w:p>
    <w:p w14:paraId="5E9F3649" w14:textId="77777777" w:rsidR="002601D4" w:rsidRDefault="002601D4" w:rsidP="002601D4">
      <w:pPr>
        <w:jc w:val="both"/>
        <w:rPr>
          <w:sz w:val="26"/>
          <w:szCs w:val="26"/>
          <w:lang w:val="nl-NL"/>
        </w:rPr>
      </w:pPr>
      <w:r>
        <w:rPr>
          <w:sz w:val="26"/>
          <w:szCs w:val="26"/>
          <w:lang w:val="nl-NL"/>
        </w:rPr>
        <w:t>Công ty có quyền thuyên chuyển nhân viên do không đảm đương được công việc. Hoặc nhân viên vi phạm kỷ luật bị thuyên chuyển đến vị trí thấp hơn trong sáu tháng.</w:t>
      </w:r>
    </w:p>
    <w:p w14:paraId="1CF26C7B" w14:textId="77777777" w:rsidR="002601D4" w:rsidRDefault="002601D4" w:rsidP="002601D4">
      <w:pPr>
        <w:jc w:val="both"/>
        <w:rPr>
          <w:sz w:val="26"/>
          <w:szCs w:val="26"/>
          <w:lang w:val="nl-NL"/>
        </w:rPr>
      </w:pPr>
    </w:p>
    <w:p w14:paraId="1B387BFC" w14:textId="77777777" w:rsidR="002601D4" w:rsidRDefault="002601D4" w:rsidP="002601D4">
      <w:pPr>
        <w:jc w:val="both"/>
        <w:rPr>
          <w:sz w:val="26"/>
          <w:szCs w:val="26"/>
          <w:lang w:val="nl-NL"/>
        </w:rPr>
      </w:pPr>
      <w:r>
        <w:rPr>
          <w:sz w:val="26"/>
          <w:szCs w:val="26"/>
          <w:lang w:val="nl-NL"/>
        </w:rPr>
        <w:t>Công ty có chính sách tuyển dụng nội bộ đối với các vị trí trống trong công ty. Bạn có quyền dự tuyển nếu có khả năng và được sự đồng ý của trưởng phòng. Khi trúng tuyển bạn sẽ được hưởng mức lương theo chức danh mới.</w:t>
      </w:r>
    </w:p>
    <w:p w14:paraId="60F92918" w14:textId="77777777" w:rsidR="002601D4" w:rsidRDefault="002601D4" w:rsidP="002601D4">
      <w:pPr>
        <w:jc w:val="both"/>
        <w:rPr>
          <w:sz w:val="26"/>
          <w:szCs w:val="26"/>
          <w:lang w:val="nl-NL"/>
        </w:rPr>
      </w:pPr>
    </w:p>
    <w:p w14:paraId="51AA608C" w14:textId="77777777" w:rsidR="002601D4" w:rsidRDefault="002601D4" w:rsidP="002601D4">
      <w:pPr>
        <w:jc w:val="both"/>
        <w:rPr>
          <w:b/>
          <w:sz w:val="30"/>
          <w:szCs w:val="26"/>
          <w:lang w:val="nl-NL"/>
        </w:rPr>
      </w:pPr>
      <w:r>
        <w:rPr>
          <w:b/>
          <w:sz w:val="30"/>
          <w:szCs w:val="26"/>
          <w:lang w:val="nl-NL"/>
        </w:rPr>
        <w:t>13. Chấm dứt hợp đồng lao động</w:t>
      </w:r>
    </w:p>
    <w:p w14:paraId="1046CB1B" w14:textId="77777777" w:rsidR="002601D4" w:rsidRDefault="002601D4" w:rsidP="002601D4">
      <w:pPr>
        <w:jc w:val="both"/>
        <w:rPr>
          <w:sz w:val="26"/>
          <w:szCs w:val="26"/>
          <w:lang w:val="nl-NL"/>
        </w:rPr>
      </w:pPr>
    </w:p>
    <w:p w14:paraId="06EA8209" w14:textId="77777777" w:rsidR="002601D4" w:rsidRDefault="002601D4">
      <w:pPr>
        <w:pStyle w:val="ListParagraph"/>
        <w:numPr>
          <w:ilvl w:val="0"/>
          <w:numId w:val="51"/>
        </w:numPr>
        <w:spacing w:before="0" w:after="0" w:line="240" w:lineRule="auto"/>
        <w:rPr>
          <w:b/>
          <w:szCs w:val="26"/>
          <w:lang w:val="nl-NL"/>
        </w:rPr>
      </w:pPr>
      <w:r>
        <w:rPr>
          <w:b/>
          <w:szCs w:val="26"/>
          <w:lang w:val="nl-NL"/>
        </w:rPr>
        <w:t>Mục đích và nguyên tắc</w:t>
      </w:r>
      <w:r>
        <w:rPr>
          <w:b/>
          <w:szCs w:val="26"/>
          <w:lang w:val="nl-NL"/>
        </w:rPr>
        <w:tab/>
      </w:r>
    </w:p>
    <w:p w14:paraId="6D8B41B9" w14:textId="77777777" w:rsidR="002601D4" w:rsidRDefault="002601D4" w:rsidP="002601D4">
      <w:pPr>
        <w:jc w:val="both"/>
        <w:rPr>
          <w:sz w:val="26"/>
          <w:szCs w:val="26"/>
          <w:lang w:val="nl-NL"/>
        </w:rPr>
      </w:pPr>
    </w:p>
    <w:p w14:paraId="126547BA" w14:textId="77777777" w:rsidR="002601D4" w:rsidRDefault="002601D4" w:rsidP="002601D4">
      <w:pPr>
        <w:jc w:val="both"/>
        <w:rPr>
          <w:sz w:val="26"/>
          <w:szCs w:val="26"/>
          <w:lang w:val="nl-NL"/>
        </w:rPr>
      </w:pPr>
      <w:r>
        <w:rPr>
          <w:sz w:val="26"/>
          <w:szCs w:val="26"/>
          <w:lang w:val="nl-NL"/>
        </w:rPr>
        <w:t>Chính sách này được xây dựng nhằm đảm bảo tính công bằng, chính xác và phù hợp pháp luật trong mọi trường hợp chấm dứt hợp đồng lao động, đồng thời đảm bảo tiến trình sản xuất kinh doanh của công ty vẫn được duy trì bình thường.</w:t>
      </w:r>
    </w:p>
    <w:p w14:paraId="527D653D" w14:textId="77777777" w:rsidR="002601D4" w:rsidRDefault="002601D4" w:rsidP="002601D4">
      <w:pPr>
        <w:jc w:val="both"/>
        <w:rPr>
          <w:sz w:val="26"/>
          <w:szCs w:val="26"/>
          <w:lang w:val="nl-NL"/>
        </w:rPr>
      </w:pPr>
    </w:p>
    <w:p w14:paraId="2FA1B79E" w14:textId="77777777" w:rsidR="002601D4" w:rsidRDefault="002601D4">
      <w:pPr>
        <w:pStyle w:val="ListParagraph"/>
        <w:numPr>
          <w:ilvl w:val="0"/>
          <w:numId w:val="51"/>
        </w:numPr>
        <w:spacing w:before="0" w:after="0" w:line="240" w:lineRule="auto"/>
        <w:rPr>
          <w:b/>
          <w:szCs w:val="26"/>
          <w:lang w:val="nl-NL"/>
        </w:rPr>
      </w:pPr>
      <w:r>
        <w:rPr>
          <w:b/>
          <w:szCs w:val="26"/>
          <w:lang w:val="nl-NL"/>
        </w:rPr>
        <w:t>Phạm vi áp dụng</w:t>
      </w:r>
      <w:r>
        <w:rPr>
          <w:b/>
          <w:szCs w:val="26"/>
          <w:lang w:val="nl-NL"/>
        </w:rPr>
        <w:tab/>
      </w:r>
    </w:p>
    <w:p w14:paraId="6A0DF5CC" w14:textId="77777777" w:rsidR="002601D4" w:rsidRDefault="002601D4" w:rsidP="002601D4">
      <w:pPr>
        <w:jc w:val="both"/>
        <w:rPr>
          <w:sz w:val="26"/>
          <w:szCs w:val="26"/>
          <w:lang w:val="nl-NL"/>
        </w:rPr>
      </w:pPr>
    </w:p>
    <w:p w14:paraId="349B854D" w14:textId="77777777" w:rsidR="002601D4" w:rsidRDefault="002601D4" w:rsidP="002601D4">
      <w:pPr>
        <w:jc w:val="both"/>
        <w:rPr>
          <w:sz w:val="26"/>
          <w:szCs w:val="26"/>
          <w:lang w:val="nl-NL"/>
        </w:rPr>
      </w:pPr>
      <w:r>
        <w:rPr>
          <w:sz w:val="26"/>
          <w:szCs w:val="26"/>
          <w:lang w:val="nl-NL"/>
        </w:rPr>
        <w:t>Mọi nhân viên có hợp đồng lao động chính thức với công ty.</w:t>
      </w:r>
    </w:p>
    <w:p w14:paraId="4D55ADEB" w14:textId="77777777" w:rsidR="002601D4" w:rsidRDefault="002601D4" w:rsidP="002601D4">
      <w:pPr>
        <w:jc w:val="both"/>
        <w:rPr>
          <w:sz w:val="26"/>
          <w:szCs w:val="26"/>
          <w:lang w:val="nl-NL"/>
        </w:rPr>
      </w:pPr>
    </w:p>
    <w:p w14:paraId="6AFDED21" w14:textId="77777777" w:rsidR="002601D4" w:rsidRDefault="002601D4">
      <w:pPr>
        <w:pStyle w:val="ListParagraph"/>
        <w:numPr>
          <w:ilvl w:val="0"/>
          <w:numId w:val="51"/>
        </w:numPr>
        <w:spacing w:before="0" w:after="0" w:line="240" w:lineRule="auto"/>
        <w:rPr>
          <w:b/>
          <w:szCs w:val="26"/>
          <w:lang w:val="nl-NL"/>
        </w:rPr>
      </w:pPr>
      <w:r>
        <w:rPr>
          <w:b/>
          <w:szCs w:val="26"/>
          <w:lang w:val="nl-NL"/>
        </w:rPr>
        <w:t>Qui trình/ thủ tục</w:t>
      </w:r>
      <w:r>
        <w:rPr>
          <w:b/>
          <w:szCs w:val="26"/>
          <w:lang w:val="nl-NL"/>
        </w:rPr>
        <w:tab/>
      </w:r>
    </w:p>
    <w:p w14:paraId="2A7F063F" w14:textId="77777777" w:rsidR="002601D4" w:rsidRDefault="002601D4" w:rsidP="002601D4">
      <w:pPr>
        <w:jc w:val="both"/>
        <w:rPr>
          <w:sz w:val="26"/>
          <w:szCs w:val="26"/>
          <w:lang w:val="nl-NL"/>
        </w:rPr>
      </w:pPr>
    </w:p>
    <w:p w14:paraId="661F7115" w14:textId="77777777" w:rsidR="002601D4" w:rsidRDefault="002601D4" w:rsidP="002601D4">
      <w:pPr>
        <w:jc w:val="both"/>
        <w:rPr>
          <w:b/>
          <w:sz w:val="26"/>
          <w:szCs w:val="26"/>
          <w:lang w:val="nl-NL"/>
        </w:rPr>
      </w:pPr>
      <w:r>
        <w:rPr>
          <w:b/>
          <w:sz w:val="26"/>
          <w:szCs w:val="26"/>
          <w:lang w:val="nl-NL"/>
        </w:rPr>
        <w:t xml:space="preserve">Về phía công ty: </w:t>
      </w:r>
    </w:p>
    <w:p w14:paraId="5F42166F" w14:textId="77777777" w:rsidR="002601D4" w:rsidRDefault="002601D4" w:rsidP="002601D4">
      <w:pPr>
        <w:jc w:val="both"/>
        <w:rPr>
          <w:sz w:val="26"/>
          <w:szCs w:val="26"/>
          <w:lang w:val="nl-NL"/>
        </w:rPr>
      </w:pPr>
    </w:p>
    <w:p w14:paraId="05637812" w14:textId="77777777" w:rsidR="002601D4" w:rsidRDefault="002601D4" w:rsidP="002601D4">
      <w:pPr>
        <w:jc w:val="both"/>
        <w:rPr>
          <w:sz w:val="26"/>
          <w:szCs w:val="26"/>
          <w:lang w:val="nl-NL"/>
        </w:rPr>
      </w:pPr>
      <w:r>
        <w:rPr>
          <w:sz w:val="26"/>
          <w:szCs w:val="26"/>
          <w:lang w:val="nl-NL"/>
        </w:rPr>
        <w:t>Công ty có quyền đơn phương chấm dứt hợp đồng lao động trong các trường hợp sau:</w:t>
      </w:r>
    </w:p>
    <w:p w14:paraId="5401F28D" w14:textId="77777777" w:rsidR="002601D4" w:rsidRDefault="002601D4" w:rsidP="002601D4">
      <w:pPr>
        <w:jc w:val="both"/>
        <w:rPr>
          <w:sz w:val="26"/>
          <w:szCs w:val="26"/>
          <w:lang w:val="nl-NL"/>
        </w:rPr>
      </w:pPr>
    </w:p>
    <w:p w14:paraId="69C2E4E9" w14:textId="77777777" w:rsidR="002601D4" w:rsidRDefault="002601D4">
      <w:pPr>
        <w:pStyle w:val="ListParagraph"/>
        <w:numPr>
          <w:ilvl w:val="0"/>
          <w:numId w:val="37"/>
        </w:numPr>
        <w:spacing w:before="0" w:after="0" w:line="240" w:lineRule="auto"/>
        <w:rPr>
          <w:sz w:val="26"/>
          <w:szCs w:val="26"/>
          <w:lang w:val="nl-NL"/>
        </w:rPr>
      </w:pPr>
      <w:r>
        <w:rPr>
          <w:sz w:val="26"/>
          <w:szCs w:val="26"/>
          <w:lang w:val="nl-NL"/>
        </w:rPr>
        <w:lastRenderedPageBreak/>
        <w:t>Bị xử lý kỷ luật dưới hình thức sa thải.</w:t>
      </w:r>
    </w:p>
    <w:p w14:paraId="74D4A8BD" w14:textId="77777777" w:rsidR="002601D4" w:rsidRDefault="002601D4">
      <w:pPr>
        <w:pStyle w:val="ListParagraph"/>
        <w:numPr>
          <w:ilvl w:val="0"/>
          <w:numId w:val="37"/>
        </w:numPr>
        <w:spacing w:before="0" w:after="0" w:line="240" w:lineRule="auto"/>
        <w:rPr>
          <w:sz w:val="26"/>
          <w:szCs w:val="26"/>
          <w:lang w:val="nl-NL"/>
        </w:rPr>
      </w:pPr>
      <w:r>
        <w:rPr>
          <w:sz w:val="26"/>
          <w:szCs w:val="26"/>
          <w:lang w:val="nl-NL"/>
        </w:rPr>
        <w:t>Thường xuyên không hoàn thành công việc được giao.</w:t>
      </w:r>
    </w:p>
    <w:p w14:paraId="1D5A62A8" w14:textId="77777777" w:rsidR="002601D4" w:rsidRDefault="002601D4">
      <w:pPr>
        <w:pStyle w:val="ListParagraph"/>
        <w:numPr>
          <w:ilvl w:val="0"/>
          <w:numId w:val="37"/>
        </w:numPr>
        <w:spacing w:before="0" w:after="0" w:line="240" w:lineRule="auto"/>
        <w:rPr>
          <w:sz w:val="26"/>
          <w:szCs w:val="26"/>
          <w:lang w:val="nl-NL"/>
        </w:rPr>
      </w:pPr>
      <w:r>
        <w:rPr>
          <w:sz w:val="26"/>
          <w:szCs w:val="26"/>
          <w:lang w:val="nl-NL"/>
        </w:rPr>
        <w:t>Không thể tiếp tục làm việc do ốm đau đã điều trị sáu (...) tháng (đối với hợp đồng có thời hạn) hoặc (...) tháng (đối với hợp đồng không thời hạn) mà không có khả năng hồi phục.</w:t>
      </w:r>
    </w:p>
    <w:p w14:paraId="2F879495" w14:textId="77777777" w:rsidR="002601D4" w:rsidRDefault="002601D4">
      <w:pPr>
        <w:pStyle w:val="ListParagraph"/>
        <w:numPr>
          <w:ilvl w:val="0"/>
          <w:numId w:val="37"/>
        </w:numPr>
        <w:spacing w:before="0" w:after="0" w:line="240" w:lineRule="auto"/>
        <w:rPr>
          <w:sz w:val="26"/>
          <w:szCs w:val="26"/>
          <w:lang w:val="nl-NL"/>
        </w:rPr>
      </w:pPr>
      <w:r>
        <w:rPr>
          <w:sz w:val="26"/>
          <w:szCs w:val="26"/>
          <w:lang w:val="nl-NL"/>
        </w:rPr>
        <w:t>Trong các trường hợp chấm dứt hợp đồng này, nhân viên sẽ nhận văn bản báo trước: (...) ngày đối với Hợp đồng lao động có thời hạn từ (...) năm đến (...) năm; (...) ngày đối với Hợp đồng lao động từ (...) tháng đến dưới (...) năm</w:t>
      </w:r>
    </w:p>
    <w:p w14:paraId="7F5BF1E4" w14:textId="77777777" w:rsidR="002601D4" w:rsidRDefault="002601D4" w:rsidP="002601D4">
      <w:pPr>
        <w:jc w:val="both"/>
        <w:rPr>
          <w:sz w:val="26"/>
          <w:szCs w:val="26"/>
          <w:lang w:val="nl-NL"/>
        </w:rPr>
      </w:pPr>
    </w:p>
    <w:p w14:paraId="055BA8E6" w14:textId="77777777" w:rsidR="002601D4" w:rsidRDefault="002601D4" w:rsidP="002601D4">
      <w:pPr>
        <w:jc w:val="both"/>
        <w:rPr>
          <w:b/>
          <w:sz w:val="26"/>
          <w:szCs w:val="26"/>
          <w:lang w:val="nl-NL"/>
        </w:rPr>
      </w:pPr>
      <w:r>
        <w:rPr>
          <w:b/>
          <w:sz w:val="26"/>
          <w:szCs w:val="26"/>
          <w:lang w:val="nl-NL"/>
        </w:rPr>
        <w:t>Về phía nhân viên:</w:t>
      </w:r>
    </w:p>
    <w:p w14:paraId="286B36C7" w14:textId="77777777" w:rsidR="002601D4" w:rsidRDefault="002601D4" w:rsidP="002601D4">
      <w:pPr>
        <w:jc w:val="both"/>
        <w:rPr>
          <w:b/>
          <w:sz w:val="26"/>
          <w:szCs w:val="26"/>
          <w:lang w:val="nl-NL"/>
        </w:rPr>
      </w:pPr>
    </w:p>
    <w:p w14:paraId="3421451D" w14:textId="77777777" w:rsidR="002601D4" w:rsidRDefault="002601D4" w:rsidP="002601D4">
      <w:pPr>
        <w:jc w:val="both"/>
        <w:rPr>
          <w:sz w:val="26"/>
          <w:szCs w:val="26"/>
          <w:lang w:val="nl-NL"/>
        </w:rPr>
      </w:pPr>
      <w:r>
        <w:rPr>
          <w:sz w:val="26"/>
          <w:szCs w:val="26"/>
          <w:lang w:val="nl-NL"/>
        </w:rPr>
        <w:t>Nhân viên được quyền đơn phương chấm dứt hợp đồng lao động và phải báo trước ít nhất (...) ngày bằng văn bản đối với hợp đồng có thời hạn trên (...) năm và (...) ngày đối với hợp đồng dưới (...) năm.</w:t>
      </w:r>
    </w:p>
    <w:p w14:paraId="7B6534AF" w14:textId="77777777" w:rsidR="002601D4" w:rsidRDefault="002601D4" w:rsidP="002601D4">
      <w:pPr>
        <w:jc w:val="both"/>
        <w:rPr>
          <w:sz w:val="26"/>
          <w:szCs w:val="26"/>
          <w:lang w:val="nl-NL"/>
        </w:rPr>
      </w:pPr>
    </w:p>
    <w:p w14:paraId="74A324E4" w14:textId="77777777" w:rsidR="002601D4" w:rsidRDefault="002601D4">
      <w:pPr>
        <w:pStyle w:val="ListParagraph"/>
        <w:numPr>
          <w:ilvl w:val="0"/>
          <w:numId w:val="51"/>
        </w:numPr>
        <w:spacing w:before="0" w:after="0" w:line="240" w:lineRule="auto"/>
        <w:rPr>
          <w:b/>
          <w:szCs w:val="26"/>
          <w:lang w:val="nl-NL"/>
        </w:rPr>
      </w:pPr>
      <w:r>
        <w:rPr>
          <w:b/>
          <w:szCs w:val="26"/>
          <w:lang w:val="nl-NL"/>
        </w:rPr>
        <w:t>Thủ tục chấm dứt hợp đồng</w:t>
      </w:r>
    </w:p>
    <w:p w14:paraId="31CB40D4" w14:textId="77777777" w:rsidR="002601D4" w:rsidRDefault="002601D4" w:rsidP="002601D4">
      <w:pPr>
        <w:jc w:val="both"/>
        <w:rPr>
          <w:sz w:val="26"/>
          <w:szCs w:val="26"/>
          <w:lang w:val="nl-NL"/>
        </w:rPr>
      </w:pPr>
    </w:p>
    <w:p w14:paraId="5D82E48C" w14:textId="77777777" w:rsidR="002601D4" w:rsidRDefault="002601D4" w:rsidP="002601D4">
      <w:pPr>
        <w:jc w:val="both"/>
        <w:rPr>
          <w:sz w:val="26"/>
          <w:szCs w:val="26"/>
          <w:lang w:val="nl-NL"/>
        </w:rPr>
      </w:pPr>
      <w:r>
        <w:rPr>
          <w:sz w:val="26"/>
          <w:szCs w:val="26"/>
          <w:lang w:val="nl-NL"/>
        </w:rPr>
        <w:t>Trong vòng (...) ngày kể từ ngày chấm dứt hợp đồng lao động hoặc đơn nghỉ việc có hiệu lực,  công ty và nhân viên có trách nhiệm thanh toán mọi khoản liên quan đến tiền bạc và tài sản của mỗi bên như sau:</w:t>
      </w:r>
    </w:p>
    <w:p w14:paraId="0186BF68" w14:textId="77777777" w:rsidR="002601D4" w:rsidRDefault="002601D4" w:rsidP="002601D4">
      <w:pPr>
        <w:jc w:val="both"/>
        <w:rPr>
          <w:sz w:val="26"/>
          <w:szCs w:val="26"/>
          <w:lang w:val="nl-NL"/>
        </w:rPr>
      </w:pPr>
      <w:r>
        <w:rPr>
          <w:sz w:val="26"/>
          <w:szCs w:val="26"/>
          <w:lang w:val="nl-NL"/>
        </w:rPr>
        <w:tab/>
      </w:r>
    </w:p>
    <w:p w14:paraId="2969A584" w14:textId="77777777" w:rsidR="002601D4" w:rsidRDefault="002601D4">
      <w:pPr>
        <w:pStyle w:val="ListParagraph"/>
        <w:numPr>
          <w:ilvl w:val="0"/>
          <w:numId w:val="38"/>
        </w:numPr>
        <w:spacing w:before="0" w:after="0" w:line="240" w:lineRule="auto"/>
        <w:rPr>
          <w:sz w:val="26"/>
          <w:szCs w:val="26"/>
          <w:lang w:val="nl-NL"/>
        </w:rPr>
      </w:pPr>
      <w:r>
        <w:rPr>
          <w:sz w:val="26"/>
          <w:szCs w:val="26"/>
          <w:lang w:val="nl-NL"/>
        </w:rPr>
        <w:t>Bạn sẽ nhận hồ sơ cá nhân gồm lý lịch, bằng cấp, chứng chỉ đào tạo và lương cho những ngày làm việc còn lại và  tiền thanh toán cho những ngày phép năm chưa nghỉ cũng như trợ cấp thôi việc nếu đã làm việc cho Công ty từ  (...) năm trở lên.</w:t>
      </w:r>
    </w:p>
    <w:p w14:paraId="54FF7D4A" w14:textId="77777777" w:rsidR="002601D4" w:rsidRDefault="002601D4">
      <w:pPr>
        <w:pStyle w:val="ListParagraph"/>
        <w:numPr>
          <w:ilvl w:val="0"/>
          <w:numId w:val="38"/>
        </w:numPr>
        <w:spacing w:before="0" w:after="0" w:line="240" w:lineRule="auto"/>
        <w:rPr>
          <w:sz w:val="26"/>
          <w:szCs w:val="26"/>
          <w:lang w:val="nl-NL"/>
        </w:rPr>
      </w:pPr>
      <w:r>
        <w:rPr>
          <w:sz w:val="26"/>
          <w:szCs w:val="26"/>
          <w:lang w:val="nl-NL"/>
        </w:rPr>
        <w:t>Bạn phải (...) ngày đối với Hợp đồng lao động từ (...) tháng đến dưới (...) năm trả lại tất cả tài sản của Công ty như tài liệu, giấy tờ, các khoản tạm ứng, trang thiết bị làm việc (nếu có) trước khi nghỉ.</w:t>
      </w:r>
    </w:p>
    <w:p w14:paraId="68765809" w14:textId="77777777" w:rsidR="002601D4" w:rsidRDefault="002601D4">
      <w:pPr>
        <w:pStyle w:val="ListParagraph"/>
        <w:numPr>
          <w:ilvl w:val="0"/>
          <w:numId w:val="38"/>
        </w:numPr>
        <w:spacing w:before="0" w:after="0" w:line="240" w:lineRule="auto"/>
        <w:rPr>
          <w:sz w:val="26"/>
          <w:szCs w:val="26"/>
          <w:lang w:val="nl-NL"/>
        </w:rPr>
      </w:pPr>
      <w:r>
        <w:rPr>
          <w:sz w:val="26"/>
          <w:szCs w:val="26"/>
          <w:lang w:val="nl-NL"/>
        </w:rPr>
        <w:t>Nếu bạn làm việc liên tục cho công ty hơn một năm ( kể cả thời gian thử việc), bạn sẽ nhận trợ cấp thôi việc, tương đương nửa tháng lương cơ bản cho một năm làm tại công ty.</w:t>
      </w:r>
    </w:p>
    <w:p w14:paraId="1F1C32D4" w14:textId="77777777" w:rsidR="002601D4" w:rsidRDefault="002601D4">
      <w:pPr>
        <w:pStyle w:val="ListParagraph"/>
        <w:numPr>
          <w:ilvl w:val="0"/>
          <w:numId w:val="38"/>
        </w:numPr>
        <w:spacing w:before="0" w:after="0" w:line="240" w:lineRule="auto"/>
        <w:rPr>
          <w:sz w:val="26"/>
          <w:szCs w:val="26"/>
          <w:lang w:val="nl-NL"/>
        </w:rPr>
      </w:pPr>
      <w:r>
        <w:rPr>
          <w:sz w:val="26"/>
          <w:szCs w:val="26"/>
          <w:lang w:val="nl-NL"/>
        </w:rPr>
        <w:t>Thời gian làm việc để tính trợ cấp thôi việc cho những tháng lẻ là từ (...) tháng đến (...) tháng được tính là (...) tháng làm việc, từ (...) tháng đến (...) tháng được tính là một năm làm việc.</w:t>
      </w:r>
    </w:p>
    <w:p w14:paraId="17D6B587" w14:textId="77777777" w:rsidR="002601D4" w:rsidRDefault="002601D4">
      <w:pPr>
        <w:pStyle w:val="ListParagraph"/>
        <w:numPr>
          <w:ilvl w:val="0"/>
          <w:numId w:val="38"/>
        </w:numPr>
        <w:spacing w:before="0" w:after="0" w:line="240" w:lineRule="auto"/>
        <w:rPr>
          <w:sz w:val="26"/>
          <w:szCs w:val="26"/>
          <w:lang w:val="nl-NL"/>
        </w:rPr>
      </w:pPr>
      <w:r>
        <w:rPr>
          <w:sz w:val="26"/>
          <w:szCs w:val="26"/>
          <w:lang w:val="nl-NL"/>
        </w:rPr>
        <w:t>Nhân viên sẽ không được nhận trợ cấp thôi việc trong các trường hợp sau: Thời gian làm việc cho công ty dưới một năm; tự ý bỏ việc; bị kỷ luật sa thải</w:t>
      </w:r>
    </w:p>
    <w:p w14:paraId="22FEAC99" w14:textId="77777777" w:rsidR="002601D4" w:rsidRDefault="002601D4" w:rsidP="002601D4">
      <w:pPr>
        <w:jc w:val="both"/>
        <w:rPr>
          <w:sz w:val="26"/>
          <w:szCs w:val="26"/>
          <w:lang w:val="nl-NL"/>
        </w:rPr>
      </w:pPr>
    </w:p>
    <w:p w14:paraId="1F303809" w14:textId="77777777" w:rsidR="002601D4" w:rsidRDefault="002601D4" w:rsidP="002601D4">
      <w:pPr>
        <w:spacing w:after="200" w:line="276" w:lineRule="auto"/>
        <w:rPr>
          <w:sz w:val="40"/>
          <w:szCs w:val="40"/>
          <w:lang w:val="nl-NL"/>
        </w:rPr>
      </w:pPr>
      <w:r>
        <w:rPr>
          <w:sz w:val="40"/>
          <w:szCs w:val="40"/>
          <w:lang w:val="nl-NL"/>
        </w:rPr>
        <w:br w:type="page"/>
      </w:r>
    </w:p>
    <w:p w14:paraId="17E26B91" w14:textId="77777777" w:rsidR="002601D4" w:rsidRDefault="002601D4" w:rsidP="002601D4">
      <w:pPr>
        <w:jc w:val="center"/>
        <w:rPr>
          <w:sz w:val="40"/>
          <w:szCs w:val="40"/>
          <w:lang w:val="nl-NL"/>
        </w:rPr>
      </w:pPr>
    </w:p>
    <w:p w14:paraId="6445594A" w14:textId="77777777" w:rsidR="002601D4" w:rsidRDefault="002601D4" w:rsidP="002601D4">
      <w:pPr>
        <w:jc w:val="center"/>
        <w:rPr>
          <w:sz w:val="40"/>
          <w:szCs w:val="40"/>
          <w:lang w:val="nl-NL"/>
        </w:rPr>
      </w:pPr>
      <w:r>
        <w:rPr>
          <w:sz w:val="40"/>
          <w:szCs w:val="40"/>
          <w:lang w:val="nl-NL"/>
        </w:rPr>
        <w:t>CHƯƠNG IV: LƯƠNG THƯỞNG VÀ PHÚC LỢI</w:t>
      </w:r>
    </w:p>
    <w:p w14:paraId="537F4DE3" w14:textId="77777777" w:rsidR="002601D4" w:rsidRDefault="002601D4" w:rsidP="002601D4">
      <w:pPr>
        <w:jc w:val="center"/>
        <w:rPr>
          <w:sz w:val="40"/>
          <w:szCs w:val="40"/>
          <w:lang w:val="nl-NL"/>
        </w:rPr>
      </w:pPr>
    </w:p>
    <w:p w14:paraId="55DBEDC8" w14:textId="77777777" w:rsidR="002601D4" w:rsidRDefault="002601D4" w:rsidP="002601D4">
      <w:pPr>
        <w:rPr>
          <w:b/>
          <w:sz w:val="30"/>
          <w:szCs w:val="26"/>
          <w:lang w:val="nl-NL"/>
        </w:rPr>
      </w:pPr>
      <w:r>
        <w:rPr>
          <w:b/>
          <w:sz w:val="30"/>
          <w:szCs w:val="26"/>
          <w:lang w:val="nl-NL"/>
        </w:rPr>
        <w:t xml:space="preserve">1. Lương </w:t>
      </w:r>
    </w:p>
    <w:p w14:paraId="713DF635" w14:textId="77777777" w:rsidR="002601D4" w:rsidRDefault="002601D4" w:rsidP="002601D4">
      <w:pPr>
        <w:rPr>
          <w:sz w:val="26"/>
          <w:szCs w:val="26"/>
          <w:lang w:val="nl-NL"/>
        </w:rPr>
      </w:pPr>
    </w:p>
    <w:p w14:paraId="711B4650" w14:textId="77777777" w:rsidR="002601D4" w:rsidRDefault="002601D4">
      <w:pPr>
        <w:pStyle w:val="ListParagraph"/>
        <w:numPr>
          <w:ilvl w:val="0"/>
          <w:numId w:val="52"/>
        </w:numPr>
        <w:spacing w:before="0" w:after="0" w:line="240" w:lineRule="auto"/>
        <w:jc w:val="left"/>
        <w:rPr>
          <w:b/>
          <w:szCs w:val="26"/>
          <w:lang w:val="nl-NL"/>
        </w:rPr>
      </w:pPr>
      <w:r>
        <w:rPr>
          <w:b/>
          <w:szCs w:val="26"/>
          <w:lang w:val="nl-NL"/>
        </w:rPr>
        <w:t>Mục đích và nguyên tắc</w:t>
      </w:r>
      <w:r>
        <w:rPr>
          <w:b/>
          <w:szCs w:val="26"/>
          <w:lang w:val="nl-NL"/>
        </w:rPr>
        <w:tab/>
      </w:r>
    </w:p>
    <w:p w14:paraId="3E655D07" w14:textId="77777777" w:rsidR="002601D4" w:rsidRDefault="002601D4" w:rsidP="002601D4">
      <w:pPr>
        <w:rPr>
          <w:sz w:val="28"/>
          <w:szCs w:val="26"/>
          <w:lang w:val="nl-NL"/>
        </w:rPr>
      </w:pPr>
    </w:p>
    <w:p w14:paraId="51AEBA05" w14:textId="77777777" w:rsidR="002601D4" w:rsidRDefault="002601D4" w:rsidP="002601D4">
      <w:pPr>
        <w:rPr>
          <w:sz w:val="26"/>
          <w:szCs w:val="26"/>
          <w:lang w:val="nl-NL"/>
        </w:rPr>
      </w:pPr>
      <w:r>
        <w:rPr>
          <w:sz w:val="26"/>
          <w:szCs w:val="26"/>
          <w:lang w:val="nl-NL"/>
        </w:rPr>
        <w:t>Chính sách này được xây dựng nhằm hệ thống lương đảm bảo tính công bằng, chính xác cho từng vị trí công việc, khuyến khích động viên nhân viên.</w:t>
      </w:r>
    </w:p>
    <w:p w14:paraId="372341E9" w14:textId="77777777" w:rsidR="002601D4" w:rsidRDefault="002601D4" w:rsidP="002601D4">
      <w:pPr>
        <w:rPr>
          <w:sz w:val="26"/>
          <w:szCs w:val="26"/>
          <w:lang w:val="nl-NL"/>
        </w:rPr>
      </w:pPr>
    </w:p>
    <w:p w14:paraId="5EA4574B" w14:textId="77777777" w:rsidR="002601D4" w:rsidRDefault="002601D4">
      <w:pPr>
        <w:pStyle w:val="ListParagraph"/>
        <w:numPr>
          <w:ilvl w:val="0"/>
          <w:numId w:val="52"/>
        </w:numPr>
        <w:spacing w:before="0" w:after="0" w:line="240" w:lineRule="auto"/>
        <w:jc w:val="left"/>
        <w:rPr>
          <w:b/>
          <w:szCs w:val="26"/>
          <w:lang w:val="nl-NL"/>
        </w:rPr>
      </w:pPr>
      <w:r>
        <w:rPr>
          <w:b/>
          <w:szCs w:val="26"/>
          <w:lang w:val="nl-NL"/>
        </w:rPr>
        <w:t>Phạm vi áp dụng</w:t>
      </w:r>
      <w:r>
        <w:rPr>
          <w:b/>
          <w:szCs w:val="26"/>
          <w:lang w:val="nl-NL"/>
        </w:rPr>
        <w:tab/>
      </w:r>
    </w:p>
    <w:p w14:paraId="61B5B54E" w14:textId="77777777" w:rsidR="002601D4" w:rsidRDefault="002601D4" w:rsidP="002601D4">
      <w:pPr>
        <w:rPr>
          <w:sz w:val="26"/>
          <w:szCs w:val="26"/>
          <w:lang w:val="nl-NL"/>
        </w:rPr>
      </w:pPr>
    </w:p>
    <w:p w14:paraId="12F9621B" w14:textId="77777777" w:rsidR="002601D4" w:rsidRDefault="002601D4" w:rsidP="002601D4">
      <w:pPr>
        <w:rPr>
          <w:sz w:val="26"/>
          <w:szCs w:val="26"/>
          <w:lang w:val="nl-NL"/>
        </w:rPr>
      </w:pPr>
      <w:r>
        <w:rPr>
          <w:sz w:val="26"/>
          <w:szCs w:val="26"/>
          <w:lang w:val="nl-NL"/>
        </w:rPr>
        <w:t>Mọi nhân viên có hợp đồng lao động chính thức với công ty.</w:t>
      </w:r>
    </w:p>
    <w:p w14:paraId="04356773" w14:textId="77777777" w:rsidR="002601D4" w:rsidRDefault="002601D4" w:rsidP="002601D4">
      <w:pPr>
        <w:rPr>
          <w:sz w:val="26"/>
          <w:szCs w:val="26"/>
          <w:lang w:val="nl-NL"/>
        </w:rPr>
      </w:pPr>
    </w:p>
    <w:p w14:paraId="0FCE5EC1" w14:textId="77777777" w:rsidR="002601D4" w:rsidRDefault="002601D4">
      <w:pPr>
        <w:pStyle w:val="ListParagraph"/>
        <w:numPr>
          <w:ilvl w:val="0"/>
          <w:numId w:val="52"/>
        </w:numPr>
        <w:spacing w:before="0" w:after="0" w:line="240" w:lineRule="auto"/>
        <w:jc w:val="left"/>
        <w:rPr>
          <w:b/>
          <w:szCs w:val="26"/>
          <w:lang w:val="nl-NL"/>
        </w:rPr>
      </w:pPr>
      <w:r>
        <w:rPr>
          <w:b/>
          <w:szCs w:val="26"/>
          <w:lang w:val="nl-NL"/>
        </w:rPr>
        <w:t>Qui trình/ thủ tục</w:t>
      </w:r>
      <w:r>
        <w:rPr>
          <w:b/>
          <w:szCs w:val="26"/>
          <w:lang w:val="nl-NL"/>
        </w:rPr>
        <w:tab/>
      </w:r>
    </w:p>
    <w:p w14:paraId="7B15B986" w14:textId="77777777" w:rsidR="002601D4" w:rsidRDefault="002601D4" w:rsidP="002601D4">
      <w:pPr>
        <w:rPr>
          <w:sz w:val="26"/>
          <w:szCs w:val="26"/>
          <w:lang w:val="nl-NL"/>
        </w:rPr>
      </w:pPr>
    </w:p>
    <w:p w14:paraId="0B7B385A" w14:textId="77777777" w:rsidR="002601D4" w:rsidRDefault="002601D4" w:rsidP="002601D4">
      <w:pPr>
        <w:jc w:val="both"/>
        <w:rPr>
          <w:sz w:val="26"/>
          <w:szCs w:val="26"/>
          <w:lang w:val="nl-NL"/>
        </w:rPr>
      </w:pPr>
      <w:r>
        <w:rPr>
          <w:sz w:val="26"/>
          <w:szCs w:val="26"/>
          <w:lang w:val="nl-NL"/>
        </w:rPr>
        <w:t xml:space="preserve">Mức lương cơ bản của bạn sẽ được ghi bằng tiền đồng Việt Nam trong hợp đồng lao động. Lương tháng sẽ được tính từ ngày (...) của tháng trước đến hết ngày (...) của tháng. </w:t>
      </w:r>
    </w:p>
    <w:p w14:paraId="112D931D" w14:textId="77777777" w:rsidR="002601D4" w:rsidRDefault="002601D4" w:rsidP="002601D4">
      <w:pPr>
        <w:rPr>
          <w:sz w:val="26"/>
          <w:szCs w:val="26"/>
          <w:lang w:val="nl-NL"/>
        </w:rPr>
      </w:pPr>
    </w:p>
    <w:p w14:paraId="1C717EC7" w14:textId="77777777" w:rsidR="002601D4" w:rsidRDefault="002601D4" w:rsidP="002601D4">
      <w:pPr>
        <w:rPr>
          <w:sz w:val="26"/>
          <w:szCs w:val="26"/>
          <w:lang w:val="nl-NL"/>
        </w:rPr>
      </w:pPr>
      <w:r>
        <w:rPr>
          <w:sz w:val="26"/>
          <w:szCs w:val="26"/>
          <w:lang w:val="nl-NL"/>
        </w:rPr>
        <w:t xml:space="preserve">Ngày công làm việc được xác định qua việc chấm công (xem lại khoản 2 mục II). </w:t>
      </w:r>
    </w:p>
    <w:p w14:paraId="49195775" w14:textId="77777777" w:rsidR="002601D4" w:rsidRDefault="002601D4" w:rsidP="002601D4">
      <w:pPr>
        <w:rPr>
          <w:sz w:val="26"/>
          <w:szCs w:val="26"/>
          <w:lang w:val="nl-NL"/>
        </w:rPr>
      </w:pPr>
    </w:p>
    <w:p w14:paraId="6C3D0210" w14:textId="77777777" w:rsidR="002601D4" w:rsidRDefault="002601D4" w:rsidP="002601D4">
      <w:pPr>
        <w:rPr>
          <w:b/>
          <w:sz w:val="26"/>
          <w:szCs w:val="26"/>
          <w:lang w:val="nl-NL"/>
        </w:rPr>
      </w:pPr>
      <w:r>
        <w:rPr>
          <w:b/>
          <w:sz w:val="26"/>
          <w:szCs w:val="26"/>
          <w:lang w:val="nl-NL"/>
        </w:rPr>
        <w:t>Mức lương</w:t>
      </w:r>
    </w:p>
    <w:p w14:paraId="7B85027D" w14:textId="77777777" w:rsidR="002601D4" w:rsidRDefault="002601D4" w:rsidP="002601D4">
      <w:pPr>
        <w:rPr>
          <w:sz w:val="26"/>
          <w:szCs w:val="26"/>
          <w:lang w:val="nl-NL"/>
        </w:rPr>
      </w:pPr>
    </w:p>
    <w:p w14:paraId="38BD7E28" w14:textId="77777777" w:rsidR="002601D4" w:rsidRDefault="002601D4" w:rsidP="002601D4">
      <w:pPr>
        <w:jc w:val="both"/>
        <w:rPr>
          <w:sz w:val="26"/>
          <w:szCs w:val="26"/>
          <w:lang w:val="nl-NL"/>
        </w:rPr>
      </w:pPr>
      <w:r>
        <w:rPr>
          <w:sz w:val="26"/>
          <w:szCs w:val="26"/>
          <w:lang w:val="nl-NL"/>
        </w:rPr>
        <w:t>Mức lương của bạn sẽ dựa chủ yếu vào các yếu tố bao gồm độ lớn vị trí công việc, kiến thức và kỹ năng công việc đòi hỏi, mức độ cạnh tranh trên thị trường lao động và mức độ hoàn thành công việc của bạn. Công ty có qui trình chuẩn để xác định độ lớn của vị trí công việc. Dựa vào vị trí công việc, thang lương sẽ được xây dựng phù hợp.</w:t>
      </w:r>
    </w:p>
    <w:p w14:paraId="589D8B0A" w14:textId="77777777" w:rsidR="002601D4" w:rsidRDefault="002601D4" w:rsidP="002601D4">
      <w:pPr>
        <w:rPr>
          <w:sz w:val="26"/>
          <w:szCs w:val="26"/>
          <w:lang w:val="nl-NL"/>
        </w:rPr>
      </w:pPr>
    </w:p>
    <w:p w14:paraId="2EEBD58D" w14:textId="77777777" w:rsidR="002601D4" w:rsidRDefault="002601D4" w:rsidP="002601D4">
      <w:pPr>
        <w:rPr>
          <w:b/>
          <w:sz w:val="26"/>
          <w:szCs w:val="26"/>
          <w:lang w:val="nl-NL"/>
        </w:rPr>
      </w:pPr>
      <w:r>
        <w:rPr>
          <w:b/>
          <w:sz w:val="26"/>
          <w:szCs w:val="26"/>
          <w:lang w:val="nl-NL"/>
        </w:rPr>
        <w:t xml:space="preserve">Ngày trả lương </w:t>
      </w:r>
    </w:p>
    <w:p w14:paraId="286C50AD" w14:textId="77777777" w:rsidR="002601D4" w:rsidRDefault="002601D4" w:rsidP="002601D4">
      <w:pPr>
        <w:rPr>
          <w:sz w:val="26"/>
          <w:szCs w:val="26"/>
          <w:lang w:val="nl-NL"/>
        </w:rPr>
      </w:pPr>
    </w:p>
    <w:p w14:paraId="5E5FB724" w14:textId="77777777" w:rsidR="002601D4" w:rsidRDefault="002601D4" w:rsidP="002601D4">
      <w:pPr>
        <w:jc w:val="both"/>
        <w:rPr>
          <w:sz w:val="26"/>
          <w:szCs w:val="26"/>
          <w:lang w:val="nl-NL"/>
        </w:rPr>
      </w:pPr>
      <w:r>
        <w:rPr>
          <w:sz w:val="26"/>
          <w:szCs w:val="26"/>
          <w:lang w:val="nl-NL"/>
        </w:rPr>
        <w:t>Tiền lương sẽ được thanh toán mỗi tháng vào ngày (...) hàng tháng bằng tiền đồng Việt Nam bằng tiền mặt hoặc chuyển khoản vào tài khoản cá nhân tại ngân hàng. Nếu ngày trả lương trùng vào ngày lễ hoặc cuối tuần thì ngày phát lương sẽ trả vào ngày trước đó hoặc sau đó từ (...) ngày.</w:t>
      </w:r>
    </w:p>
    <w:p w14:paraId="1901C60F" w14:textId="77777777" w:rsidR="002601D4" w:rsidRDefault="002601D4" w:rsidP="002601D4">
      <w:pPr>
        <w:rPr>
          <w:sz w:val="26"/>
          <w:szCs w:val="26"/>
          <w:lang w:val="nl-NL"/>
        </w:rPr>
      </w:pPr>
    </w:p>
    <w:p w14:paraId="7417E917" w14:textId="77777777" w:rsidR="002601D4" w:rsidRDefault="002601D4" w:rsidP="002601D4">
      <w:pPr>
        <w:rPr>
          <w:b/>
          <w:sz w:val="26"/>
          <w:szCs w:val="26"/>
          <w:lang w:val="nl-NL"/>
        </w:rPr>
      </w:pPr>
      <w:r>
        <w:rPr>
          <w:b/>
          <w:sz w:val="26"/>
          <w:szCs w:val="26"/>
          <w:lang w:val="nl-NL"/>
        </w:rPr>
        <w:t>Điều chỉnh và tăng lương</w:t>
      </w:r>
    </w:p>
    <w:p w14:paraId="545607AC" w14:textId="77777777" w:rsidR="002601D4" w:rsidRDefault="002601D4" w:rsidP="002601D4">
      <w:pPr>
        <w:rPr>
          <w:sz w:val="26"/>
          <w:szCs w:val="26"/>
          <w:lang w:val="nl-NL"/>
        </w:rPr>
      </w:pPr>
    </w:p>
    <w:p w14:paraId="0371361E" w14:textId="77777777" w:rsidR="002601D4" w:rsidRDefault="002601D4" w:rsidP="002601D4">
      <w:pPr>
        <w:jc w:val="both"/>
        <w:rPr>
          <w:sz w:val="26"/>
          <w:szCs w:val="26"/>
          <w:lang w:val="nl-NL"/>
        </w:rPr>
      </w:pPr>
      <w:r>
        <w:rPr>
          <w:sz w:val="26"/>
          <w:szCs w:val="26"/>
          <w:lang w:val="nl-NL"/>
        </w:rPr>
        <w:t>Lương sẽ được xét lại định kỳ sau (...) tháng. Việc công bố chính thức về thay đổi lương được thực hiện trong quý (...) của mỗi năm và mọi thay đổi có hiệu lực kể từ ngày (...) tháng (...) của năm.</w:t>
      </w:r>
    </w:p>
    <w:p w14:paraId="2935CE34" w14:textId="77777777" w:rsidR="002601D4" w:rsidRDefault="002601D4" w:rsidP="002601D4">
      <w:pPr>
        <w:jc w:val="both"/>
        <w:rPr>
          <w:sz w:val="26"/>
          <w:szCs w:val="26"/>
          <w:lang w:val="nl-NL"/>
        </w:rPr>
      </w:pPr>
    </w:p>
    <w:p w14:paraId="1034684D" w14:textId="77777777" w:rsidR="002601D4" w:rsidRDefault="002601D4" w:rsidP="002601D4">
      <w:pPr>
        <w:jc w:val="both"/>
        <w:rPr>
          <w:sz w:val="26"/>
          <w:szCs w:val="26"/>
          <w:lang w:val="nl-NL"/>
        </w:rPr>
      </w:pPr>
      <w:r>
        <w:rPr>
          <w:sz w:val="26"/>
          <w:szCs w:val="26"/>
          <w:lang w:val="nl-NL"/>
        </w:rPr>
        <w:t>Các yếu tố sẽ được xem xét gồm có:</w:t>
      </w:r>
    </w:p>
    <w:p w14:paraId="4592096B" w14:textId="77777777" w:rsidR="002601D4" w:rsidRDefault="002601D4" w:rsidP="002601D4">
      <w:pPr>
        <w:jc w:val="both"/>
        <w:rPr>
          <w:sz w:val="26"/>
          <w:szCs w:val="26"/>
          <w:lang w:val="nl-NL"/>
        </w:rPr>
      </w:pPr>
    </w:p>
    <w:p w14:paraId="0E803799" w14:textId="77777777" w:rsidR="002601D4" w:rsidRDefault="002601D4">
      <w:pPr>
        <w:pStyle w:val="ListParagraph"/>
        <w:numPr>
          <w:ilvl w:val="0"/>
          <w:numId w:val="39"/>
        </w:numPr>
        <w:spacing w:before="0" w:after="0" w:line="240" w:lineRule="auto"/>
        <w:rPr>
          <w:sz w:val="26"/>
          <w:szCs w:val="26"/>
          <w:lang w:val="nl-NL"/>
        </w:rPr>
      </w:pPr>
      <w:r>
        <w:rPr>
          <w:sz w:val="26"/>
          <w:szCs w:val="26"/>
          <w:lang w:val="nl-NL"/>
        </w:rPr>
        <w:t>trượt giá sinh hoạt</w:t>
      </w:r>
    </w:p>
    <w:p w14:paraId="67E1A75F" w14:textId="77777777" w:rsidR="002601D4" w:rsidRDefault="002601D4">
      <w:pPr>
        <w:pStyle w:val="ListParagraph"/>
        <w:numPr>
          <w:ilvl w:val="0"/>
          <w:numId w:val="39"/>
        </w:numPr>
        <w:spacing w:before="0" w:after="0" w:line="240" w:lineRule="auto"/>
        <w:rPr>
          <w:sz w:val="26"/>
          <w:szCs w:val="26"/>
          <w:lang w:val="nl-NL"/>
        </w:rPr>
      </w:pPr>
      <w:r>
        <w:rPr>
          <w:sz w:val="26"/>
          <w:szCs w:val="26"/>
          <w:lang w:val="nl-NL"/>
        </w:rPr>
        <w:t>thành quả kinh doanh chung</w:t>
      </w:r>
    </w:p>
    <w:p w14:paraId="56DEC997" w14:textId="77777777" w:rsidR="002601D4" w:rsidRDefault="002601D4">
      <w:pPr>
        <w:pStyle w:val="ListParagraph"/>
        <w:numPr>
          <w:ilvl w:val="0"/>
          <w:numId w:val="39"/>
        </w:numPr>
        <w:spacing w:before="0" w:after="0" w:line="240" w:lineRule="auto"/>
        <w:rPr>
          <w:sz w:val="26"/>
          <w:szCs w:val="26"/>
          <w:lang w:val="nl-NL"/>
        </w:rPr>
      </w:pPr>
      <w:r>
        <w:rPr>
          <w:sz w:val="26"/>
          <w:szCs w:val="26"/>
          <w:lang w:val="nl-NL"/>
        </w:rPr>
        <w:t>những biến động lương của thị trường lao động</w:t>
      </w:r>
    </w:p>
    <w:p w14:paraId="3BE89D24" w14:textId="77777777" w:rsidR="002601D4" w:rsidRDefault="002601D4">
      <w:pPr>
        <w:pStyle w:val="ListParagraph"/>
        <w:numPr>
          <w:ilvl w:val="0"/>
          <w:numId w:val="39"/>
        </w:numPr>
        <w:spacing w:before="0" w:after="0" w:line="240" w:lineRule="auto"/>
        <w:rPr>
          <w:sz w:val="26"/>
          <w:szCs w:val="26"/>
          <w:lang w:val="nl-NL"/>
        </w:rPr>
      </w:pPr>
      <w:r>
        <w:rPr>
          <w:sz w:val="26"/>
          <w:szCs w:val="26"/>
          <w:lang w:val="nl-NL"/>
        </w:rPr>
        <w:lastRenderedPageBreak/>
        <w:t>thành tích cá nhân hoặc các trường hợp thuyên chuyển, đề bạt thay đổi về cấp bậc vị trí công việc</w:t>
      </w:r>
    </w:p>
    <w:p w14:paraId="65E14E82" w14:textId="77777777" w:rsidR="002601D4" w:rsidRDefault="002601D4">
      <w:pPr>
        <w:pStyle w:val="ListParagraph"/>
        <w:numPr>
          <w:ilvl w:val="0"/>
          <w:numId w:val="39"/>
        </w:numPr>
        <w:spacing w:before="0" w:after="0" w:line="240" w:lineRule="auto"/>
        <w:rPr>
          <w:sz w:val="26"/>
          <w:szCs w:val="26"/>
          <w:lang w:val="nl-NL"/>
        </w:rPr>
      </w:pPr>
      <w:r>
        <w:rPr>
          <w:sz w:val="26"/>
          <w:szCs w:val="26"/>
          <w:lang w:val="nl-NL"/>
        </w:rPr>
        <w:t>độ lớn của vị trí công việc</w:t>
      </w:r>
    </w:p>
    <w:p w14:paraId="0F8DC8AA" w14:textId="77777777" w:rsidR="002601D4" w:rsidRDefault="002601D4" w:rsidP="002601D4">
      <w:pPr>
        <w:rPr>
          <w:sz w:val="26"/>
          <w:szCs w:val="26"/>
          <w:lang w:val="nl-NL"/>
        </w:rPr>
      </w:pPr>
    </w:p>
    <w:p w14:paraId="4D57E9C3" w14:textId="77777777" w:rsidR="002601D4" w:rsidRDefault="002601D4" w:rsidP="002601D4">
      <w:pPr>
        <w:rPr>
          <w:b/>
          <w:sz w:val="26"/>
          <w:szCs w:val="26"/>
          <w:lang w:val="nl-NL"/>
        </w:rPr>
      </w:pPr>
      <w:r>
        <w:rPr>
          <w:b/>
          <w:sz w:val="30"/>
          <w:szCs w:val="26"/>
          <w:lang w:val="nl-NL"/>
        </w:rPr>
        <w:t>2 . Quyền lợi</w:t>
      </w:r>
    </w:p>
    <w:p w14:paraId="40AFCD09" w14:textId="77777777" w:rsidR="002601D4" w:rsidRDefault="002601D4" w:rsidP="002601D4">
      <w:pPr>
        <w:rPr>
          <w:b/>
          <w:sz w:val="26"/>
          <w:szCs w:val="26"/>
          <w:lang w:val="nl-NL"/>
        </w:rPr>
      </w:pPr>
    </w:p>
    <w:p w14:paraId="33599B07" w14:textId="77777777" w:rsidR="002601D4" w:rsidRDefault="002601D4" w:rsidP="002601D4">
      <w:pPr>
        <w:rPr>
          <w:b/>
          <w:sz w:val="28"/>
          <w:szCs w:val="26"/>
          <w:lang w:val="nl-NL"/>
        </w:rPr>
      </w:pPr>
      <w:r>
        <w:rPr>
          <w:b/>
          <w:sz w:val="28"/>
          <w:szCs w:val="26"/>
          <w:lang w:val="nl-NL"/>
        </w:rPr>
        <w:t xml:space="preserve">Phép năm </w:t>
      </w:r>
    </w:p>
    <w:p w14:paraId="0F9D1D55" w14:textId="77777777" w:rsidR="002601D4" w:rsidRDefault="002601D4" w:rsidP="002601D4">
      <w:pPr>
        <w:rPr>
          <w:sz w:val="26"/>
          <w:szCs w:val="26"/>
          <w:lang w:val="nl-NL"/>
        </w:rPr>
      </w:pPr>
    </w:p>
    <w:p w14:paraId="197B0BCA" w14:textId="77777777" w:rsidR="002601D4" w:rsidRDefault="002601D4" w:rsidP="002601D4">
      <w:pPr>
        <w:pStyle w:val="ListParagraph"/>
        <w:ind w:left="0"/>
        <w:rPr>
          <w:sz w:val="26"/>
          <w:szCs w:val="26"/>
          <w:lang w:val="nl-NL"/>
        </w:rPr>
      </w:pPr>
      <w:r>
        <w:rPr>
          <w:sz w:val="26"/>
          <w:szCs w:val="26"/>
          <w:lang w:val="nl-NL"/>
        </w:rPr>
        <w:t>Công ty qui định số ngày phép nghỉ trong năm được hưởng nguyên lương nếu làm việc đủ 12 tháng (không bao gồm ngày nghỉ tuần, ngày lễ) như sau: 12 ngày phép một năm.</w:t>
      </w:r>
    </w:p>
    <w:p w14:paraId="208009EB" w14:textId="77777777" w:rsidR="002601D4" w:rsidRDefault="002601D4" w:rsidP="002601D4">
      <w:pPr>
        <w:pStyle w:val="ListParagraph"/>
        <w:ind w:left="0"/>
        <w:rPr>
          <w:sz w:val="26"/>
          <w:szCs w:val="26"/>
          <w:lang w:val="nl-NL"/>
        </w:rPr>
      </w:pPr>
    </w:p>
    <w:p w14:paraId="6B09456D" w14:textId="77777777" w:rsidR="002601D4" w:rsidRDefault="002601D4" w:rsidP="002601D4">
      <w:pPr>
        <w:pStyle w:val="ListParagraph"/>
        <w:ind w:left="0"/>
        <w:rPr>
          <w:sz w:val="26"/>
          <w:szCs w:val="26"/>
          <w:lang w:val="nl-NL"/>
        </w:rPr>
      </w:pPr>
      <w:r>
        <w:rPr>
          <w:sz w:val="26"/>
          <w:szCs w:val="26"/>
          <w:lang w:val="nl-NL"/>
        </w:rPr>
        <w:t>Số ngày phép được tính từ khi bắt đầu vào thử việc. Bạn sẽ có thêm một ngày phép năm sau mỗi một năm làm việc.Bạn sắp xếp để nghỉ phép trong năm, nếu vì công việc chưa thể nghỉ hết phép năm thì sẽ được bảo lưu.</w:t>
      </w:r>
    </w:p>
    <w:p w14:paraId="5DB94442" w14:textId="77777777" w:rsidR="002601D4" w:rsidRDefault="002601D4" w:rsidP="002601D4">
      <w:pPr>
        <w:pStyle w:val="ListParagraph"/>
        <w:ind w:left="0"/>
        <w:rPr>
          <w:sz w:val="26"/>
          <w:szCs w:val="26"/>
          <w:lang w:val="nl-NL"/>
        </w:rPr>
      </w:pPr>
    </w:p>
    <w:p w14:paraId="277C73EA" w14:textId="77777777" w:rsidR="002601D4" w:rsidRDefault="002601D4" w:rsidP="002601D4">
      <w:pPr>
        <w:pStyle w:val="ListParagraph"/>
        <w:ind w:left="0"/>
        <w:rPr>
          <w:sz w:val="26"/>
          <w:szCs w:val="26"/>
          <w:lang w:val="nl-NL"/>
        </w:rPr>
      </w:pPr>
      <w:r>
        <w:rPr>
          <w:sz w:val="26"/>
          <w:szCs w:val="26"/>
          <w:lang w:val="nl-NL"/>
        </w:rPr>
        <w:t>Nhân viên làm việc chưa đủ năm thì ngày nghỉ phép được tính tương ứng với số tháng làm việc.</w:t>
      </w:r>
    </w:p>
    <w:p w14:paraId="6C77ACF9" w14:textId="77777777" w:rsidR="002601D4" w:rsidRDefault="002601D4" w:rsidP="002601D4">
      <w:pPr>
        <w:pStyle w:val="ListParagraph"/>
        <w:ind w:left="0"/>
        <w:rPr>
          <w:sz w:val="26"/>
          <w:szCs w:val="26"/>
          <w:lang w:val="nl-NL"/>
        </w:rPr>
      </w:pPr>
    </w:p>
    <w:p w14:paraId="4633CBE9" w14:textId="77777777" w:rsidR="002601D4" w:rsidRDefault="002601D4" w:rsidP="002601D4">
      <w:pPr>
        <w:pStyle w:val="ListParagraph"/>
        <w:ind w:left="0"/>
        <w:rPr>
          <w:sz w:val="26"/>
          <w:szCs w:val="26"/>
          <w:lang w:val="nl-NL"/>
        </w:rPr>
      </w:pPr>
      <w:r>
        <w:rPr>
          <w:sz w:val="26"/>
          <w:szCs w:val="26"/>
          <w:lang w:val="nl-NL"/>
        </w:rPr>
        <w:t>Vì lý do nghỉ ốm dài quá (...) tháng hoặc bị tai nạn lao động, bệnh nghề nghiệp quá (...) tháng trong một năm thì thời gian nghỉ này sẽ không được coi là thời gian làm việc để hưởng phép năm.</w:t>
      </w:r>
    </w:p>
    <w:p w14:paraId="4C22826F" w14:textId="77777777" w:rsidR="002601D4" w:rsidRDefault="002601D4" w:rsidP="002601D4">
      <w:pPr>
        <w:rPr>
          <w:sz w:val="26"/>
          <w:szCs w:val="26"/>
          <w:lang w:val="nl-NL"/>
        </w:rPr>
      </w:pPr>
    </w:p>
    <w:p w14:paraId="62F2BF87" w14:textId="77777777" w:rsidR="002601D4" w:rsidRDefault="002601D4" w:rsidP="002601D4">
      <w:pPr>
        <w:rPr>
          <w:b/>
          <w:sz w:val="28"/>
          <w:szCs w:val="26"/>
          <w:lang w:val="nl-NL"/>
        </w:rPr>
      </w:pPr>
      <w:r>
        <w:rPr>
          <w:b/>
          <w:sz w:val="28"/>
          <w:szCs w:val="26"/>
          <w:lang w:val="nl-NL"/>
        </w:rPr>
        <w:t>Nghỉ lễ</w:t>
      </w:r>
    </w:p>
    <w:p w14:paraId="15AA8AC4" w14:textId="77777777" w:rsidR="002601D4" w:rsidRDefault="002601D4" w:rsidP="002601D4">
      <w:pPr>
        <w:rPr>
          <w:sz w:val="26"/>
          <w:szCs w:val="26"/>
          <w:lang w:val="nl-NL"/>
        </w:rPr>
      </w:pPr>
    </w:p>
    <w:p w14:paraId="4A9A4A2F" w14:textId="77777777" w:rsidR="002601D4" w:rsidRDefault="002601D4">
      <w:pPr>
        <w:pStyle w:val="ListParagraph"/>
        <w:numPr>
          <w:ilvl w:val="0"/>
          <w:numId w:val="40"/>
        </w:numPr>
        <w:spacing w:before="0" w:after="0" w:line="240" w:lineRule="auto"/>
        <w:jc w:val="left"/>
        <w:rPr>
          <w:sz w:val="26"/>
          <w:szCs w:val="26"/>
          <w:lang w:val="nl-NL"/>
        </w:rPr>
      </w:pPr>
      <w:r>
        <w:rPr>
          <w:sz w:val="26"/>
          <w:szCs w:val="26"/>
          <w:lang w:val="nl-NL"/>
        </w:rPr>
        <w:t>Nhân viên được nghỉ (...) ngày lễ hàng năm được hưởng nguyên lương:</w:t>
      </w:r>
    </w:p>
    <w:p w14:paraId="1C1CC3C5" w14:textId="77777777" w:rsidR="002601D4" w:rsidRDefault="002601D4">
      <w:pPr>
        <w:pStyle w:val="ListParagraph"/>
        <w:numPr>
          <w:ilvl w:val="0"/>
          <w:numId w:val="40"/>
        </w:numPr>
        <w:spacing w:before="0" w:after="0" w:line="240" w:lineRule="auto"/>
        <w:jc w:val="left"/>
        <w:rPr>
          <w:sz w:val="26"/>
          <w:szCs w:val="26"/>
          <w:lang w:val="nl-NL"/>
        </w:rPr>
      </w:pPr>
      <w:r>
        <w:rPr>
          <w:sz w:val="26"/>
          <w:szCs w:val="26"/>
          <w:lang w:val="nl-NL"/>
        </w:rPr>
        <w:t>Tết dương lịch</w:t>
      </w:r>
      <w:r>
        <w:rPr>
          <w:sz w:val="26"/>
          <w:szCs w:val="26"/>
          <w:lang w:val="nl-NL"/>
        </w:rPr>
        <w:tab/>
      </w:r>
      <w:r>
        <w:rPr>
          <w:sz w:val="26"/>
          <w:szCs w:val="26"/>
          <w:lang w:val="nl-NL"/>
        </w:rPr>
        <w:tab/>
        <w:t>: 1 ngày</w:t>
      </w:r>
    </w:p>
    <w:p w14:paraId="168F161D" w14:textId="77777777" w:rsidR="002601D4" w:rsidRDefault="002601D4">
      <w:pPr>
        <w:pStyle w:val="ListParagraph"/>
        <w:numPr>
          <w:ilvl w:val="0"/>
          <w:numId w:val="40"/>
        </w:numPr>
        <w:spacing w:before="0" w:after="0" w:line="240" w:lineRule="auto"/>
        <w:jc w:val="left"/>
        <w:rPr>
          <w:sz w:val="26"/>
          <w:szCs w:val="26"/>
          <w:lang w:val="nl-NL"/>
        </w:rPr>
      </w:pPr>
      <w:r>
        <w:rPr>
          <w:sz w:val="26"/>
          <w:szCs w:val="26"/>
          <w:lang w:val="nl-NL"/>
        </w:rPr>
        <w:t>Tết âm lịch</w:t>
      </w:r>
      <w:r>
        <w:rPr>
          <w:sz w:val="26"/>
          <w:szCs w:val="26"/>
          <w:lang w:val="nl-NL"/>
        </w:rPr>
        <w:tab/>
      </w:r>
      <w:r>
        <w:rPr>
          <w:sz w:val="26"/>
          <w:szCs w:val="26"/>
          <w:lang w:val="nl-NL"/>
        </w:rPr>
        <w:tab/>
      </w:r>
      <w:r>
        <w:rPr>
          <w:sz w:val="26"/>
          <w:szCs w:val="26"/>
          <w:lang w:val="nl-NL"/>
        </w:rPr>
        <w:tab/>
        <w:t>: (...) ngày</w:t>
      </w:r>
    </w:p>
    <w:p w14:paraId="0A501D32" w14:textId="77777777" w:rsidR="002601D4" w:rsidRDefault="002601D4">
      <w:pPr>
        <w:pStyle w:val="ListParagraph"/>
        <w:numPr>
          <w:ilvl w:val="0"/>
          <w:numId w:val="40"/>
        </w:numPr>
        <w:spacing w:before="0" w:after="0" w:line="240" w:lineRule="auto"/>
        <w:jc w:val="left"/>
        <w:rPr>
          <w:sz w:val="26"/>
          <w:szCs w:val="26"/>
          <w:lang w:val="nl-NL"/>
        </w:rPr>
      </w:pPr>
      <w:r>
        <w:rPr>
          <w:sz w:val="26"/>
          <w:szCs w:val="26"/>
          <w:lang w:val="nl-NL"/>
        </w:rPr>
        <w:t>Ngày chiến thắng 30/4</w:t>
      </w:r>
      <w:r>
        <w:rPr>
          <w:sz w:val="26"/>
          <w:szCs w:val="26"/>
          <w:lang w:val="nl-NL"/>
        </w:rPr>
        <w:tab/>
        <w:t>: 1 ngày</w:t>
      </w:r>
    </w:p>
    <w:p w14:paraId="3E7CC5A8" w14:textId="77777777" w:rsidR="002601D4" w:rsidRDefault="002601D4">
      <w:pPr>
        <w:pStyle w:val="ListParagraph"/>
        <w:numPr>
          <w:ilvl w:val="0"/>
          <w:numId w:val="40"/>
        </w:numPr>
        <w:spacing w:before="0" w:after="0" w:line="240" w:lineRule="auto"/>
        <w:jc w:val="left"/>
        <w:rPr>
          <w:sz w:val="26"/>
          <w:szCs w:val="26"/>
          <w:lang w:val="nl-NL"/>
        </w:rPr>
      </w:pPr>
      <w:r>
        <w:rPr>
          <w:sz w:val="26"/>
          <w:szCs w:val="26"/>
          <w:lang w:val="nl-NL"/>
        </w:rPr>
        <w:t>Ngày quốc tế lao động 1/5</w:t>
      </w:r>
      <w:r>
        <w:rPr>
          <w:sz w:val="26"/>
          <w:szCs w:val="26"/>
          <w:lang w:val="nl-NL"/>
        </w:rPr>
        <w:tab/>
        <w:t>: 1 ngày</w:t>
      </w:r>
    </w:p>
    <w:p w14:paraId="53B7843D" w14:textId="77777777" w:rsidR="002601D4" w:rsidRDefault="002601D4">
      <w:pPr>
        <w:pStyle w:val="ListParagraph"/>
        <w:numPr>
          <w:ilvl w:val="0"/>
          <w:numId w:val="40"/>
        </w:numPr>
        <w:spacing w:before="0" w:after="0" w:line="240" w:lineRule="auto"/>
        <w:jc w:val="left"/>
        <w:rPr>
          <w:sz w:val="26"/>
          <w:szCs w:val="26"/>
          <w:lang w:val="nl-NL"/>
        </w:rPr>
      </w:pPr>
      <w:r>
        <w:rPr>
          <w:sz w:val="26"/>
          <w:szCs w:val="26"/>
          <w:lang w:val="nl-NL"/>
        </w:rPr>
        <w:t>Ngày quốc khánh 2/9</w:t>
      </w:r>
      <w:r>
        <w:rPr>
          <w:sz w:val="26"/>
          <w:szCs w:val="26"/>
          <w:lang w:val="nl-NL"/>
        </w:rPr>
        <w:tab/>
        <w:t>: 1 ngày</w:t>
      </w:r>
    </w:p>
    <w:p w14:paraId="4258F991" w14:textId="77777777" w:rsidR="002601D4" w:rsidRDefault="002601D4">
      <w:pPr>
        <w:pStyle w:val="ListParagraph"/>
        <w:numPr>
          <w:ilvl w:val="0"/>
          <w:numId w:val="40"/>
        </w:numPr>
        <w:spacing w:before="0" w:after="0" w:line="240" w:lineRule="auto"/>
        <w:jc w:val="left"/>
        <w:rPr>
          <w:sz w:val="26"/>
          <w:szCs w:val="26"/>
          <w:lang w:val="nl-NL"/>
        </w:rPr>
      </w:pPr>
      <w:r>
        <w:rPr>
          <w:sz w:val="26"/>
          <w:szCs w:val="26"/>
          <w:lang w:val="nl-NL"/>
        </w:rPr>
        <w:t>Nếu ngày nghỉ lễ trùng vào ngày nghỉ hàng tuần thì nhân viên được nghỉ bù vào ngày kế tiếp.</w:t>
      </w:r>
    </w:p>
    <w:p w14:paraId="6A6B0E9C" w14:textId="77777777" w:rsidR="002601D4" w:rsidRDefault="002601D4" w:rsidP="002601D4">
      <w:pPr>
        <w:rPr>
          <w:sz w:val="26"/>
          <w:szCs w:val="26"/>
          <w:lang w:val="nl-NL"/>
        </w:rPr>
      </w:pPr>
    </w:p>
    <w:p w14:paraId="281C55D5" w14:textId="77777777" w:rsidR="002601D4" w:rsidRDefault="002601D4" w:rsidP="002601D4">
      <w:pPr>
        <w:rPr>
          <w:b/>
          <w:sz w:val="28"/>
          <w:szCs w:val="26"/>
          <w:lang w:val="nl-NL"/>
        </w:rPr>
      </w:pPr>
      <w:r>
        <w:rPr>
          <w:b/>
          <w:sz w:val="28"/>
          <w:szCs w:val="26"/>
          <w:lang w:val="nl-NL"/>
        </w:rPr>
        <w:t>Bảo hiểm</w:t>
      </w:r>
    </w:p>
    <w:p w14:paraId="62159A14" w14:textId="77777777" w:rsidR="002601D4" w:rsidRDefault="002601D4" w:rsidP="002601D4">
      <w:pPr>
        <w:rPr>
          <w:sz w:val="26"/>
          <w:szCs w:val="26"/>
          <w:lang w:val="nl-NL"/>
        </w:rPr>
      </w:pPr>
    </w:p>
    <w:p w14:paraId="71C4D8F7" w14:textId="77777777" w:rsidR="002601D4" w:rsidRDefault="002601D4" w:rsidP="002601D4">
      <w:pPr>
        <w:rPr>
          <w:sz w:val="26"/>
          <w:szCs w:val="26"/>
          <w:lang w:val="nl-NL"/>
        </w:rPr>
      </w:pPr>
      <w:r>
        <w:rPr>
          <w:sz w:val="26"/>
          <w:szCs w:val="26"/>
          <w:lang w:val="nl-NL"/>
        </w:rPr>
        <w:t>Tất cả nhân viên chính thức của Công ty được hưởng các chế độ bảo hiểm như sau:</w:t>
      </w:r>
    </w:p>
    <w:p w14:paraId="27C4648F" w14:textId="77777777" w:rsidR="002601D4" w:rsidRDefault="002601D4" w:rsidP="002601D4">
      <w:pPr>
        <w:rPr>
          <w:sz w:val="26"/>
          <w:szCs w:val="26"/>
          <w:lang w:val="nl-NL"/>
        </w:rPr>
      </w:pPr>
    </w:p>
    <w:p w14:paraId="345279EC" w14:textId="77777777" w:rsidR="002601D4" w:rsidRDefault="002601D4" w:rsidP="002601D4">
      <w:pPr>
        <w:rPr>
          <w:b/>
          <w:sz w:val="26"/>
          <w:szCs w:val="26"/>
          <w:lang w:val="nl-NL"/>
        </w:rPr>
      </w:pPr>
      <w:r>
        <w:rPr>
          <w:b/>
          <w:sz w:val="26"/>
          <w:szCs w:val="26"/>
          <w:lang w:val="nl-NL"/>
        </w:rPr>
        <w:t>Bảo hiểm xã hội (BHXH):</w:t>
      </w:r>
    </w:p>
    <w:p w14:paraId="5B1C2082" w14:textId="77777777" w:rsidR="002601D4" w:rsidRDefault="002601D4" w:rsidP="002601D4">
      <w:pPr>
        <w:rPr>
          <w:sz w:val="26"/>
          <w:szCs w:val="26"/>
          <w:lang w:val="nl-NL"/>
        </w:rPr>
      </w:pPr>
    </w:p>
    <w:p w14:paraId="611809E5" w14:textId="77777777" w:rsidR="002601D4" w:rsidRDefault="002601D4" w:rsidP="002601D4">
      <w:pPr>
        <w:rPr>
          <w:sz w:val="26"/>
          <w:szCs w:val="26"/>
          <w:lang w:val="nl-NL"/>
        </w:rPr>
      </w:pPr>
      <w:r>
        <w:rPr>
          <w:sz w:val="26"/>
          <w:szCs w:val="26"/>
          <w:lang w:val="nl-NL"/>
        </w:rPr>
        <w:t>Đây là loại hình bảo hiểm cùng đóng góp, nên hàng tháng bạn phải đóng 5% lương cơ bản của mình và công ty đóng 15% trên lương cơ bản của bạn vào quỹ BHXH. Khoản tiền này được sử dụng theo đúng qui định hiện hành.</w:t>
      </w:r>
    </w:p>
    <w:p w14:paraId="72407AE4" w14:textId="77777777" w:rsidR="002601D4" w:rsidRDefault="002601D4" w:rsidP="002601D4">
      <w:pPr>
        <w:rPr>
          <w:sz w:val="26"/>
          <w:szCs w:val="26"/>
          <w:lang w:val="nl-NL"/>
        </w:rPr>
      </w:pPr>
    </w:p>
    <w:p w14:paraId="2EB781D4" w14:textId="77777777" w:rsidR="002601D4" w:rsidRDefault="002601D4" w:rsidP="002601D4">
      <w:pPr>
        <w:rPr>
          <w:sz w:val="26"/>
          <w:szCs w:val="26"/>
          <w:lang w:val="nl-NL"/>
        </w:rPr>
      </w:pPr>
      <w:r>
        <w:rPr>
          <w:sz w:val="26"/>
          <w:szCs w:val="26"/>
          <w:lang w:val="nl-NL"/>
        </w:rPr>
        <w:t>Bạn được hưởng các trợ cấp từ BHXH cho các trường hợp:</w:t>
      </w:r>
    </w:p>
    <w:p w14:paraId="50FC6560" w14:textId="77777777" w:rsidR="002601D4" w:rsidRDefault="002601D4">
      <w:pPr>
        <w:pStyle w:val="ListParagraph"/>
        <w:numPr>
          <w:ilvl w:val="0"/>
          <w:numId w:val="41"/>
        </w:numPr>
        <w:spacing w:before="0" w:after="0" w:line="240" w:lineRule="auto"/>
        <w:jc w:val="left"/>
        <w:rPr>
          <w:sz w:val="26"/>
          <w:szCs w:val="26"/>
          <w:lang w:val="nl-NL"/>
        </w:rPr>
      </w:pPr>
      <w:r>
        <w:rPr>
          <w:sz w:val="26"/>
          <w:szCs w:val="26"/>
          <w:lang w:val="nl-NL"/>
        </w:rPr>
        <w:t xml:space="preserve">Đau ốm </w:t>
      </w:r>
    </w:p>
    <w:p w14:paraId="7DC9F906" w14:textId="77777777" w:rsidR="002601D4" w:rsidRDefault="002601D4">
      <w:pPr>
        <w:pStyle w:val="ListParagraph"/>
        <w:numPr>
          <w:ilvl w:val="0"/>
          <w:numId w:val="41"/>
        </w:numPr>
        <w:spacing w:before="0" w:after="0" w:line="240" w:lineRule="auto"/>
        <w:jc w:val="left"/>
        <w:rPr>
          <w:sz w:val="26"/>
          <w:szCs w:val="26"/>
          <w:lang w:val="nl-NL"/>
        </w:rPr>
      </w:pPr>
      <w:r>
        <w:rPr>
          <w:sz w:val="26"/>
          <w:szCs w:val="26"/>
          <w:lang w:val="nl-NL"/>
        </w:rPr>
        <w:t>Tai nạn lao động và bệnh nghề nghiệp</w:t>
      </w:r>
    </w:p>
    <w:p w14:paraId="486363A0" w14:textId="77777777" w:rsidR="002601D4" w:rsidRDefault="002601D4">
      <w:pPr>
        <w:pStyle w:val="ListParagraph"/>
        <w:numPr>
          <w:ilvl w:val="0"/>
          <w:numId w:val="41"/>
        </w:numPr>
        <w:spacing w:before="0" w:after="0" w:line="240" w:lineRule="auto"/>
        <w:jc w:val="left"/>
        <w:rPr>
          <w:sz w:val="26"/>
          <w:szCs w:val="26"/>
          <w:lang w:val="nl-NL"/>
        </w:rPr>
      </w:pPr>
      <w:r>
        <w:rPr>
          <w:sz w:val="26"/>
          <w:szCs w:val="26"/>
          <w:lang w:val="nl-NL"/>
        </w:rPr>
        <w:t>Thai sản</w:t>
      </w:r>
    </w:p>
    <w:p w14:paraId="27F1C220" w14:textId="77777777" w:rsidR="002601D4" w:rsidRDefault="002601D4">
      <w:pPr>
        <w:pStyle w:val="ListParagraph"/>
        <w:numPr>
          <w:ilvl w:val="0"/>
          <w:numId w:val="41"/>
        </w:numPr>
        <w:spacing w:before="0" w:after="0" w:line="240" w:lineRule="auto"/>
        <w:jc w:val="left"/>
        <w:rPr>
          <w:sz w:val="26"/>
          <w:szCs w:val="26"/>
          <w:lang w:val="nl-NL"/>
        </w:rPr>
      </w:pPr>
      <w:r>
        <w:rPr>
          <w:sz w:val="26"/>
          <w:szCs w:val="26"/>
          <w:lang w:val="nl-NL"/>
        </w:rPr>
        <w:t>Chết</w:t>
      </w:r>
    </w:p>
    <w:p w14:paraId="00B106AB" w14:textId="77777777" w:rsidR="002601D4" w:rsidRDefault="002601D4" w:rsidP="002601D4">
      <w:pPr>
        <w:rPr>
          <w:sz w:val="26"/>
          <w:szCs w:val="26"/>
          <w:lang w:val="nl-NL"/>
        </w:rPr>
      </w:pPr>
    </w:p>
    <w:p w14:paraId="225974B6" w14:textId="77777777" w:rsidR="002601D4" w:rsidRDefault="002601D4" w:rsidP="002601D4">
      <w:pPr>
        <w:rPr>
          <w:sz w:val="26"/>
          <w:szCs w:val="26"/>
          <w:lang w:val="nl-NL"/>
        </w:rPr>
      </w:pPr>
      <w:r>
        <w:rPr>
          <w:sz w:val="26"/>
          <w:szCs w:val="26"/>
          <w:lang w:val="nl-NL"/>
        </w:rPr>
        <w:t>Để biết thêm chi tiết về các chế độ trên, xin liên hệ với phòng hành chính nhân sự.</w:t>
      </w:r>
    </w:p>
    <w:p w14:paraId="5CDF327F" w14:textId="77777777" w:rsidR="002601D4" w:rsidRDefault="002601D4" w:rsidP="002601D4">
      <w:pPr>
        <w:rPr>
          <w:sz w:val="26"/>
          <w:szCs w:val="26"/>
          <w:lang w:val="nl-NL"/>
        </w:rPr>
      </w:pPr>
    </w:p>
    <w:p w14:paraId="79A1294F" w14:textId="77777777" w:rsidR="002601D4" w:rsidRDefault="002601D4" w:rsidP="002601D4">
      <w:pPr>
        <w:rPr>
          <w:b/>
          <w:sz w:val="26"/>
          <w:szCs w:val="26"/>
          <w:lang w:val="nl-NL"/>
        </w:rPr>
      </w:pPr>
      <w:r>
        <w:rPr>
          <w:b/>
          <w:sz w:val="26"/>
          <w:szCs w:val="26"/>
          <w:lang w:val="nl-NL"/>
        </w:rPr>
        <w:t>Bảo hiểm y tế (BHYT):</w:t>
      </w:r>
    </w:p>
    <w:p w14:paraId="36BAA4E6" w14:textId="77777777" w:rsidR="002601D4" w:rsidRDefault="002601D4" w:rsidP="002601D4">
      <w:pPr>
        <w:rPr>
          <w:sz w:val="26"/>
          <w:szCs w:val="26"/>
          <w:lang w:val="nl-NL"/>
        </w:rPr>
      </w:pPr>
    </w:p>
    <w:p w14:paraId="3154E64B" w14:textId="77777777" w:rsidR="002601D4" w:rsidRDefault="002601D4" w:rsidP="002601D4">
      <w:pPr>
        <w:rPr>
          <w:sz w:val="26"/>
          <w:szCs w:val="26"/>
          <w:lang w:val="nl-NL"/>
        </w:rPr>
      </w:pPr>
      <w:r>
        <w:rPr>
          <w:sz w:val="26"/>
          <w:szCs w:val="26"/>
          <w:lang w:val="nl-NL"/>
        </w:rPr>
        <w:t>Công ty tham gia BHYT với mức đóng góp tương ứng 2% tổng quĩ lương cơ bản để dùng cho việc chữa bệnh cho nhân viên. Bạn cũng sẽ tham gia với mức đóng 1% lương cơ bản theo yêu cầu như Luật định.</w:t>
      </w:r>
    </w:p>
    <w:p w14:paraId="2113A3D0" w14:textId="77777777" w:rsidR="002601D4" w:rsidRDefault="002601D4" w:rsidP="002601D4">
      <w:pPr>
        <w:rPr>
          <w:sz w:val="26"/>
          <w:szCs w:val="26"/>
          <w:lang w:val="nl-NL"/>
        </w:rPr>
      </w:pPr>
    </w:p>
    <w:p w14:paraId="098030DE" w14:textId="77777777" w:rsidR="002601D4" w:rsidRDefault="002601D4" w:rsidP="002601D4">
      <w:pPr>
        <w:rPr>
          <w:b/>
          <w:sz w:val="26"/>
          <w:szCs w:val="26"/>
          <w:lang w:val="nl-NL"/>
        </w:rPr>
      </w:pPr>
      <w:r>
        <w:rPr>
          <w:b/>
          <w:sz w:val="26"/>
          <w:szCs w:val="26"/>
          <w:lang w:val="nl-NL"/>
        </w:rPr>
        <w:t>Bảo hiểm tai nạn:</w:t>
      </w:r>
    </w:p>
    <w:p w14:paraId="15DF6102" w14:textId="77777777" w:rsidR="002601D4" w:rsidRDefault="002601D4" w:rsidP="002601D4">
      <w:pPr>
        <w:rPr>
          <w:sz w:val="26"/>
          <w:szCs w:val="26"/>
          <w:lang w:val="nl-NL"/>
        </w:rPr>
      </w:pPr>
    </w:p>
    <w:p w14:paraId="35995195" w14:textId="77777777" w:rsidR="002601D4" w:rsidRDefault="002601D4" w:rsidP="002601D4">
      <w:pPr>
        <w:rPr>
          <w:sz w:val="26"/>
          <w:szCs w:val="26"/>
          <w:lang w:val="nl-NL"/>
        </w:rPr>
      </w:pPr>
      <w:r>
        <w:rPr>
          <w:sz w:val="26"/>
          <w:szCs w:val="26"/>
          <w:lang w:val="nl-NL"/>
        </w:rPr>
        <w:t xml:space="preserve">Khi là nhân viên chính thức, công ty sẽ mua bảo hiểm tai nạn rủi ro xảy ra trong thời gian làm việc và trên đường đến công ty và về nhà. Bạn sẽ được hưởng quyền lợi được qui định theo chế độ của BHXH và được bồi thường theo qui định của bảo hiểm tai nạn rủi ro (nếu có). </w:t>
      </w:r>
    </w:p>
    <w:p w14:paraId="55DBA263" w14:textId="77777777" w:rsidR="002601D4" w:rsidRDefault="002601D4" w:rsidP="002601D4">
      <w:pPr>
        <w:rPr>
          <w:sz w:val="26"/>
          <w:szCs w:val="26"/>
          <w:lang w:val="nl-NL"/>
        </w:rPr>
      </w:pPr>
    </w:p>
    <w:p w14:paraId="65F180F6" w14:textId="77777777" w:rsidR="002601D4" w:rsidRDefault="002601D4" w:rsidP="002601D4">
      <w:pPr>
        <w:rPr>
          <w:b/>
          <w:sz w:val="28"/>
          <w:szCs w:val="26"/>
          <w:lang w:val="nl-NL"/>
        </w:rPr>
      </w:pPr>
      <w:r>
        <w:rPr>
          <w:b/>
          <w:sz w:val="28"/>
          <w:szCs w:val="26"/>
          <w:lang w:val="nl-NL"/>
        </w:rPr>
        <w:t>Công tác phí</w:t>
      </w:r>
    </w:p>
    <w:p w14:paraId="7CED44C4" w14:textId="77777777" w:rsidR="002601D4" w:rsidRDefault="002601D4" w:rsidP="002601D4">
      <w:pPr>
        <w:rPr>
          <w:sz w:val="26"/>
          <w:szCs w:val="26"/>
          <w:lang w:val="nl-NL"/>
        </w:rPr>
      </w:pPr>
    </w:p>
    <w:p w14:paraId="35740685" w14:textId="77777777" w:rsidR="002601D4" w:rsidRDefault="002601D4" w:rsidP="002601D4">
      <w:pPr>
        <w:rPr>
          <w:sz w:val="26"/>
          <w:szCs w:val="26"/>
          <w:lang w:val="nl-NL"/>
        </w:rPr>
      </w:pPr>
      <w:r>
        <w:rPr>
          <w:sz w:val="26"/>
          <w:szCs w:val="26"/>
          <w:lang w:val="nl-NL"/>
        </w:rPr>
        <w:t>Công ty sẽ thanh toán công tác phí cho nhân viên khi đi công tác ở các tỉnh, thành trong phạm vi nước Việt Nam và nước ngoài. Công tác phí này bao gồm chi phí ăn, giặt giũ, ở, tiếp khách trên cơ sở hoá đơn hợp lệ. Công tác phí sẽ được quy định chi tiết trong quy định đi công tác của công ty.  Cụ thể như sau:</w:t>
      </w:r>
    </w:p>
    <w:p w14:paraId="3F2AE4C6" w14:textId="77777777" w:rsidR="002601D4" w:rsidRDefault="002601D4" w:rsidP="002601D4">
      <w:pPr>
        <w:rPr>
          <w:sz w:val="26"/>
          <w:szCs w:val="26"/>
          <w:lang w:val="nl-NL"/>
        </w:rPr>
      </w:pPr>
    </w:p>
    <w:p w14:paraId="6B974C34" w14:textId="77777777" w:rsidR="002601D4" w:rsidRDefault="002601D4" w:rsidP="002601D4">
      <w:pPr>
        <w:rPr>
          <w:b/>
          <w:sz w:val="26"/>
          <w:szCs w:val="26"/>
          <w:lang w:val="nl-NL"/>
        </w:rPr>
      </w:pPr>
      <w:r>
        <w:rPr>
          <w:b/>
          <w:sz w:val="26"/>
          <w:szCs w:val="26"/>
          <w:lang w:val="nl-NL"/>
        </w:rPr>
        <w:t xml:space="preserve">Trong nước: </w:t>
      </w:r>
    </w:p>
    <w:p w14:paraId="265363A6" w14:textId="77777777" w:rsidR="002601D4" w:rsidRDefault="002601D4" w:rsidP="002601D4">
      <w:pPr>
        <w:rPr>
          <w:sz w:val="26"/>
          <w:szCs w:val="26"/>
          <w:lang w:val="nl-NL"/>
        </w:rPr>
      </w:pPr>
    </w:p>
    <w:p w14:paraId="68229B6A" w14:textId="77777777" w:rsidR="002601D4" w:rsidRDefault="002601D4">
      <w:pPr>
        <w:pStyle w:val="ListParagraph"/>
        <w:numPr>
          <w:ilvl w:val="0"/>
          <w:numId w:val="53"/>
        </w:numPr>
        <w:spacing w:before="0" w:after="0" w:line="240" w:lineRule="auto"/>
        <w:jc w:val="left"/>
        <w:rPr>
          <w:sz w:val="26"/>
          <w:szCs w:val="26"/>
          <w:lang w:val="nl-NL"/>
        </w:rPr>
      </w:pPr>
      <w:r>
        <w:rPr>
          <w:sz w:val="26"/>
          <w:szCs w:val="26"/>
          <w:lang w:val="nl-NL"/>
        </w:rPr>
        <w:t>Chi phí ăn ở: không vượt quá (...) đồng/ngày (khách sạn (...) **) (phải có chứng từ)</w:t>
      </w:r>
    </w:p>
    <w:p w14:paraId="12B10F9F" w14:textId="77777777" w:rsidR="002601D4" w:rsidRDefault="002601D4">
      <w:pPr>
        <w:pStyle w:val="ListParagraph"/>
        <w:numPr>
          <w:ilvl w:val="0"/>
          <w:numId w:val="53"/>
        </w:numPr>
        <w:spacing w:before="0" w:after="0" w:line="240" w:lineRule="auto"/>
        <w:jc w:val="left"/>
        <w:rPr>
          <w:sz w:val="26"/>
          <w:szCs w:val="26"/>
          <w:lang w:val="nl-NL"/>
        </w:rPr>
      </w:pPr>
      <w:r>
        <w:rPr>
          <w:sz w:val="26"/>
          <w:szCs w:val="26"/>
          <w:lang w:val="nl-NL"/>
        </w:rPr>
        <w:t>Chi phí đi lại: thẻ taxi của công ty</w:t>
      </w:r>
    </w:p>
    <w:p w14:paraId="2DB0FFA2" w14:textId="77777777" w:rsidR="002601D4" w:rsidRDefault="002601D4">
      <w:pPr>
        <w:pStyle w:val="ListParagraph"/>
        <w:numPr>
          <w:ilvl w:val="0"/>
          <w:numId w:val="53"/>
        </w:numPr>
        <w:spacing w:before="0" w:after="0" w:line="240" w:lineRule="auto"/>
        <w:jc w:val="left"/>
        <w:rPr>
          <w:sz w:val="26"/>
          <w:szCs w:val="26"/>
          <w:lang w:val="nl-NL"/>
        </w:rPr>
      </w:pPr>
      <w:r>
        <w:rPr>
          <w:sz w:val="26"/>
          <w:szCs w:val="26"/>
          <w:lang w:val="nl-NL"/>
        </w:rPr>
        <w:t>Vé máy bay, tàu xe: công ty thanh toán (phải có chứng từ)</w:t>
      </w:r>
    </w:p>
    <w:p w14:paraId="7A4BBE84" w14:textId="77777777" w:rsidR="002601D4" w:rsidRDefault="002601D4">
      <w:pPr>
        <w:pStyle w:val="ListParagraph"/>
        <w:numPr>
          <w:ilvl w:val="0"/>
          <w:numId w:val="53"/>
        </w:numPr>
        <w:spacing w:before="0" w:after="0" w:line="240" w:lineRule="auto"/>
        <w:jc w:val="left"/>
        <w:rPr>
          <w:sz w:val="26"/>
          <w:szCs w:val="26"/>
          <w:lang w:val="nl-NL"/>
        </w:rPr>
      </w:pPr>
      <w:r>
        <w:rPr>
          <w:sz w:val="26"/>
          <w:szCs w:val="26"/>
          <w:lang w:val="nl-NL"/>
        </w:rPr>
        <w:t>Tiếp khách: không vượt quá (...) đồng/chuyến (phải có chứng từ)</w:t>
      </w:r>
    </w:p>
    <w:p w14:paraId="46D8D7E5" w14:textId="77777777" w:rsidR="002601D4" w:rsidRDefault="002601D4" w:rsidP="002601D4">
      <w:pPr>
        <w:rPr>
          <w:sz w:val="26"/>
          <w:szCs w:val="26"/>
          <w:lang w:val="nl-NL"/>
        </w:rPr>
      </w:pPr>
    </w:p>
    <w:p w14:paraId="07DF5578" w14:textId="77777777" w:rsidR="002601D4" w:rsidRDefault="002601D4" w:rsidP="002601D4">
      <w:pPr>
        <w:rPr>
          <w:b/>
          <w:sz w:val="26"/>
          <w:szCs w:val="26"/>
          <w:lang w:val="nl-NL"/>
        </w:rPr>
      </w:pPr>
      <w:r>
        <w:rPr>
          <w:b/>
          <w:sz w:val="26"/>
          <w:szCs w:val="26"/>
          <w:lang w:val="nl-NL"/>
        </w:rPr>
        <w:t>Ngoài nước:</w:t>
      </w:r>
    </w:p>
    <w:p w14:paraId="1DDE97F0" w14:textId="77777777" w:rsidR="002601D4" w:rsidRDefault="002601D4" w:rsidP="002601D4">
      <w:pPr>
        <w:rPr>
          <w:sz w:val="26"/>
          <w:szCs w:val="26"/>
          <w:lang w:val="nl-NL"/>
        </w:rPr>
      </w:pPr>
    </w:p>
    <w:p w14:paraId="7F77A6A1" w14:textId="77777777" w:rsidR="002601D4" w:rsidRDefault="002601D4">
      <w:pPr>
        <w:pStyle w:val="ListParagraph"/>
        <w:numPr>
          <w:ilvl w:val="0"/>
          <w:numId w:val="54"/>
        </w:numPr>
        <w:spacing w:before="0" w:after="0" w:line="240" w:lineRule="auto"/>
        <w:jc w:val="left"/>
        <w:rPr>
          <w:sz w:val="26"/>
          <w:szCs w:val="26"/>
          <w:lang w:val="nl-NL"/>
        </w:rPr>
      </w:pPr>
      <w:r>
        <w:rPr>
          <w:sz w:val="26"/>
          <w:szCs w:val="26"/>
          <w:lang w:val="nl-NL"/>
        </w:rPr>
        <w:t>Chi phí ăn ở: không vượt quá (...) USD/ngày (khách sạn (...) **) (phải có chứng từ)</w:t>
      </w:r>
    </w:p>
    <w:p w14:paraId="2C406387" w14:textId="77777777" w:rsidR="002601D4" w:rsidRDefault="002601D4">
      <w:pPr>
        <w:pStyle w:val="ListParagraph"/>
        <w:numPr>
          <w:ilvl w:val="0"/>
          <w:numId w:val="54"/>
        </w:numPr>
        <w:spacing w:before="0" w:after="0" w:line="240" w:lineRule="auto"/>
        <w:jc w:val="left"/>
        <w:rPr>
          <w:sz w:val="26"/>
          <w:szCs w:val="26"/>
          <w:lang w:val="nl-NL"/>
        </w:rPr>
      </w:pPr>
      <w:r>
        <w:rPr>
          <w:sz w:val="26"/>
          <w:szCs w:val="26"/>
          <w:lang w:val="nl-NL"/>
        </w:rPr>
        <w:t>Chi phí đi lại: (...) USD/ngày</w:t>
      </w:r>
    </w:p>
    <w:p w14:paraId="3D370164" w14:textId="77777777" w:rsidR="002601D4" w:rsidRDefault="002601D4">
      <w:pPr>
        <w:pStyle w:val="ListParagraph"/>
        <w:numPr>
          <w:ilvl w:val="0"/>
          <w:numId w:val="54"/>
        </w:numPr>
        <w:spacing w:before="0" w:after="0" w:line="240" w:lineRule="auto"/>
        <w:jc w:val="left"/>
        <w:rPr>
          <w:sz w:val="26"/>
          <w:szCs w:val="26"/>
          <w:lang w:val="nl-NL"/>
        </w:rPr>
      </w:pPr>
      <w:r>
        <w:rPr>
          <w:sz w:val="26"/>
          <w:szCs w:val="26"/>
          <w:lang w:val="nl-NL"/>
        </w:rPr>
        <w:t>Vé máy bay, tàu xe: công ty thanh toán (phải có chứng từ)</w:t>
      </w:r>
    </w:p>
    <w:p w14:paraId="023D40E2" w14:textId="77777777" w:rsidR="002601D4" w:rsidRDefault="002601D4" w:rsidP="002601D4">
      <w:pPr>
        <w:rPr>
          <w:sz w:val="26"/>
          <w:szCs w:val="26"/>
          <w:lang w:val="nl-NL"/>
        </w:rPr>
      </w:pPr>
    </w:p>
    <w:p w14:paraId="02EED2A1" w14:textId="77777777" w:rsidR="002601D4" w:rsidRDefault="002601D4" w:rsidP="002601D4">
      <w:pPr>
        <w:rPr>
          <w:b/>
          <w:sz w:val="30"/>
          <w:szCs w:val="26"/>
          <w:lang w:val="nl-NL"/>
        </w:rPr>
      </w:pPr>
      <w:r>
        <w:rPr>
          <w:b/>
          <w:sz w:val="30"/>
          <w:szCs w:val="26"/>
          <w:lang w:val="nl-NL"/>
        </w:rPr>
        <w:t>3. Chế độ phúc lợi</w:t>
      </w:r>
    </w:p>
    <w:p w14:paraId="1F132AA2" w14:textId="77777777" w:rsidR="002601D4" w:rsidRDefault="002601D4" w:rsidP="002601D4">
      <w:pPr>
        <w:rPr>
          <w:sz w:val="26"/>
          <w:szCs w:val="26"/>
          <w:lang w:val="nl-NL"/>
        </w:rPr>
      </w:pPr>
    </w:p>
    <w:tbl>
      <w:tblPr>
        <w:tblStyle w:val="TableGrid"/>
        <w:tblW w:w="0" w:type="auto"/>
        <w:tblLook w:val="04A0" w:firstRow="1" w:lastRow="0" w:firstColumn="1" w:lastColumn="0" w:noHBand="0" w:noVBand="1"/>
      </w:tblPr>
      <w:tblGrid>
        <w:gridCol w:w="3192"/>
        <w:gridCol w:w="3192"/>
        <w:gridCol w:w="3192"/>
      </w:tblGrid>
      <w:tr w:rsidR="002601D4" w14:paraId="6A2E8917" w14:textId="77777777" w:rsidTr="00AE4510">
        <w:tc>
          <w:tcPr>
            <w:tcW w:w="3192" w:type="dxa"/>
          </w:tcPr>
          <w:p w14:paraId="3D573F8C" w14:textId="77777777" w:rsidR="002601D4" w:rsidRDefault="002601D4" w:rsidP="00AE4510">
            <w:pPr>
              <w:rPr>
                <w:sz w:val="26"/>
                <w:szCs w:val="26"/>
                <w:lang w:val="nl-NL"/>
              </w:rPr>
            </w:pPr>
          </w:p>
        </w:tc>
        <w:tc>
          <w:tcPr>
            <w:tcW w:w="3192" w:type="dxa"/>
          </w:tcPr>
          <w:p w14:paraId="572DA09F" w14:textId="77777777" w:rsidR="002601D4" w:rsidRDefault="002601D4" w:rsidP="00AE4510">
            <w:pPr>
              <w:jc w:val="center"/>
              <w:rPr>
                <w:b/>
                <w:sz w:val="26"/>
                <w:szCs w:val="26"/>
                <w:lang w:val="nl-NL"/>
              </w:rPr>
            </w:pPr>
            <w:r>
              <w:rPr>
                <w:b/>
                <w:sz w:val="26"/>
                <w:szCs w:val="26"/>
                <w:lang w:val="nl-NL"/>
              </w:rPr>
              <w:t>Đối tượng được hưởng</w:t>
            </w:r>
          </w:p>
        </w:tc>
        <w:tc>
          <w:tcPr>
            <w:tcW w:w="3192" w:type="dxa"/>
          </w:tcPr>
          <w:p w14:paraId="0C77C789" w14:textId="77777777" w:rsidR="002601D4" w:rsidRDefault="002601D4" w:rsidP="00AE4510">
            <w:pPr>
              <w:jc w:val="center"/>
              <w:rPr>
                <w:b/>
                <w:sz w:val="26"/>
                <w:szCs w:val="26"/>
                <w:lang w:val="nl-NL"/>
              </w:rPr>
            </w:pPr>
            <w:r>
              <w:rPr>
                <w:b/>
                <w:sz w:val="26"/>
                <w:szCs w:val="26"/>
                <w:lang w:val="nl-NL"/>
              </w:rPr>
              <w:t>Mức phúc lợi</w:t>
            </w:r>
          </w:p>
        </w:tc>
      </w:tr>
      <w:tr w:rsidR="002601D4" w14:paraId="4FED2F2F" w14:textId="77777777" w:rsidTr="00AE4510">
        <w:trPr>
          <w:trHeight w:val="486"/>
        </w:trPr>
        <w:tc>
          <w:tcPr>
            <w:tcW w:w="9576" w:type="dxa"/>
            <w:gridSpan w:val="3"/>
            <w:vAlign w:val="center"/>
          </w:tcPr>
          <w:p w14:paraId="164E2BA6" w14:textId="77777777" w:rsidR="002601D4" w:rsidRDefault="002601D4" w:rsidP="00AE4510">
            <w:pPr>
              <w:jc w:val="center"/>
              <w:rPr>
                <w:sz w:val="26"/>
                <w:szCs w:val="26"/>
                <w:lang w:val="nl-NL"/>
              </w:rPr>
            </w:pPr>
            <w:r>
              <w:rPr>
                <w:sz w:val="26"/>
                <w:szCs w:val="26"/>
                <w:lang w:val="nl-NL"/>
              </w:rPr>
              <w:t>Bảo hiểm</w:t>
            </w:r>
          </w:p>
        </w:tc>
      </w:tr>
      <w:tr w:rsidR="002601D4" w14:paraId="232D5DE9" w14:textId="77777777" w:rsidTr="00AE4510">
        <w:trPr>
          <w:trHeight w:val="3116"/>
        </w:trPr>
        <w:tc>
          <w:tcPr>
            <w:tcW w:w="3192" w:type="dxa"/>
            <w:vAlign w:val="center"/>
          </w:tcPr>
          <w:p w14:paraId="5937FA89" w14:textId="77777777" w:rsidR="002601D4" w:rsidRDefault="002601D4" w:rsidP="00AE4510">
            <w:pPr>
              <w:rPr>
                <w:sz w:val="26"/>
                <w:szCs w:val="26"/>
                <w:lang w:val="nl-NL"/>
              </w:rPr>
            </w:pPr>
            <w:r>
              <w:rPr>
                <w:sz w:val="26"/>
                <w:szCs w:val="26"/>
                <w:lang w:val="nl-NL"/>
              </w:rPr>
              <w:lastRenderedPageBreak/>
              <w:t>Bảo hiểm xã hội</w:t>
            </w:r>
          </w:p>
        </w:tc>
        <w:tc>
          <w:tcPr>
            <w:tcW w:w="3192" w:type="dxa"/>
            <w:vAlign w:val="center"/>
          </w:tcPr>
          <w:p w14:paraId="53933927" w14:textId="77777777" w:rsidR="002601D4" w:rsidRDefault="002601D4" w:rsidP="00AE4510">
            <w:pPr>
              <w:rPr>
                <w:sz w:val="26"/>
                <w:szCs w:val="26"/>
                <w:lang w:val="nl-NL"/>
              </w:rPr>
            </w:pPr>
            <w:r>
              <w:rPr>
                <w:sz w:val="26"/>
                <w:szCs w:val="26"/>
                <w:lang w:val="nl-NL"/>
              </w:rPr>
              <w:t>Toàn thể CBCNV có HĐLĐ, ngọai trừ các trường hợp :</w:t>
            </w:r>
          </w:p>
          <w:p w14:paraId="52046FC6" w14:textId="77777777" w:rsidR="002601D4" w:rsidRDefault="002601D4" w:rsidP="00AE4510">
            <w:pPr>
              <w:rPr>
                <w:sz w:val="26"/>
                <w:szCs w:val="26"/>
                <w:lang w:val="nl-NL"/>
              </w:rPr>
            </w:pPr>
          </w:p>
          <w:p w14:paraId="0F40DA45" w14:textId="77777777" w:rsidR="002601D4" w:rsidRDefault="002601D4" w:rsidP="00AE4510">
            <w:pPr>
              <w:rPr>
                <w:sz w:val="26"/>
                <w:szCs w:val="26"/>
                <w:lang w:val="nl-NL"/>
              </w:rPr>
            </w:pPr>
            <w:r>
              <w:rPr>
                <w:sz w:val="26"/>
                <w:szCs w:val="26"/>
                <w:lang w:val="nl-NL"/>
              </w:rPr>
              <w:t>- Nhân viên người nước ngòai</w:t>
            </w:r>
          </w:p>
          <w:p w14:paraId="46024CA7" w14:textId="77777777" w:rsidR="002601D4" w:rsidRDefault="002601D4" w:rsidP="00AE4510">
            <w:pPr>
              <w:rPr>
                <w:sz w:val="26"/>
                <w:szCs w:val="26"/>
                <w:lang w:val="nl-NL"/>
              </w:rPr>
            </w:pPr>
            <w:r>
              <w:rPr>
                <w:sz w:val="26"/>
                <w:szCs w:val="26"/>
                <w:lang w:val="nl-NL"/>
              </w:rPr>
              <w:t>- Nhân viên có sổ hưu trước khi làm việc tại công ty</w:t>
            </w:r>
          </w:p>
          <w:p w14:paraId="6143765C" w14:textId="77777777" w:rsidR="002601D4" w:rsidRDefault="002601D4" w:rsidP="00AE4510">
            <w:pPr>
              <w:rPr>
                <w:sz w:val="26"/>
                <w:szCs w:val="26"/>
                <w:lang w:val="nl-NL"/>
              </w:rPr>
            </w:pPr>
            <w:r>
              <w:rPr>
                <w:sz w:val="26"/>
                <w:szCs w:val="26"/>
                <w:lang w:val="nl-NL"/>
              </w:rPr>
              <w:t>- Nhân viên đang đóng BHXH tại một tổ chức khác</w:t>
            </w:r>
          </w:p>
        </w:tc>
        <w:tc>
          <w:tcPr>
            <w:tcW w:w="3192" w:type="dxa"/>
            <w:vAlign w:val="center"/>
          </w:tcPr>
          <w:p w14:paraId="7420A380" w14:textId="77777777" w:rsidR="002601D4" w:rsidRDefault="002601D4" w:rsidP="00AE4510">
            <w:pPr>
              <w:rPr>
                <w:sz w:val="26"/>
                <w:szCs w:val="26"/>
                <w:lang w:val="nl-NL"/>
              </w:rPr>
            </w:pPr>
            <w:r>
              <w:rPr>
                <w:sz w:val="26"/>
                <w:szCs w:val="26"/>
                <w:lang w:val="nl-NL"/>
              </w:rPr>
              <w:t>(...) % lương cơ bản</w:t>
            </w:r>
          </w:p>
        </w:tc>
      </w:tr>
      <w:tr w:rsidR="002601D4" w14:paraId="5EC4947A" w14:textId="77777777" w:rsidTr="00AE4510">
        <w:trPr>
          <w:trHeight w:val="678"/>
        </w:trPr>
        <w:tc>
          <w:tcPr>
            <w:tcW w:w="3192" w:type="dxa"/>
            <w:vAlign w:val="center"/>
          </w:tcPr>
          <w:p w14:paraId="1E788997" w14:textId="77777777" w:rsidR="002601D4" w:rsidRDefault="002601D4" w:rsidP="00AE4510">
            <w:pPr>
              <w:rPr>
                <w:sz w:val="26"/>
                <w:szCs w:val="26"/>
                <w:lang w:val="nl-NL"/>
              </w:rPr>
            </w:pPr>
            <w:r>
              <w:rPr>
                <w:sz w:val="26"/>
                <w:szCs w:val="26"/>
                <w:lang w:val="nl-NL"/>
              </w:rPr>
              <w:t>Bảo hiểm y tế</w:t>
            </w:r>
          </w:p>
        </w:tc>
        <w:tc>
          <w:tcPr>
            <w:tcW w:w="3192" w:type="dxa"/>
            <w:vAlign w:val="center"/>
          </w:tcPr>
          <w:p w14:paraId="11432672" w14:textId="77777777" w:rsidR="002601D4" w:rsidRDefault="002601D4" w:rsidP="00AE4510">
            <w:pPr>
              <w:rPr>
                <w:sz w:val="26"/>
                <w:szCs w:val="26"/>
                <w:lang w:val="nl-NL"/>
              </w:rPr>
            </w:pPr>
            <w:r>
              <w:rPr>
                <w:sz w:val="26"/>
                <w:szCs w:val="26"/>
                <w:lang w:val="nl-NL"/>
              </w:rPr>
              <w:t>- Toàn thể CBCNV có HĐLĐ</w:t>
            </w:r>
          </w:p>
        </w:tc>
        <w:tc>
          <w:tcPr>
            <w:tcW w:w="3192" w:type="dxa"/>
            <w:vAlign w:val="center"/>
          </w:tcPr>
          <w:p w14:paraId="5826ACEB" w14:textId="77777777" w:rsidR="002601D4" w:rsidRDefault="002601D4" w:rsidP="00AE4510">
            <w:pPr>
              <w:rPr>
                <w:sz w:val="26"/>
                <w:szCs w:val="26"/>
                <w:lang w:val="nl-NL"/>
              </w:rPr>
            </w:pPr>
            <w:r>
              <w:rPr>
                <w:sz w:val="26"/>
                <w:szCs w:val="26"/>
                <w:lang w:val="nl-NL"/>
              </w:rPr>
              <w:t>(...) % lương cơ bảng</w:t>
            </w:r>
          </w:p>
        </w:tc>
      </w:tr>
      <w:tr w:rsidR="002601D4" w14:paraId="1079B1ED" w14:textId="77777777" w:rsidTr="00AE4510">
        <w:trPr>
          <w:trHeight w:val="1125"/>
        </w:trPr>
        <w:tc>
          <w:tcPr>
            <w:tcW w:w="3192" w:type="dxa"/>
            <w:vAlign w:val="center"/>
          </w:tcPr>
          <w:p w14:paraId="3680F5BF" w14:textId="77777777" w:rsidR="002601D4" w:rsidRDefault="002601D4" w:rsidP="00AE4510">
            <w:pPr>
              <w:rPr>
                <w:sz w:val="26"/>
                <w:szCs w:val="26"/>
                <w:lang w:val="nl-NL"/>
              </w:rPr>
            </w:pPr>
            <w:r>
              <w:rPr>
                <w:sz w:val="26"/>
                <w:szCs w:val="26"/>
                <w:lang w:val="nl-NL"/>
              </w:rPr>
              <w:t>Ăn trưa</w:t>
            </w:r>
          </w:p>
        </w:tc>
        <w:tc>
          <w:tcPr>
            <w:tcW w:w="3192" w:type="dxa"/>
            <w:vAlign w:val="center"/>
          </w:tcPr>
          <w:p w14:paraId="0C6069AC" w14:textId="77777777" w:rsidR="002601D4" w:rsidRDefault="002601D4" w:rsidP="00AE4510">
            <w:pPr>
              <w:rPr>
                <w:sz w:val="26"/>
                <w:szCs w:val="26"/>
                <w:lang w:val="nl-NL"/>
              </w:rPr>
            </w:pPr>
            <w:r>
              <w:rPr>
                <w:sz w:val="26"/>
                <w:szCs w:val="26"/>
                <w:lang w:val="nl-NL"/>
              </w:rPr>
              <w:t>- Toàn thể CBCNV có HĐLĐ</w:t>
            </w:r>
          </w:p>
          <w:p w14:paraId="69C29152" w14:textId="77777777" w:rsidR="002601D4" w:rsidRDefault="002601D4" w:rsidP="00AE4510">
            <w:pPr>
              <w:rPr>
                <w:sz w:val="26"/>
                <w:szCs w:val="26"/>
                <w:lang w:val="nl-NL"/>
              </w:rPr>
            </w:pPr>
            <w:r>
              <w:rPr>
                <w:sz w:val="26"/>
                <w:szCs w:val="26"/>
                <w:lang w:val="nl-NL"/>
              </w:rPr>
              <w:t>- Sinh viên thực tập (8 giờ/ngày)</w:t>
            </w:r>
          </w:p>
        </w:tc>
        <w:tc>
          <w:tcPr>
            <w:tcW w:w="3192" w:type="dxa"/>
            <w:vAlign w:val="center"/>
          </w:tcPr>
          <w:p w14:paraId="684DEC93" w14:textId="77777777" w:rsidR="002601D4" w:rsidRDefault="002601D4" w:rsidP="00AE4510">
            <w:pPr>
              <w:rPr>
                <w:sz w:val="26"/>
                <w:szCs w:val="26"/>
                <w:lang w:val="nl-NL"/>
              </w:rPr>
            </w:pPr>
            <w:r>
              <w:rPr>
                <w:sz w:val="26"/>
                <w:szCs w:val="26"/>
                <w:lang w:val="nl-NL"/>
              </w:rPr>
              <w:t>(...) / ngày</w:t>
            </w:r>
          </w:p>
        </w:tc>
      </w:tr>
      <w:tr w:rsidR="002601D4" w:rsidRPr="002601D4" w14:paraId="3E09D229" w14:textId="77777777" w:rsidTr="00AE4510">
        <w:trPr>
          <w:trHeight w:val="1351"/>
        </w:trPr>
        <w:tc>
          <w:tcPr>
            <w:tcW w:w="3192" w:type="dxa"/>
            <w:vAlign w:val="center"/>
          </w:tcPr>
          <w:p w14:paraId="27AB8181" w14:textId="77777777" w:rsidR="002601D4" w:rsidRDefault="002601D4" w:rsidP="00AE4510">
            <w:pPr>
              <w:rPr>
                <w:sz w:val="26"/>
                <w:szCs w:val="26"/>
                <w:lang w:val="nl-NL"/>
              </w:rPr>
            </w:pPr>
            <w:r>
              <w:rPr>
                <w:sz w:val="26"/>
                <w:szCs w:val="26"/>
                <w:lang w:val="nl-NL"/>
              </w:rPr>
              <w:t>Tham quan / nghỉ mát</w:t>
            </w:r>
          </w:p>
        </w:tc>
        <w:tc>
          <w:tcPr>
            <w:tcW w:w="3192" w:type="dxa"/>
            <w:vAlign w:val="center"/>
          </w:tcPr>
          <w:p w14:paraId="7993F260" w14:textId="77777777" w:rsidR="002601D4" w:rsidRDefault="002601D4" w:rsidP="00AE4510">
            <w:pPr>
              <w:rPr>
                <w:sz w:val="26"/>
                <w:szCs w:val="26"/>
                <w:lang w:val="nl-NL"/>
              </w:rPr>
            </w:pPr>
            <w:r>
              <w:rPr>
                <w:sz w:val="26"/>
                <w:szCs w:val="26"/>
                <w:lang w:val="nl-NL"/>
              </w:rPr>
              <w:t>Toàn thể CBCNV có HĐLĐ</w:t>
            </w:r>
          </w:p>
        </w:tc>
        <w:tc>
          <w:tcPr>
            <w:tcW w:w="3192" w:type="dxa"/>
            <w:vAlign w:val="center"/>
          </w:tcPr>
          <w:p w14:paraId="3BC635C6" w14:textId="77777777" w:rsidR="002601D4" w:rsidRDefault="002601D4" w:rsidP="00AE4510">
            <w:pPr>
              <w:rPr>
                <w:sz w:val="26"/>
                <w:szCs w:val="26"/>
                <w:lang w:val="nl-NL"/>
              </w:rPr>
            </w:pPr>
            <w:r>
              <w:rPr>
                <w:sz w:val="26"/>
                <w:szCs w:val="26"/>
                <w:lang w:val="nl-NL"/>
              </w:rPr>
              <w:t>(...) lần/ năm, địa điểm được xác định phụ thuộc vào tình hình kinh doanh trong thời điểm tham quan/ nghỉ mát</w:t>
            </w:r>
          </w:p>
        </w:tc>
      </w:tr>
      <w:tr w:rsidR="002601D4" w:rsidRPr="002601D4" w14:paraId="57E8B89E" w14:textId="77777777" w:rsidTr="00AE4510">
        <w:trPr>
          <w:trHeight w:val="702"/>
        </w:trPr>
        <w:tc>
          <w:tcPr>
            <w:tcW w:w="3192" w:type="dxa"/>
            <w:vAlign w:val="center"/>
          </w:tcPr>
          <w:p w14:paraId="19D03195" w14:textId="77777777" w:rsidR="002601D4" w:rsidRDefault="002601D4" w:rsidP="00AE4510">
            <w:pPr>
              <w:rPr>
                <w:sz w:val="26"/>
                <w:szCs w:val="26"/>
                <w:lang w:val="nl-NL"/>
              </w:rPr>
            </w:pPr>
            <w:r>
              <w:rPr>
                <w:sz w:val="26"/>
                <w:szCs w:val="26"/>
                <w:lang w:val="nl-NL"/>
              </w:rPr>
              <w:t>Cưới</w:t>
            </w:r>
          </w:p>
        </w:tc>
        <w:tc>
          <w:tcPr>
            <w:tcW w:w="3192" w:type="dxa"/>
            <w:vAlign w:val="center"/>
          </w:tcPr>
          <w:p w14:paraId="630AEDEE" w14:textId="77777777" w:rsidR="002601D4" w:rsidRDefault="002601D4" w:rsidP="00AE4510">
            <w:pPr>
              <w:rPr>
                <w:sz w:val="26"/>
                <w:szCs w:val="26"/>
                <w:lang w:val="nl-NL"/>
              </w:rPr>
            </w:pPr>
            <w:r>
              <w:rPr>
                <w:sz w:val="26"/>
                <w:szCs w:val="26"/>
                <w:lang w:val="nl-NL"/>
              </w:rPr>
              <w:t>Toàn thể CBCNV</w:t>
            </w:r>
          </w:p>
        </w:tc>
        <w:tc>
          <w:tcPr>
            <w:tcW w:w="3192" w:type="dxa"/>
            <w:vAlign w:val="center"/>
          </w:tcPr>
          <w:p w14:paraId="3556A445" w14:textId="77777777" w:rsidR="002601D4" w:rsidRDefault="002601D4" w:rsidP="00AE4510">
            <w:pPr>
              <w:rPr>
                <w:sz w:val="26"/>
                <w:szCs w:val="26"/>
                <w:lang w:val="nl-NL"/>
              </w:rPr>
            </w:pPr>
            <w:r>
              <w:rPr>
                <w:sz w:val="26"/>
                <w:szCs w:val="26"/>
                <w:lang w:val="nl-NL"/>
              </w:rPr>
              <w:t>Quà hoặc tiền với giá trị không quá (...) đồng</w:t>
            </w:r>
          </w:p>
        </w:tc>
      </w:tr>
      <w:tr w:rsidR="002601D4" w:rsidRPr="002601D4" w14:paraId="1E8C6F98" w14:textId="77777777" w:rsidTr="00AE4510">
        <w:trPr>
          <w:trHeight w:val="1048"/>
        </w:trPr>
        <w:tc>
          <w:tcPr>
            <w:tcW w:w="3192" w:type="dxa"/>
            <w:vMerge w:val="restart"/>
            <w:vAlign w:val="center"/>
          </w:tcPr>
          <w:p w14:paraId="15FF5F2A" w14:textId="77777777" w:rsidR="002601D4" w:rsidRDefault="002601D4" w:rsidP="00AE4510">
            <w:pPr>
              <w:rPr>
                <w:sz w:val="26"/>
                <w:szCs w:val="26"/>
                <w:lang w:val="nl-NL"/>
              </w:rPr>
            </w:pPr>
            <w:r>
              <w:rPr>
                <w:sz w:val="26"/>
                <w:szCs w:val="26"/>
                <w:lang w:val="nl-NL"/>
              </w:rPr>
              <w:t>Tang lễ</w:t>
            </w:r>
          </w:p>
        </w:tc>
        <w:tc>
          <w:tcPr>
            <w:tcW w:w="3192" w:type="dxa"/>
            <w:vAlign w:val="center"/>
          </w:tcPr>
          <w:p w14:paraId="00F298F7" w14:textId="77777777" w:rsidR="002601D4" w:rsidRDefault="002601D4" w:rsidP="00AE4510">
            <w:pPr>
              <w:rPr>
                <w:sz w:val="26"/>
                <w:szCs w:val="26"/>
                <w:lang w:val="nl-NL"/>
              </w:rPr>
            </w:pPr>
            <w:r>
              <w:rPr>
                <w:sz w:val="26"/>
                <w:szCs w:val="26"/>
                <w:lang w:val="nl-NL"/>
              </w:rPr>
              <w:t>Nhân viên</w:t>
            </w:r>
          </w:p>
        </w:tc>
        <w:tc>
          <w:tcPr>
            <w:tcW w:w="3192" w:type="dxa"/>
            <w:vAlign w:val="center"/>
          </w:tcPr>
          <w:p w14:paraId="75E2F2E0" w14:textId="77777777" w:rsidR="002601D4" w:rsidRDefault="002601D4" w:rsidP="00AE4510">
            <w:pPr>
              <w:rPr>
                <w:sz w:val="26"/>
                <w:szCs w:val="26"/>
                <w:lang w:val="nl-NL"/>
              </w:rPr>
            </w:pPr>
            <w:r>
              <w:rPr>
                <w:sz w:val="26"/>
                <w:szCs w:val="26"/>
                <w:lang w:val="nl-NL"/>
              </w:rPr>
              <w:t>Trường hợp chết do tai nạn Lđ/ bệnh nghề nghiệp ; theo điều 146 luật LĐ</w:t>
            </w:r>
          </w:p>
        </w:tc>
      </w:tr>
      <w:tr w:rsidR="002601D4" w14:paraId="0DEBB2EB" w14:textId="77777777" w:rsidTr="00AE4510">
        <w:trPr>
          <w:trHeight w:val="424"/>
        </w:trPr>
        <w:tc>
          <w:tcPr>
            <w:tcW w:w="3192" w:type="dxa"/>
            <w:vMerge/>
            <w:vAlign w:val="center"/>
          </w:tcPr>
          <w:p w14:paraId="0CA1CEBF" w14:textId="77777777" w:rsidR="002601D4" w:rsidRDefault="002601D4" w:rsidP="00AE4510">
            <w:pPr>
              <w:rPr>
                <w:sz w:val="26"/>
                <w:szCs w:val="26"/>
                <w:lang w:val="nl-NL"/>
              </w:rPr>
            </w:pPr>
          </w:p>
        </w:tc>
        <w:tc>
          <w:tcPr>
            <w:tcW w:w="3192" w:type="dxa"/>
            <w:vAlign w:val="center"/>
          </w:tcPr>
          <w:p w14:paraId="36853587" w14:textId="77777777" w:rsidR="002601D4" w:rsidRDefault="002601D4" w:rsidP="00AE4510">
            <w:pPr>
              <w:rPr>
                <w:sz w:val="26"/>
                <w:szCs w:val="26"/>
                <w:lang w:val="nl-NL"/>
              </w:rPr>
            </w:pPr>
            <w:r>
              <w:rPr>
                <w:sz w:val="26"/>
                <w:szCs w:val="26"/>
                <w:lang w:val="nl-NL"/>
              </w:rPr>
              <w:t>Con hoặc tứ thân phụ mẫu</w:t>
            </w:r>
          </w:p>
        </w:tc>
        <w:tc>
          <w:tcPr>
            <w:tcW w:w="3192" w:type="dxa"/>
            <w:vAlign w:val="center"/>
          </w:tcPr>
          <w:p w14:paraId="2F63421A" w14:textId="77777777" w:rsidR="002601D4" w:rsidRDefault="002601D4" w:rsidP="00AE4510">
            <w:pPr>
              <w:rPr>
                <w:sz w:val="26"/>
                <w:szCs w:val="26"/>
                <w:lang w:val="nl-NL"/>
              </w:rPr>
            </w:pPr>
            <w:r>
              <w:rPr>
                <w:sz w:val="26"/>
                <w:szCs w:val="26"/>
                <w:lang w:val="nl-NL"/>
              </w:rPr>
              <w:t>(...) đồng</w:t>
            </w:r>
          </w:p>
        </w:tc>
      </w:tr>
      <w:tr w:rsidR="002601D4" w14:paraId="58C9C37C" w14:textId="77777777" w:rsidTr="00AE4510">
        <w:trPr>
          <w:trHeight w:val="416"/>
        </w:trPr>
        <w:tc>
          <w:tcPr>
            <w:tcW w:w="9576" w:type="dxa"/>
            <w:gridSpan w:val="3"/>
            <w:vAlign w:val="center"/>
          </w:tcPr>
          <w:p w14:paraId="263BA230" w14:textId="77777777" w:rsidR="002601D4" w:rsidRDefault="002601D4" w:rsidP="00AE4510">
            <w:pPr>
              <w:rPr>
                <w:sz w:val="26"/>
                <w:szCs w:val="26"/>
                <w:lang w:val="nl-NL"/>
              </w:rPr>
            </w:pPr>
            <w:r>
              <w:rPr>
                <w:sz w:val="26"/>
                <w:szCs w:val="26"/>
                <w:lang w:val="nl-NL"/>
              </w:rPr>
              <w:t>Quà nhân dịp các ngày lễ</w:t>
            </w:r>
          </w:p>
        </w:tc>
      </w:tr>
      <w:tr w:rsidR="002601D4" w14:paraId="1F6CA33F" w14:textId="77777777" w:rsidTr="00AE4510">
        <w:trPr>
          <w:trHeight w:val="551"/>
        </w:trPr>
        <w:tc>
          <w:tcPr>
            <w:tcW w:w="3192" w:type="dxa"/>
            <w:vAlign w:val="center"/>
          </w:tcPr>
          <w:p w14:paraId="4F5D40CA" w14:textId="77777777" w:rsidR="002601D4" w:rsidRDefault="002601D4" w:rsidP="00AE4510">
            <w:pPr>
              <w:jc w:val="center"/>
              <w:rPr>
                <w:sz w:val="26"/>
                <w:szCs w:val="26"/>
                <w:lang w:val="nl-NL"/>
              </w:rPr>
            </w:pPr>
            <w:r>
              <w:rPr>
                <w:sz w:val="26"/>
                <w:szCs w:val="26"/>
                <w:lang w:val="nl-NL"/>
              </w:rPr>
              <w:t>Tết dương lịch</w:t>
            </w:r>
          </w:p>
        </w:tc>
        <w:tc>
          <w:tcPr>
            <w:tcW w:w="3192" w:type="dxa"/>
            <w:vAlign w:val="center"/>
          </w:tcPr>
          <w:p w14:paraId="478B6FEE" w14:textId="77777777" w:rsidR="002601D4" w:rsidRDefault="002601D4" w:rsidP="00AE4510">
            <w:pPr>
              <w:rPr>
                <w:sz w:val="26"/>
                <w:szCs w:val="26"/>
                <w:lang w:val="nl-NL"/>
              </w:rPr>
            </w:pPr>
            <w:r>
              <w:rPr>
                <w:sz w:val="26"/>
                <w:szCs w:val="26"/>
                <w:lang w:val="nl-NL"/>
              </w:rPr>
              <w:t>Nhân viên có HĐLĐ chính thức với công ty</w:t>
            </w:r>
          </w:p>
        </w:tc>
        <w:tc>
          <w:tcPr>
            <w:tcW w:w="3192" w:type="dxa"/>
            <w:vAlign w:val="center"/>
          </w:tcPr>
          <w:p w14:paraId="4B51E28A" w14:textId="77777777" w:rsidR="002601D4" w:rsidRDefault="002601D4" w:rsidP="00AE4510">
            <w:pPr>
              <w:rPr>
                <w:sz w:val="26"/>
                <w:szCs w:val="26"/>
                <w:lang w:val="nl-NL"/>
              </w:rPr>
            </w:pPr>
            <w:r>
              <w:rPr>
                <w:sz w:val="26"/>
                <w:szCs w:val="26"/>
                <w:lang w:val="nl-NL"/>
              </w:rPr>
              <w:t>(...) đồng</w:t>
            </w:r>
          </w:p>
        </w:tc>
      </w:tr>
      <w:tr w:rsidR="002601D4" w14:paraId="017E0743" w14:textId="77777777" w:rsidTr="00AE4510">
        <w:trPr>
          <w:trHeight w:val="510"/>
        </w:trPr>
        <w:tc>
          <w:tcPr>
            <w:tcW w:w="3192" w:type="dxa"/>
            <w:vAlign w:val="center"/>
          </w:tcPr>
          <w:p w14:paraId="25BF7CEF" w14:textId="77777777" w:rsidR="002601D4" w:rsidRDefault="002601D4" w:rsidP="00AE4510">
            <w:pPr>
              <w:jc w:val="center"/>
              <w:rPr>
                <w:sz w:val="26"/>
                <w:szCs w:val="26"/>
                <w:lang w:val="nl-NL"/>
              </w:rPr>
            </w:pPr>
            <w:r>
              <w:rPr>
                <w:sz w:val="26"/>
                <w:szCs w:val="26"/>
                <w:lang w:val="nl-NL"/>
              </w:rPr>
              <w:t>Tết âm lịch (mừng tuổi)</w:t>
            </w:r>
          </w:p>
        </w:tc>
        <w:tc>
          <w:tcPr>
            <w:tcW w:w="3192" w:type="dxa"/>
            <w:vAlign w:val="center"/>
          </w:tcPr>
          <w:p w14:paraId="3E289685" w14:textId="77777777" w:rsidR="002601D4" w:rsidRDefault="002601D4" w:rsidP="00AE4510">
            <w:pPr>
              <w:rPr>
                <w:sz w:val="26"/>
                <w:szCs w:val="26"/>
                <w:lang w:val="nl-NL"/>
              </w:rPr>
            </w:pPr>
            <w:r>
              <w:rPr>
                <w:sz w:val="26"/>
                <w:szCs w:val="26"/>
                <w:lang w:val="nl-NL"/>
              </w:rPr>
              <w:t>Toàn thể nhân viên</w:t>
            </w:r>
          </w:p>
        </w:tc>
        <w:tc>
          <w:tcPr>
            <w:tcW w:w="3192" w:type="dxa"/>
            <w:vAlign w:val="center"/>
          </w:tcPr>
          <w:p w14:paraId="362340E9" w14:textId="77777777" w:rsidR="002601D4" w:rsidRDefault="002601D4" w:rsidP="00AE4510">
            <w:pPr>
              <w:rPr>
                <w:sz w:val="26"/>
                <w:szCs w:val="26"/>
                <w:lang w:val="nl-NL"/>
              </w:rPr>
            </w:pPr>
            <w:r>
              <w:rPr>
                <w:sz w:val="26"/>
                <w:szCs w:val="26"/>
                <w:lang w:val="nl-NL"/>
              </w:rPr>
              <w:t>(...) đồng</w:t>
            </w:r>
          </w:p>
        </w:tc>
      </w:tr>
      <w:tr w:rsidR="002601D4" w14:paraId="707AC8CC" w14:textId="77777777" w:rsidTr="00AE4510">
        <w:trPr>
          <w:trHeight w:val="560"/>
        </w:trPr>
        <w:tc>
          <w:tcPr>
            <w:tcW w:w="3192" w:type="dxa"/>
            <w:vAlign w:val="center"/>
          </w:tcPr>
          <w:p w14:paraId="5AE935EF" w14:textId="77777777" w:rsidR="002601D4" w:rsidRDefault="002601D4" w:rsidP="00AE4510">
            <w:pPr>
              <w:jc w:val="center"/>
              <w:rPr>
                <w:sz w:val="26"/>
                <w:szCs w:val="26"/>
                <w:lang w:val="nl-NL"/>
              </w:rPr>
            </w:pPr>
            <w:r>
              <w:rPr>
                <w:sz w:val="26"/>
                <w:szCs w:val="26"/>
                <w:lang w:val="nl-NL"/>
              </w:rPr>
              <w:t>Quốc tế phụ nữ</w:t>
            </w:r>
          </w:p>
        </w:tc>
        <w:tc>
          <w:tcPr>
            <w:tcW w:w="3192" w:type="dxa"/>
            <w:vAlign w:val="center"/>
          </w:tcPr>
          <w:p w14:paraId="3FC6EC30" w14:textId="77777777" w:rsidR="002601D4" w:rsidRDefault="002601D4" w:rsidP="00AE4510">
            <w:pPr>
              <w:rPr>
                <w:sz w:val="26"/>
                <w:szCs w:val="26"/>
                <w:lang w:val="nl-NL"/>
              </w:rPr>
            </w:pPr>
            <w:r>
              <w:rPr>
                <w:sz w:val="26"/>
                <w:szCs w:val="26"/>
                <w:lang w:val="nl-NL"/>
              </w:rPr>
              <w:t>Toàn thể nhân viên nữ</w:t>
            </w:r>
          </w:p>
        </w:tc>
        <w:tc>
          <w:tcPr>
            <w:tcW w:w="3192" w:type="dxa"/>
            <w:vAlign w:val="center"/>
          </w:tcPr>
          <w:p w14:paraId="4D5FD4FD" w14:textId="77777777" w:rsidR="002601D4" w:rsidRDefault="002601D4" w:rsidP="00AE4510">
            <w:pPr>
              <w:rPr>
                <w:sz w:val="26"/>
                <w:szCs w:val="26"/>
                <w:lang w:val="nl-NL"/>
              </w:rPr>
            </w:pPr>
            <w:r>
              <w:rPr>
                <w:sz w:val="26"/>
                <w:szCs w:val="26"/>
                <w:lang w:val="nl-NL"/>
              </w:rPr>
              <w:t>(...) đồng</w:t>
            </w:r>
          </w:p>
        </w:tc>
      </w:tr>
      <w:tr w:rsidR="002601D4" w14:paraId="0FBB699E" w14:textId="77777777" w:rsidTr="00AE4510">
        <w:trPr>
          <w:trHeight w:val="836"/>
        </w:trPr>
        <w:tc>
          <w:tcPr>
            <w:tcW w:w="3192" w:type="dxa"/>
            <w:vAlign w:val="center"/>
          </w:tcPr>
          <w:p w14:paraId="3176209D" w14:textId="77777777" w:rsidR="002601D4" w:rsidRDefault="002601D4" w:rsidP="00AE4510">
            <w:pPr>
              <w:jc w:val="center"/>
              <w:rPr>
                <w:sz w:val="26"/>
                <w:szCs w:val="26"/>
                <w:lang w:val="nl-NL"/>
              </w:rPr>
            </w:pPr>
            <w:r>
              <w:rPr>
                <w:sz w:val="26"/>
                <w:szCs w:val="26"/>
                <w:lang w:val="nl-NL"/>
              </w:rPr>
              <w:t>Ngày 30/4 và 1/5</w:t>
            </w:r>
          </w:p>
        </w:tc>
        <w:tc>
          <w:tcPr>
            <w:tcW w:w="3192" w:type="dxa"/>
            <w:vAlign w:val="center"/>
          </w:tcPr>
          <w:p w14:paraId="1BCDED18" w14:textId="77777777" w:rsidR="002601D4" w:rsidRDefault="002601D4" w:rsidP="00AE4510">
            <w:pPr>
              <w:rPr>
                <w:sz w:val="26"/>
                <w:szCs w:val="26"/>
                <w:lang w:val="nl-NL"/>
              </w:rPr>
            </w:pPr>
            <w:r>
              <w:rPr>
                <w:sz w:val="26"/>
                <w:szCs w:val="26"/>
                <w:lang w:val="nl-NL"/>
              </w:rPr>
              <w:t>Nhân viên có HĐLĐ chính thức với công ty</w:t>
            </w:r>
          </w:p>
        </w:tc>
        <w:tc>
          <w:tcPr>
            <w:tcW w:w="3192" w:type="dxa"/>
            <w:vAlign w:val="center"/>
          </w:tcPr>
          <w:p w14:paraId="460D8530" w14:textId="77777777" w:rsidR="002601D4" w:rsidRDefault="002601D4" w:rsidP="00AE4510">
            <w:pPr>
              <w:rPr>
                <w:sz w:val="26"/>
                <w:szCs w:val="26"/>
                <w:lang w:val="nl-NL"/>
              </w:rPr>
            </w:pPr>
            <w:r>
              <w:rPr>
                <w:sz w:val="26"/>
                <w:szCs w:val="26"/>
                <w:lang w:val="nl-NL"/>
              </w:rPr>
              <w:t>(...) đồng</w:t>
            </w:r>
          </w:p>
        </w:tc>
      </w:tr>
      <w:tr w:rsidR="002601D4" w14:paraId="4AA0F57E" w14:textId="77777777" w:rsidTr="00AE4510">
        <w:trPr>
          <w:trHeight w:val="706"/>
        </w:trPr>
        <w:tc>
          <w:tcPr>
            <w:tcW w:w="3192" w:type="dxa"/>
            <w:vAlign w:val="center"/>
          </w:tcPr>
          <w:p w14:paraId="23CF8A72" w14:textId="77777777" w:rsidR="002601D4" w:rsidRDefault="002601D4" w:rsidP="00AE4510">
            <w:pPr>
              <w:jc w:val="center"/>
              <w:rPr>
                <w:sz w:val="26"/>
                <w:szCs w:val="26"/>
                <w:lang w:val="nl-NL"/>
              </w:rPr>
            </w:pPr>
            <w:r>
              <w:rPr>
                <w:sz w:val="26"/>
                <w:szCs w:val="26"/>
                <w:lang w:val="nl-NL"/>
              </w:rPr>
              <w:t>Trung thu</w:t>
            </w:r>
          </w:p>
        </w:tc>
        <w:tc>
          <w:tcPr>
            <w:tcW w:w="3192" w:type="dxa"/>
            <w:vAlign w:val="center"/>
          </w:tcPr>
          <w:p w14:paraId="6BFF0C28" w14:textId="77777777" w:rsidR="002601D4" w:rsidRDefault="002601D4" w:rsidP="00AE4510">
            <w:pPr>
              <w:rPr>
                <w:sz w:val="26"/>
                <w:szCs w:val="26"/>
                <w:lang w:val="nl-NL"/>
              </w:rPr>
            </w:pPr>
            <w:r>
              <w:rPr>
                <w:sz w:val="26"/>
                <w:szCs w:val="26"/>
                <w:lang w:val="nl-NL"/>
              </w:rPr>
              <w:t>Nhân viên đã ký HĐLĐ có con dưới 18 tuổi</w:t>
            </w:r>
          </w:p>
        </w:tc>
        <w:tc>
          <w:tcPr>
            <w:tcW w:w="3192" w:type="dxa"/>
            <w:vAlign w:val="center"/>
          </w:tcPr>
          <w:p w14:paraId="32824515" w14:textId="77777777" w:rsidR="002601D4" w:rsidRDefault="002601D4" w:rsidP="00AE4510">
            <w:pPr>
              <w:rPr>
                <w:sz w:val="26"/>
                <w:szCs w:val="26"/>
                <w:lang w:val="nl-NL"/>
              </w:rPr>
            </w:pPr>
            <w:r>
              <w:rPr>
                <w:sz w:val="26"/>
                <w:szCs w:val="26"/>
                <w:lang w:val="nl-NL"/>
              </w:rPr>
              <w:t>(...) đồng</w:t>
            </w:r>
          </w:p>
        </w:tc>
      </w:tr>
      <w:tr w:rsidR="002601D4" w14:paraId="14442BD5" w14:textId="77777777" w:rsidTr="00AE4510">
        <w:trPr>
          <w:trHeight w:val="703"/>
        </w:trPr>
        <w:tc>
          <w:tcPr>
            <w:tcW w:w="3192" w:type="dxa"/>
            <w:vAlign w:val="center"/>
          </w:tcPr>
          <w:p w14:paraId="1BF6CBD3" w14:textId="77777777" w:rsidR="002601D4" w:rsidRDefault="002601D4" w:rsidP="00AE4510">
            <w:pPr>
              <w:jc w:val="center"/>
              <w:rPr>
                <w:sz w:val="26"/>
                <w:szCs w:val="26"/>
                <w:lang w:val="nl-NL"/>
              </w:rPr>
            </w:pPr>
            <w:r>
              <w:rPr>
                <w:sz w:val="26"/>
                <w:szCs w:val="26"/>
                <w:lang w:val="nl-NL"/>
              </w:rPr>
              <w:t>Ngày quốc khánh 2/9</w:t>
            </w:r>
          </w:p>
        </w:tc>
        <w:tc>
          <w:tcPr>
            <w:tcW w:w="3192" w:type="dxa"/>
            <w:vAlign w:val="center"/>
          </w:tcPr>
          <w:p w14:paraId="65F62A74" w14:textId="77777777" w:rsidR="002601D4" w:rsidRDefault="002601D4" w:rsidP="00AE4510">
            <w:pPr>
              <w:rPr>
                <w:sz w:val="26"/>
                <w:szCs w:val="26"/>
                <w:lang w:val="nl-NL"/>
              </w:rPr>
            </w:pPr>
            <w:r>
              <w:rPr>
                <w:sz w:val="26"/>
                <w:szCs w:val="26"/>
                <w:lang w:val="nl-NL"/>
              </w:rPr>
              <w:t>Nhân viên có HĐLĐ chính thức với công ty</w:t>
            </w:r>
          </w:p>
        </w:tc>
        <w:tc>
          <w:tcPr>
            <w:tcW w:w="3192" w:type="dxa"/>
            <w:vAlign w:val="center"/>
          </w:tcPr>
          <w:p w14:paraId="2FC784F3" w14:textId="77777777" w:rsidR="002601D4" w:rsidRDefault="002601D4" w:rsidP="00AE4510">
            <w:pPr>
              <w:rPr>
                <w:sz w:val="26"/>
                <w:szCs w:val="26"/>
                <w:lang w:val="nl-NL"/>
              </w:rPr>
            </w:pPr>
            <w:r>
              <w:rPr>
                <w:sz w:val="26"/>
                <w:szCs w:val="26"/>
                <w:lang w:val="nl-NL"/>
              </w:rPr>
              <w:t>(...) đồng</w:t>
            </w:r>
          </w:p>
        </w:tc>
      </w:tr>
      <w:tr w:rsidR="002601D4" w14:paraId="425038AD" w14:textId="77777777" w:rsidTr="00AE4510">
        <w:trPr>
          <w:trHeight w:val="401"/>
        </w:trPr>
        <w:tc>
          <w:tcPr>
            <w:tcW w:w="3192" w:type="dxa"/>
            <w:vAlign w:val="center"/>
          </w:tcPr>
          <w:p w14:paraId="16523DC8" w14:textId="77777777" w:rsidR="002601D4" w:rsidRDefault="002601D4" w:rsidP="00AE4510">
            <w:pPr>
              <w:jc w:val="center"/>
              <w:rPr>
                <w:sz w:val="26"/>
                <w:szCs w:val="26"/>
                <w:lang w:val="nl-NL"/>
              </w:rPr>
            </w:pPr>
            <w:r>
              <w:rPr>
                <w:sz w:val="26"/>
                <w:szCs w:val="26"/>
                <w:lang w:val="nl-NL"/>
              </w:rPr>
              <w:t>Ngày phụ nữ việt nam</w:t>
            </w:r>
          </w:p>
        </w:tc>
        <w:tc>
          <w:tcPr>
            <w:tcW w:w="3192" w:type="dxa"/>
            <w:vAlign w:val="center"/>
          </w:tcPr>
          <w:p w14:paraId="6C18EC5B" w14:textId="77777777" w:rsidR="002601D4" w:rsidRDefault="002601D4" w:rsidP="00AE4510">
            <w:pPr>
              <w:rPr>
                <w:sz w:val="26"/>
                <w:szCs w:val="26"/>
                <w:lang w:val="nl-NL"/>
              </w:rPr>
            </w:pPr>
            <w:r>
              <w:rPr>
                <w:sz w:val="26"/>
                <w:szCs w:val="26"/>
                <w:lang w:val="nl-NL"/>
              </w:rPr>
              <w:t>Toàn thể nhân viên nữ có HĐLĐ</w:t>
            </w:r>
          </w:p>
        </w:tc>
        <w:tc>
          <w:tcPr>
            <w:tcW w:w="3192" w:type="dxa"/>
            <w:vAlign w:val="center"/>
          </w:tcPr>
          <w:p w14:paraId="133062EF" w14:textId="77777777" w:rsidR="002601D4" w:rsidRDefault="002601D4" w:rsidP="00AE4510">
            <w:pPr>
              <w:rPr>
                <w:sz w:val="26"/>
                <w:szCs w:val="26"/>
                <w:lang w:val="nl-NL"/>
              </w:rPr>
            </w:pPr>
            <w:r>
              <w:rPr>
                <w:sz w:val="26"/>
                <w:szCs w:val="26"/>
                <w:lang w:val="nl-NL"/>
              </w:rPr>
              <w:t>(...) đồng</w:t>
            </w:r>
          </w:p>
        </w:tc>
      </w:tr>
      <w:tr w:rsidR="002601D4" w14:paraId="45362873" w14:textId="77777777" w:rsidTr="00AE4510">
        <w:trPr>
          <w:trHeight w:val="421"/>
        </w:trPr>
        <w:tc>
          <w:tcPr>
            <w:tcW w:w="3192" w:type="dxa"/>
            <w:vAlign w:val="center"/>
          </w:tcPr>
          <w:p w14:paraId="1A9B1420" w14:textId="77777777" w:rsidR="002601D4" w:rsidRDefault="002601D4" w:rsidP="00AE4510">
            <w:pPr>
              <w:jc w:val="center"/>
              <w:rPr>
                <w:sz w:val="26"/>
                <w:szCs w:val="26"/>
                <w:lang w:val="nl-NL"/>
              </w:rPr>
            </w:pPr>
            <w:r>
              <w:rPr>
                <w:sz w:val="26"/>
                <w:szCs w:val="26"/>
                <w:lang w:val="nl-NL"/>
              </w:rPr>
              <w:lastRenderedPageBreak/>
              <w:t>Sinh nhật</w:t>
            </w:r>
          </w:p>
        </w:tc>
        <w:tc>
          <w:tcPr>
            <w:tcW w:w="3192" w:type="dxa"/>
            <w:vAlign w:val="center"/>
          </w:tcPr>
          <w:p w14:paraId="4A5FC9D8" w14:textId="77777777" w:rsidR="002601D4" w:rsidRDefault="002601D4" w:rsidP="00AE4510">
            <w:pPr>
              <w:rPr>
                <w:sz w:val="26"/>
                <w:szCs w:val="26"/>
                <w:lang w:val="nl-NL"/>
              </w:rPr>
            </w:pPr>
            <w:r>
              <w:rPr>
                <w:sz w:val="26"/>
                <w:szCs w:val="26"/>
                <w:lang w:val="nl-NL"/>
              </w:rPr>
              <w:t>Toàn thể CBCNV có HĐLĐ</w:t>
            </w:r>
          </w:p>
        </w:tc>
        <w:tc>
          <w:tcPr>
            <w:tcW w:w="3192" w:type="dxa"/>
            <w:vAlign w:val="center"/>
          </w:tcPr>
          <w:p w14:paraId="57CF427A" w14:textId="77777777" w:rsidR="002601D4" w:rsidRDefault="002601D4" w:rsidP="00AE4510">
            <w:pPr>
              <w:rPr>
                <w:sz w:val="26"/>
                <w:szCs w:val="26"/>
                <w:lang w:val="nl-NL"/>
              </w:rPr>
            </w:pPr>
            <w:r>
              <w:rPr>
                <w:sz w:val="26"/>
                <w:szCs w:val="26"/>
                <w:lang w:val="nl-NL"/>
              </w:rPr>
              <w:t>(...) đồng</w:t>
            </w:r>
          </w:p>
        </w:tc>
      </w:tr>
      <w:tr w:rsidR="002601D4" w14:paraId="177FC3B0" w14:textId="77777777" w:rsidTr="00AE4510">
        <w:trPr>
          <w:trHeight w:val="412"/>
        </w:trPr>
        <w:tc>
          <w:tcPr>
            <w:tcW w:w="3192" w:type="dxa"/>
            <w:vAlign w:val="center"/>
          </w:tcPr>
          <w:p w14:paraId="49BA8D5B" w14:textId="77777777" w:rsidR="002601D4" w:rsidRDefault="002601D4" w:rsidP="00AE4510">
            <w:pPr>
              <w:jc w:val="center"/>
              <w:rPr>
                <w:sz w:val="26"/>
                <w:szCs w:val="26"/>
                <w:lang w:val="nl-NL"/>
              </w:rPr>
            </w:pPr>
            <w:r>
              <w:rPr>
                <w:sz w:val="26"/>
                <w:szCs w:val="26"/>
                <w:lang w:val="nl-NL"/>
              </w:rPr>
              <w:t>Tham hỏi ốm đau</w:t>
            </w:r>
          </w:p>
        </w:tc>
        <w:tc>
          <w:tcPr>
            <w:tcW w:w="3192" w:type="dxa"/>
            <w:vAlign w:val="center"/>
          </w:tcPr>
          <w:p w14:paraId="14CDC423" w14:textId="77777777" w:rsidR="002601D4" w:rsidRDefault="002601D4" w:rsidP="00AE4510">
            <w:pPr>
              <w:rPr>
                <w:sz w:val="26"/>
                <w:szCs w:val="26"/>
                <w:lang w:val="nl-NL"/>
              </w:rPr>
            </w:pPr>
            <w:r>
              <w:rPr>
                <w:sz w:val="26"/>
                <w:szCs w:val="26"/>
                <w:lang w:val="nl-NL"/>
              </w:rPr>
              <w:t>Toàn thể CBCNV có HĐLĐ</w:t>
            </w:r>
          </w:p>
        </w:tc>
        <w:tc>
          <w:tcPr>
            <w:tcW w:w="3192" w:type="dxa"/>
            <w:vAlign w:val="center"/>
          </w:tcPr>
          <w:p w14:paraId="34EA31A8" w14:textId="77777777" w:rsidR="002601D4" w:rsidRDefault="002601D4" w:rsidP="00AE4510">
            <w:pPr>
              <w:rPr>
                <w:sz w:val="26"/>
                <w:szCs w:val="26"/>
                <w:lang w:val="nl-NL"/>
              </w:rPr>
            </w:pPr>
            <w:r>
              <w:rPr>
                <w:sz w:val="26"/>
                <w:szCs w:val="26"/>
                <w:lang w:val="nl-NL"/>
              </w:rPr>
              <w:t>(...) đồng</w:t>
            </w:r>
          </w:p>
        </w:tc>
      </w:tr>
      <w:tr w:rsidR="002601D4" w14:paraId="7999490D" w14:textId="77777777" w:rsidTr="00AE4510">
        <w:trPr>
          <w:trHeight w:val="419"/>
        </w:trPr>
        <w:tc>
          <w:tcPr>
            <w:tcW w:w="3192" w:type="dxa"/>
            <w:vAlign w:val="center"/>
          </w:tcPr>
          <w:p w14:paraId="1B82FF9F" w14:textId="77777777" w:rsidR="002601D4" w:rsidRDefault="002601D4" w:rsidP="00AE4510">
            <w:pPr>
              <w:jc w:val="center"/>
              <w:rPr>
                <w:sz w:val="26"/>
                <w:szCs w:val="26"/>
                <w:lang w:val="nl-NL"/>
              </w:rPr>
            </w:pPr>
            <w:r>
              <w:rPr>
                <w:sz w:val="26"/>
                <w:szCs w:val="26"/>
                <w:lang w:val="nl-NL"/>
              </w:rPr>
              <w:t>Hỗ trợ thai sản</w:t>
            </w:r>
          </w:p>
        </w:tc>
        <w:tc>
          <w:tcPr>
            <w:tcW w:w="3192" w:type="dxa"/>
            <w:vAlign w:val="center"/>
          </w:tcPr>
          <w:p w14:paraId="0B953195" w14:textId="77777777" w:rsidR="002601D4" w:rsidRDefault="002601D4" w:rsidP="00AE4510">
            <w:pPr>
              <w:rPr>
                <w:sz w:val="26"/>
                <w:szCs w:val="26"/>
                <w:lang w:val="nl-NL"/>
              </w:rPr>
            </w:pPr>
            <w:r>
              <w:rPr>
                <w:sz w:val="26"/>
                <w:szCs w:val="26"/>
                <w:lang w:val="nl-NL"/>
              </w:rPr>
              <w:t>Toàn thể CBCNV có HĐLĐ</w:t>
            </w:r>
          </w:p>
        </w:tc>
        <w:tc>
          <w:tcPr>
            <w:tcW w:w="3192" w:type="dxa"/>
            <w:vAlign w:val="center"/>
          </w:tcPr>
          <w:p w14:paraId="759BEB28" w14:textId="77777777" w:rsidR="002601D4" w:rsidRDefault="002601D4" w:rsidP="00AE4510">
            <w:pPr>
              <w:rPr>
                <w:sz w:val="26"/>
                <w:szCs w:val="26"/>
                <w:lang w:val="nl-NL"/>
              </w:rPr>
            </w:pPr>
            <w:r>
              <w:rPr>
                <w:sz w:val="26"/>
                <w:szCs w:val="26"/>
                <w:lang w:val="nl-NL"/>
              </w:rPr>
              <w:t>(...) đồng</w:t>
            </w:r>
          </w:p>
        </w:tc>
      </w:tr>
    </w:tbl>
    <w:p w14:paraId="08946ABE" w14:textId="77777777" w:rsidR="002601D4" w:rsidRDefault="002601D4" w:rsidP="002601D4">
      <w:pPr>
        <w:rPr>
          <w:sz w:val="26"/>
          <w:szCs w:val="26"/>
          <w:lang w:val="nl-NL"/>
        </w:rPr>
      </w:pPr>
    </w:p>
    <w:p w14:paraId="40CFA79B" w14:textId="77777777" w:rsidR="002601D4" w:rsidRDefault="002601D4" w:rsidP="002601D4">
      <w:pPr>
        <w:spacing w:after="200" w:line="276" w:lineRule="auto"/>
        <w:rPr>
          <w:sz w:val="40"/>
          <w:szCs w:val="40"/>
          <w:lang w:val="nl-NL"/>
        </w:rPr>
      </w:pPr>
      <w:r>
        <w:rPr>
          <w:sz w:val="40"/>
          <w:szCs w:val="40"/>
          <w:lang w:val="nl-NL"/>
        </w:rPr>
        <w:br w:type="page"/>
      </w:r>
    </w:p>
    <w:p w14:paraId="795DC211" w14:textId="77777777" w:rsidR="002601D4" w:rsidRDefault="002601D4" w:rsidP="002601D4">
      <w:pPr>
        <w:jc w:val="center"/>
        <w:rPr>
          <w:sz w:val="40"/>
          <w:szCs w:val="40"/>
          <w:lang w:val="nl-NL"/>
        </w:rPr>
      </w:pPr>
    </w:p>
    <w:p w14:paraId="1CEB016F" w14:textId="77777777" w:rsidR="002601D4" w:rsidRDefault="002601D4" w:rsidP="002601D4">
      <w:pPr>
        <w:jc w:val="center"/>
        <w:rPr>
          <w:sz w:val="40"/>
          <w:szCs w:val="40"/>
          <w:lang w:val="nl-NL"/>
        </w:rPr>
      </w:pPr>
      <w:r>
        <w:rPr>
          <w:sz w:val="40"/>
          <w:szCs w:val="40"/>
          <w:lang w:val="nl-NL"/>
        </w:rPr>
        <w:t>CHƯƠNG V: KHEN THƯỞNG VÀ KỶ LUẬT</w:t>
      </w:r>
    </w:p>
    <w:p w14:paraId="7EA2D184" w14:textId="77777777" w:rsidR="002601D4" w:rsidRDefault="002601D4" w:rsidP="002601D4">
      <w:pPr>
        <w:jc w:val="center"/>
        <w:rPr>
          <w:sz w:val="40"/>
          <w:szCs w:val="40"/>
          <w:lang w:val="nl-NL"/>
        </w:rPr>
      </w:pPr>
    </w:p>
    <w:p w14:paraId="474CBF1F" w14:textId="77777777" w:rsidR="002601D4" w:rsidRDefault="002601D4" w:rsidP="002601D4">
      <w:pPr>
        <w:ind w:left="426" w:hanging="426"/>
        <w:jc w:val="both"/>
        <w:rPr>
          <w:b/>
          <w:sz w:val="30"/>
          <w:szCs w:val="22"/>
          <w:lang w:val="nl-NL"/>
        </w:rPr>
      </w:pPr>
      <w:r>
        <w:rPr>
          <w:b/>
          <w:sz w:val="30"/>
          <w:szCs w:val="22"/>
          <w:lang w:val="nl-NL"/>
        </w:rPr>
        <w:t xml:space="preserve">1. </w:t>
      </w:r>
      <w:r>
        <w:rPr>
          <w:b/>
          <w:sz w:val="30"/>
          <w:szCs w:val="22"/>
          <w:lang w:val="nl-NL"/>
        </w:rPr>
        <w:tab/>
        <w:t>Đề bạt, khen thưởng</w:t>
      </w:r>
    </w:p>
    <w:p w14:paraId="664CE000" w14:textId="77777777" w:rsidR="002601D4" w:rsidRDefault="002601D4" w:rsidP="002601D4">
      <w:pPr>
        <w:ind w:left="1134" w:hanging="708"/>
        <w:jc w:val="both"/>
        <w:rPr>
          <w:sz w:val="22"/>
          <w:szCs w:val="22"/>
          <w:lang w:val="nl-NL"/>
        </w:rPr>
      </w:pPr>
    </w:p>
    <w:p w14:paraId="2E3A54BD" w14:textId="77777777" w:rsidR="002601D4" w:rsidRDefault="002601D4">
      <w:pPr>
        <w:pStyle w:val="ListParagraph"/>
        <w:numPr>
          <w:ilvl w:val="0"/>
          <w:numId w:val="55"/>
        </w:numPr>
        <w:spacing w:before="0" w:after="0" w:line="240" w:lineRule="auto"/>
        <w:rPr>
          <w:b/>
          <w:szCs w:val="26"/>
          <w:lang w:val="nl-NL"/>
        </w:rPr>
      </w:pPr>
      <w:r>
        <w:rPr>
          <w:b/>
          <w:szCs w:val="26"/>
          <w:lang w:val="nl-NL"/>
        </w:rPr>
        <w:t>Chính sách đề bạt nhân viên</w:t>
      </w:r>
    </w:p>
    <w:p w14:paraId="0ED1B05A" w14:textId="77777777" w:rsidR="002601D4" w:rsidRDefault="002601D4" w:rsidP="002601D4">
      <w:pPr>
        <w:jc w:val="both"/>
        <w:rPr>
          <w:sz w:val="26"/>
          <w:szCs w:val="26"/>
          <w:lang w:val="nl-NL"/>
        </w:rPr>
      </w:pPr>
    </w:p>
    <w:p w14:paraId="1D67306F" w14:textId="77777777" w:rsidR="002601D4" w:rsidRDefault="002601D4" w:rsidP="002601D4">
      <w:pPr>
        <w:jc w:val="both"/>
        <w:rPr>
          <w:sz w:val="26"/>
          <w:szCs w:val="26"/>
          <w:lang w:val="nl-NL"/>
        </w:rPr>
      </w:pPr>
      <w:r>
        <w:rPr>
          <w:sz w:val="26"/>
          <w:szCs w:val="26"/>
          <w:lang w:val="nl-NL"/>
        </w:rPr>
        <w:t>Công ty khuyến khích và duy trì một chính sách đề bạt với cơ hội thăng tiến công bằng cho tất cả nhân viên.</w:t>
      </w:r>
    </w:p>
    <w:p w14:paraId="1AB9CD98" w14:textId="77777777" w:rsidR="002601D4" w:rsidRDefault="002601D4" w:rsidP="002601D4">
      <w:pPr>
        <w:jc w:val="both"/>
        <w:rPr>
          <w:sz w:val="26"/>
          <w:szCs w:val="26"/>
          <w:lang w:val="nl-NL"/>
        </w:rPr>
      </w:pPr>
    </w:p>
    <w:p w14:paraId="65110DB1" w14:textId="77777777" w:rsidR="002601D4" w:rsidRDefault="002601D4" w:rsidP="002601D4">
      <w:pPr>
        <w:jc w:val="both"/>
        <w:rPr>
          <w:sz w:val="26"/>
          <w:szCs w:val="26"/>
          <w:lang w:val="nl-NL"/>
        </w:rPr>
      </w:pPr>
      <w:r>
        <w:rPr>
          <w:sz w:val="26"/>
          <w:szCs w:val="26"/>
          <w:lang w:val="nl-NL"/>
        </w:rPr>
        <w:t>Nếu bạn đạt được những thành tích cao sẽ được công nhận xứng đáng.Tùy thuộc vào cơ cấu tổ chức của phòng và công ty, bạn sẽ được đề bạt lên chức danh cao hơn. Việc đề bạt này phụ thuộc vào kết quả đánh giá cá nhân, tiềm năng và khả năng đảm nhận trách nhiệm cao hơn của bạn.</w:t>
      </w:r>
    </w:p>
    <w:p w14:paraId="5A473875" w14:textId="77777777" w:rsidR="002601D4" w:rsidRDefault="002601D4" w:rsidP="002601D4">
      <w:pPr>
        <w:jc w:val="both"/>
        <w:rPr>
          <w:sz w:val="26"/>
          <w:szCs w:val="26"/>
          <w:lang w:val="nl-NL"/>
        </w:rPr>
      </w:pPr>
    </w:p>
    <w:p w14:paraId="794DD5B0" w14:textId="77777777" w:rsidR="002601D4" w:rsidRDefault="002601D4">
      <w:pPr>
        <w:pStyle w:val="ListParagraph"/>
        <w:numPr>
          <w:ilvl w:val="0"/>
          <w:numId w:val="55"/>
        </w:numPr>
        <w:spacing w:before="0" w:after="0" w:line="240" w:lineRule="auto"/>
        <w:rPr>
          <w:b/>
          <w:szCs w:val="26"/>
          <w:lang w:val="nl-NL"/>
        </w:rPr>
      </w:pPr>
      <w:r>
        <w:rPr>
          <w:b/>
          <w:szCs w:val="26"/>
          <w:lang w:val="nl-NL"/>
        </w:rPr>
        <w:t>Chính sách khen thưởng, công nhận thành tích</w:t>
      </w:r>
    </w:p>
    <w:p w14:paraId="3A0BC470" w14:textId="77777777" w:rsidR="002601D4" w:rsidRDefault="002601D4" w:rsidP="002601D4">
      <w:pPr>
        <w:ind w:left="1134"/>
        <w:jc w:val="both"/>
        <w:rPr>
          <w:sz w:val="26"/>
          <w:szCs w:val="26"/>
          <w:lang w:val="nl-NL"/>
        </w:rPr>
      </w:pPr>
    </w:p>
    <w:p w14:paraId="707BCE22" w14:textId="77777777" w:rsidR="002601D4" w:rsidRDefault="002601D4" w:rsidP="002601D4">
      <w:pPr>
        <w:jc w:val="both"/>
        <w:rPr>
          <w:sz w:val="26"/>
          <w:szCs w:val="26"/>
          <w:lang w:val="nl-NL"/>
        </w:rPr>
      </w:pPr>
      <w:r>
        <w:rPr>
          <w:sz w:val="26"/>
          <w:szCs w:val="26"/>
          <w:lang w:val="nl-NL"/>
        </w:rPr>
        <w:t>Thực hiện định hướng quản lý theo mục tiêu và theo dự án, công ty có chính sách khen thưởng, công nhận thành tích cá nhân sau khi đánh giá kết qủa công việc trong từng giai đoạn hoặc trong từng dự án. Việc thừa nhận thành tích chỉ thuần túy dựa vào kết quả công việc và khả năng hoàn thành công việc của cá nhân. Việc xem xét công nhận thành tích có thể thực hiện bằng đề cử nâng bậc, nâng mức lương, khen thưởng hoặc kỷ luật.</w:t>
      </w:r>
    </w:p>
    <w:p w14:paraId="589FD933" w14:textId="77777777" w:rsidR="002601D4" w:rsidRDefault="002601D4" w:rsidP="002601D4">
      <w:pPr>
        <w:ind w:left="786"/>
        <w:jc w:val="both"/>
        <w:rPr>
          <w:sz w:val="26"/>
          <w:szCs w:val="26"/>
          <w:lang w:val="nl-NL"/>
        </w:rPr>
      </w:pPr>
    </w:p>
    <w:p w14:paraId="075C5445" w14:textId="77777777" w:rsidR="002601D4" w:rsidRDefault="002601D4" w:rsidP="002601D4">
      <w:pPr>
        <w:jc w:val="both"/>
        <w:rPr>
          <w:b/>
          <w:sz w:val="30"/>
          <w:szCs w:val="26"/>
          <w:lang w:val="nl-NL"/>
        </w:rPr>
      </w:pPr>
      <w:r>
        <w:rPr>
          <w:b/>
          <w:sz w:val="30"/>
          <w:szCs w:val="26"/>
          <w:lang w:val="nl-NL"/>
        </w:rPr>
        <w:t xml:space="preserve">2. Kỷ luật </w:t>
      </w:r>
    </w:p>
    <w:p w14:paraId="7C198D44" w14:textId="77777777" w:rsidR="002601D4" w:rsidRDefault="002601D4" w:rsidP="002601D4">
      <w:pPr>
        <w:ind w:left="426"/>
        <w:jc w:val="both"/>
        <w:rPr>
          <w:sz w:val="26"/>
          <w:szCs w:val="26"/>
          <w:lang w:val="nl-NL"/>
        </w:rPr>
      </w:pPr>
    </w:p>
    <w:p w14:paraId="7B4D5E5D" w14:textId="77777777" w:rsidR="002601D4" w:rsidRDefault="002601D4" w:rsidP="002601D4">
      <w:pPr>
        <w:jc w:val="both"/>
        <w:rPr>
          <w:sz w:val="26"/>
          <w:szCs w:val="26"/>
          <w:lang w:val="nl-NL"/>
        </w:rPr>
      </w:pPr>
      <w:r>
        <w:rPr>
          <w:sz w:val="26"/>
          <w:szCs w:val="26"/>
          <w:lang w:val="nl-NL"/>
        </w:rPr>
        <w:t>Kỷ luật là chức năng quan trọng trong quản lý và công ty thực hiện chức năng này với nguyên tắc xây dựng, khách quan, kịp thời và ổn định. Mục đích là nhằm điều chỉnh và hoàn thiện các hành vi của nhân viên hơn là trừng phạt.</w:t>
      </w:r>
    </w:p>
    <w:p w14:paraId="622A0EF1" w14:textId="77777777" w:rsidR="002601D4" w:rsidRDefault="002601D4" w:rsidP="002601D4">
      <w:pPr>
        <w:tabs>
          <w:tab w:val="left" w:pos="1272"/>
        </w:tabs>
        <w:ind w:left="2160"/>
        <w:jc w:val="both"/>
        <w:rPr>
          <w:sz w:val="26"/>
          <w:szCs w:val="26"/>
          <w:lang w:val="nl-NL"/>
        </w:rPr>
      </w:pPr>
    </w:p>
    <w:p w14:paraId="028C28D1" w14:textId="77777777" w:rsidR="002601D4" w:rsidRDefault="002601D4">
      <w:pPr>
        <w:pStyle w:val="ListParagraph"/>
        <w:numPr>
          <w:ilvl w:val="0"/>
          <w:numId w:val="56"/>
        </w:numPr>
        <w:tabs>
          <w:tab w:val="left" w:pos="1272"/>
        </w:tabs>
        <w:spacing w:before="0" w:after="0" w:line="240" w:lineRule="auto"/>
        <w:rPr>
          <w:b/>
          <w:szCs w:val="26"/>
          <w:lang w:val="nl-NL"/>
        </w:rPr>
      </w:pPr>
      <w:r>
        <w:rPr>
          <w:b/>
          <w:szCs w:val="26"/>
          <w:lang w:val="nl-NL"/>
        </w:rPr>
        <w:t>Các hình thức kỷ luật</w:t>
      </w:r>
    </w:p>
    <w:p w14:paraId="560697AA" w14:textId="77777777" w:rsidR="002601D4" w:rsidRDefault="002601D4" w:rsidP="002601D4">
      <w:pPr>
        <w:ind w:left="426"/>
        <w:jc w:val="both"/>
        <w:rPr>
          <w:sz w:val="26"/>
          <w:szCs w:val="26"/>
          <w:lang w:val="nl-NL"/>
        </w:rPr>
      </w:pPr>
    </w:p>
    <w:p w14:paraId="55F54860" w14:textId="77777777" w:rsidR="002601D4" w:rsidRDefault="002601D4" w:rsidP="002601D4">
      <w:pPr>
        <w:jc w:val="both"/>
        <w:rPr>
          <w:sz w:val="26"/>
          <w:szCs w:val="26"/>
          <w:lang w:val="nl-NL"/>
        </w:rPr>
      </w:pPr>
      <w:r>
        <w:rPr>
          <w:b/>
          <w:sz w:val="26"/>
          <w:szCs w:val="26"/>
          <w:lang w:val="nl-NL"/>
        </w:rPr>
        <w:t>Khiển trách bằng miệng</w:t>
      </w:r>
      <w:r>
        <w:rPr>
          <w:sz w:val="26"/>
          <w:szCs w:val="26"/>
          <w:lang w:val="nl-NL"/>
        </w:rPr>
        <w:t xml:space="preserve"> được áp dụng đối với nhân viên phạm lỗi lần đầu ở cấp độ một, hai.</w:t>
      </w:r>
    </w:p>
    <w:p w14:paraId="3DE65FC5" w14:textId="77777777" w:rsidR="002601D4" w:rsidRDefault="002601D4" w:rsidP="002601D4">
      <w:pPr>
        <w:jc w:val="both"/>
        <w:rPr>
          <w:sz w:val="26"/>
          <w:szCs w:val="26"/>
          <w:lang w:val="nl-NL"/>
        </w:rPr>
      </w:pPr>
    </w:p>
    <w:p w14:paraId="49F4DAB0" w14:textId="77777777" w:rsidR="002601D4" w:rsidRDefault="002601D4" w:rsidP="002601D4">
      <w:pPr>
        <w:jc w:val="both"/>
        <w:rPr>
          <w:sz w:val="26"/>
          <w:szCs w:val="26"/>
          <w:lang w:val="nl-NL"/>
        </w:rPr>
      </w:pPr>
      <w:r>
        <w:rPr>
          <w:b/>
          <w:sz w:val="26"/>
          <w:szCs w:val="26"/>
          <w:lang w:val="nl-NL"/>
        </w:rPr>
        <w:t>Hình thức cảnh cáo bằng văn bản</w:t>
      </w:r>
      <w:r>
        <w:rPr>
          <w:sz w:val="26"/>
          <w:szCs w:val="26"/>
          <w:lang w:val="nl-NL"/>
        </w:rPr>
        <w:t xml:space="preserve"> đối với nhân viên phạm lỗi lần đầu ở mức độ ba.</w:t>
      </w:r>
    </w:p>
    <w:p w14:paraId="51766EC6" w14:textId="77777777" w:rsidR="002601D4" w:rsidRDefault="002601D4" w:rsidP="002601D4">
      <w:pPr>
        <w:jc w:val="both"/>
        <w:rPr>
          <w:sz w:val="26"/>
          <w:szCs w:val="26"/>
          <w:lang w:val="nl-NL"/>
        </w:rPr>
      </w:pPr>
    </w:p>
    <w:p w14:paraId="47847DCB" w14:textId="77777777" w:rsidR="002601D4" w:rsidRDefault="002601D4" w:rsidP="002601D4">
      <w:pPr>
        <w:jc w:val="both"/>
        <w:rPr>
          <w:sz w:val="26"/>
          <w:szCs w:val="26"/>
          <w:lang w:val="nl-NL"/>
        </w:rPr>
      </w:pPr>
      <w:r>
        <w:rPr>
          <w:b/>
          <w:sz w:val="26"/>
          <w:szCs w:val="26"/>
          <w:lang w:val="nl-NL"/>
        </w:rPr>
        <w:t>Hình thức cảnh cáo bằng văn bản, chuyển sang làm việc khác với mức lương thấp hơn trong  thời hạn tối đa 6 tháng</w:t>
      </w:r>
      <w:r>
        <w:rPr>
          <w:sz w:val="26"/>
          <w:szCs w:val="26"/>
          <w:lang w:val="nl-NL"/>
        </w:rPr>
        <w:t xml:space="preserve"> được áp dụng đối với nhân viên đã bị khiển trách bằng văn bản mà tái phạm trong thời gian 3 tháng kể từ ngày bị khiển trách văn bản hoặc vi phạm nội quy ở mức độ nặng.</w:t>
      </w:r>
    </w:p>
    <w:p w14:paraId="40DAA2BF" w14:textId="77777777" w:rsidR="002601D4" w:rsidRDefault="002601D4" w:rsidP="002601D4">
      <w:pPr>
        <w:jc w:val="both"/>
        <w:rPr>
          <w:sz w:val="26"/>
          <w:szCs w:val="26"/>
          <w:lang w:val="nl-NL"/>
        </w:rPr>
      </w:pPr>
    </w:p>
    <w:p w14:paraId="1EA2569A" w14:textId="77777777" w:rsidR="002601D4" w:rsidRDefault="002601D4" w:rsidP="002601D4">
      <w:pPr>
        <w:jc w:val="both"/>
        <w:rPr>
          <w:b/>
          <w:sz w:val="26"/>
          <w:szCs w:val="26"/>
          <w:lang w:val="nl-NL"/>
        </w:rPr>
      </w:pPr>
      <w:r>
        <w:rPr>
          <w:b/>
          <w:sz w:val="26"/>
          <w:szCs w:val="26"/>
          <w:lang w:val="nl-NL"/>
        </w:rPr>
        <w:t>Hình thức kỷ luật sa thải:</w:t>
      </w:r>
    </w:p>
    <w:p w14:paraId="54E103EC" w14:textId="77777777" w:rsidR="002601D4" w:rsidRDefault="002601D4" w:rsidP="002601D4">
      <w:pPr>
        <w:ind w:left="1146"/>
        <w:jc w:val="both"/>
        <w:rPr>
          <w:sz w:val="26"/>
          <w:szCs w:val="26"/>
          <w:lang w:val="nl-NL"/>
        </w:rPr>
      </w:pPr>
    </w:p>
    <w:p w14:paraId="5760547E" w14:textId="77777777" w:rsidR="002601D4" w:rsidRDefault="002601D4" w:rsidP="002601D4">
      <w:pPr>
        <w:jc w:val="both"/>
        <w:rPr>
          <w:sz w:val="26"/>
          <w:szCs w:val="26"/>
          <w:lang w:val="nl-NL"/>
        </w:rPr>
      </w:pPr>
      <w:r>
        <w:rPr>
          <w:sz w:val="26"/>
          <w:szCs w:val="26"/>
          <w:lang w:val="nl-NL"/>
        </w:rPr>
        <w:t>Các vi phạm bị buộc thôi việc</w:t>
      </w:r>
    </w:p>
    <w:p w14:paraId="259644DC" w14:textId="77777777" w:rsidR="002601D4" w:rsidRDefault="002601D4" w:rsidP="002601D4">
      <w:pPr>
        <w:jc w:val="both"/>
        <w:rPr>
          <w:sz w:val="26"/>
          <w:szCs w:val="26"/>
          <w:lang w:val="nl-NL"/>
        </w:rPr>
      </w:pPr>
    </w:p>
    <w:p w14:paraId="10DC72A8" w14:textId="77777777" w:rsidR="002601D4" w:rsidRDefault="002601D4" w:rsidP="002601D4">
      <w:pPr>
        <w:jc w:val="both"/>
        <w:rPr>
          <w:sz w:val="26"/>
          <w:szCs w:val="26"/>
          <w:lang w:val="nl-NL"/>
        </w:rPr>
      </w:pPr>
      <w:r>
        <w:rPr>
          <w:sz w:val="26"/>
          <w:szCs w:val="26"/>
          <w:lang w:val="nl-NL"/>
        </w:rPr>
        <w:t>Đối với những trường hợp sau đây, công ty có quyền đơn phương chấm dứt hợp đồng lao động ngay lập tức mà không cần phải báo trước và có thể đề nghị khởi tố theo pháp luật hiện hành:</w:t>
      </w:r>
    </w:p>
    <w:p w14:paraId="74275C7D" w14:textId="77777777" w:rsidR="002601D4" w:rsidRDefault="002601D4" w:rsidP="002601D4">
      <w:pPr>
        <w:tabs>
          <w:tab w:val="left" w:pos="0"/>
        </w:tabs>
        <w:jc w:val="both"/>
        <w:rPr>
          <w:sz w:val="26"/>
          <w:szCs w:val="26"/>
          <w:lang w:val="nl-NL"/>
        </w:rPr>
      </w:pPr>
    </w:p>
    <w:p w14:paraId="25140FDD" w14:textId="77777777" w:rsidR="002601D4" w:rsidRDefault="002601D4">
      <w:pPr>
        <w:pStyle w:val="ListParagraph"/>
        <w:numPr>
          <w:ilvl w:val="0"/>
          <w:numId w:val="57"/>
        </w:numPr>
        <w:tabs>
          <w:tab w:val="left" w:pos="0"/>
        </w:tabs>
        <w:spacing w:before="0" w:after="0" w:line="240" w:lineRule="auto"/>
        <w:rPr>
          <w:sz w:val="26"/>
          <w:szCs w:val="26"/>
          <w:lang w:val="nl-NL"/>
        </w:rPr>
      </w:pPr>
      <w:r>
        <w:rPr>
          <w:sz w:val="26"/>
          <w:szCs w:val="26"/>
          <w:lang w:val="nl-NL"/>
        </w:rPr>
        <w:t xml:space="preserve">Trộm cắp, tham ô, tiết lộ bí mật công nghệ,tài sản trí tuệ, nội dung đào tạo hoặc giải pháp, công cụ tư vấn hoặc có hành vi khác gây thiệt hại nghiêm trọng về tài sản, lợi ích và uy tín của công ty, khách hàng. </w:t>
      </w:r>
    </w:p>
    <w:p w14:paraId="0DB14CDB" w14:textId="77777777" w:rsidR="002601D4" w:rsidRDefault="002601D4">
      <w:pPr>
        <w:pStyle w:val="ListParagraph"/>
        <w:numPr>
          <w:ilvl w:val="0"/>
          <w:numId w:val="57"/>
        </w:numPr>
        <w:tabs>
          <w:tab w:val="left" w:pos="0"/>
        </w:tabs>
        <w:spacing w:before="0" w:after="0" w:line="240" w:lineRule="auto"/>
        <w:rPr>
          <w:sz w:val="26"/>
          <w:szCs w:val="26"/>
          <w:lang w:val="nl-NL"/>
        </w:rPr>
      </w:pPr>
      <w:r>
        <w:rPr>
          <w:sz w:val="26"/>
          <w:szCs w:val="26"/>
          <w:lang w:val="nl-NL"/>
        </w:rPr>
        <w:t>Tự ý bỏ việc (...) ngày trong một tháng hoặc (...) ngày trong một năm mà không có lý do chính đáng.</w:t>
      </w:r>
    </w:p>
    <w:p w14:paraId="65DE308B" w14:textId="77777777" w:rsidR="002601D4" w:rsidRDefault="002601D4">
      <w:pPr>
        <w:pStyle w:val="ListParagraph"/>
        <w:numPr>
          <w:ilvl w:val="0"/>
          <w:numId w:val="57"/>
        </w:numPr>
        <w:tabs>
          <w:tab w:val="left" w:pos="0"/>
        </w:tabs>
        <w:spacing w:before="0" w:after="0" w:line="240" w:lineRule="auto"/>
        <w:rPr>
          <w:sz w:val="26"/>
          <w:szCs w:val="26"/>
          <w:lang w:val="nl-NL"/>
        </w:rPr>
      </w:pPr>
      <w:r>
        <w:rPr>
          <w:sz w:val="26"/>
          <w:szCs w:val="26"/>
          <w:lang w:val="nl-NL"/>
        </w:rPr>
        <w:t>Nhân viên bị xử lý kỷ luật chuyển sang công tác khác mà tái phạm trong thời gian chưa xóa kỷ luật.</w:t>
      </w:r>
    </w:p>
    <w:p w14:paraId="17F92D2C" w14:textId="77777777" w:rsidR="002601D4" w:rsidRDefault="002601D4">
      <w:pPr>
        <w:pStyle w:val="ListParagraph"/>
        <w:numPr>
          <w:ilvl w:val="0"/>
          <w:numId w:val="57"/>
        </w:numPr>
        <w:tabs>
          <w:tab w:val="left" w:pos="0"/>
        </w:tabs>
        <w:spacing w:before="0" w:after="0" w:line="240" w:lineRule="auto"/>
        <w:rPr>
          <w:sz w:val="26"/>
          <w:szCs w:val="26"/>
          <w:lang w:val="nl-NL"/>
        </w:rPr>
      </w:pPr>
      <w:r>
        <w:rPr>
          <w:sz w:val="26"/>
          <w:szCs w:val="26"/>
          <w:lang w:val="nl-NL"/>
        </w:rPr>
        <w:t xml:space="preserve">Tàng trữ, vận chuyển, sử dụng vũ khí vật liệu cháy nổ, ma túy chất kích thích trong công ty.  </w:t>
      </w:r>
    </w:p>
    <w:p w14:paraId="4D46C14F" w14:textId="77777777" w:rsidR="002601D4" w:rsidRDefault="002601D4" w:rsidP="002601D4">
      <w:pPr>
        <w:jc w:val="both"/>
        <w:rPr>
          <w:sz w:val="26"/>
          <w:szCs w:val="26"/>
          <w:lang w:val="nl-NL"/>
        </w:rPr>
      </w:pPr>
    </w:p>
    <w:p w14:paraId="2E72C2C0" w14:textId="77777777" w:rsidR="002601D4" w:rsidRDefault="002601D4">
      <w:pPr>
        <w:pStyle w:val="ListParagraph"/>
        <w:numPr>
          <w:ilvl w:val="0"/>
          <w:numId w:val="56"/>
        </w:numPr>
        <w:spacing w:before="0" w:after="0" w:line="240" w:lineRule="auto"/>
        <w:rPr>
          <w:b/>
          <w:szCs w:val="26"/>
          <w:lang w:val="nl-NL"/>
        </w:rPr>
      </w:pPr>
      <w:r>
        <w:rPr>
          <w:b/>
          <w:szCs w:val="26"/>
          <w:lang w:val="nl-NL"/>
        </w:rPr>
        <w:t>Các vi phạm nội qui khác</w:t>
      </w:r>
    </w:p>
    <w:p w14:paraId="03A60B6E" w14:textId="77777777" w:rsidR="002601D4" w:rsidRDefault="002601D4" w:rsidP="002601D4">
      <w:pPr>
        <w:ind w:left="1440"/>
        <w:jc w:val="both"/>
        <w:rPr>
          <w:sz w:val="26"/>
          <w:szCs w:val="26"/>
          <w:lang w:val="nl-NL"/>
        </w:rPr>
      </w:pPr>
    </w:p>
    <w:p w14:paraId="14113FF9" w14:textId="77777777" w:rsidR="002601D4" w:rsidRDefault="002601D4" w:rsidP="002601D4">
      <w:pPr>
        <w:jc w:val="both"/>
        <w:rPr>
          <w:sz w:val="26"/>
          <w:szCs w:val="26"/>
          <w:lang w:val="nl-NL"/>
        </w:rPr>
      </w:pPr>
      <w:r>
        <w:rPr>
          <w:sz w:val="26"/>
          <w:szCs w:val="26"/>
          <w:lang w:val="nl-NL"/>
        </w:rPr>
        <w:t>Ngoài các qui định nói trên những vi phạm dưới đây cũng bị xem là vi phạm nội quy công ty</w:t>
      </w:r>
    </w:p>
    <w:p w14:paraId="74CFF218" w14:textId="77777777" w:rsidR="002601D4" w:rsidRDefault="002601D4" w:rsidP="002601D4">
      <w:pPr>
        <w:jc w:val="both"/>
        <w:rPr>
          <w:sz w:val="26"/>
          <w:szCs w:val="26"/>
          <w:lang w:val="nl-NL"/>
        </w:rPr>
      </w:pPr>
    </w:p>
    <w:p w14:paraId="68877D39" w14:textId="77777777" w:rsidR="002601D4" w:rsidRDefault="002601D4" w:rsidP="002601D4">
      <w:pPr>
        <w:jc w:val="both"/>
        <w:rPr>
          <w:b/>
          <w:sz w:val="26"/>
          <w:szCs w:val="26"/>
          <w:lang w:val="nl-NL"/>
        </w:rPr>
      </w:pPr>
      <w:r>
        <w:rPr>
          <w:b/>
          <w:i/>
          <w:sz w:val="26"/>
          <w:szCs w:val="26"/>
          <w:lang w:val="nl-NL"/>
        </w:rPr>
        <w:t>Cấp Một</w:t>
      </w:r>
    </w:p>
    <w:p w14:paraId="30DBF350" w14:textId="77777777" w:rsidR="002601D4" w:rsidRDefault="002601D4" w:rsidP="002601D4">
      <w:pPr>
        <w:jc w:val="both"/>
        <w:rPr>
          <w:b/>
          <w:sz w:val="26"/>
          <w:szCs w:val="26"/>
          <w:lang w:val="nl-NL"/>
        </w:rPr>
      </w:pPr>
    </w:p>
    <w:p w14:paraId="0112045B" w14:textId="77777777" w:rsidR="002601D4" w:rsidRDefault="002601D4">
      <w:pPr>
        <w:pStyle w:val="ListParagraph"/>
        <w:numPr>
          <w:ilvl w:val="0"/>
          <w:numId w:val="58"/>
        </w:numPr>
        <w:spacing w:before="0" w:after="0" w:line="240" w:lineRule="auto"/>
        <w:rPr>
          <w:b/>
          <w:sz w:val="26"/>
          <w:szCs w:val="26"/>
          <w:lang w:val="nl-NL"/>
        </w:rPr>
      </w:pPr>
      <w:r>
        <w:rPr>
          <w:sz w:val="26"/>
          <w:szCs w:val="26"/>
          <w:lang w:val="nl-NL"/>
        </w:rPr>
        <w:t>Không đạt được những tiêu chuẩn về thành tích đã ấn định sau khi được đào tạo và hướng dẫn.</w:t>
      </w:r>
    </w:p>
    <w:p w14:paraId="2B3DC4B1" w14:textId="77777777" w:rsidR="002601D4" w:rsidRDefault="002601D4">
      <w:pPr>
        <w:pStyle w:val="ListParagraph"/>
        <w:numPr>
          <w:ilvl w:val="0"/>
          <w:numId w:val="58"/>
        </w:numPr>
        <w:spacing w:before="0" w:after="0" w:line="240" w:lineRule="auto"/>
        <w:rPr>
          <w:b/>
          <w:sz w:val="26"/>
          <w:szCs w:val="26"/>
          <w:lang w:val="nl-NL"/>
        </w:rPr>
      </w:pPr>
      <w:r>
        <w:rPr>
          <w:sz w:val="26"/>
          <w:szCs w:val="26"/>
          <w:lang w:val="nl-NL"/>
        </w:rPr>
        <w:t>Tiếp khách và gọi điện thoại về việc riêng trong lúc làm việc (ngoại trừ trường hợp khẩn cấp).</w:t>
      </w:r>
    </w:p>
    <w:p w14:paraId="7BAF8587" w14:textId="77777777" w:rsidR="002601D4" w:rsidRDefault="002601D4">
      <w:pPr>
        <w:pStyle w:val="ListParagraph"/>
        <w:numPr>
          <w:ilvl w:val="0"/>
          <w:numId w:val="58"/>
        </w:numPr>
        <w:spacing w:before="0" w:after="0" w:line="240" w:lineRule="auto"/>
        <w:rPr>
          <w:b/>
          <w:sz w:val="26"/>
          <w:szCs w:val="26"/>
          <w:lang w:val="nl-NL"/>
        </w:rPr>
      </w:pPr>
      <w:r>
        <w:rPr>
          <w:sz w:val="26"/>
          <w:szCs w:val="26"/>
          <w:lang w:val="nl-NL"/>
        </w:rPr>
        <w:t>Liên tục trễ nãi và/hoặc trì trệ trong công việc.</w:t>
      </w:r>
    </w:p>
    <w:p w14:paraId="17A27F79" w14:textId="77777777" w:rsidR="002601D4" w:rsidRDefault="002601D4">
      <w:pPr>
        <w:pStyle w:val="ListParagraph"/>
        <w:numPr>
          <w:ilvl w:val="0"/>
          <w:numId w:val="58"/>
        </w:numPr>
        <w:spacing w:before="0" w:after="0" w:line="240" w:lineRule="auto"/>
        <w:rPr>
          <w:b/>
          <w:sz w:val="26"/>
          <w:szCs w:val="26"/>
          <w:lang w:val="nl-NL"/>
        </w:rPr>
      </w:pPr>
      <w:r>
        <w:rPr>
          <w:sz w:val="26"/>
          <w:szCs w:val="26"/>
          <w:lang w:val="nl-NL"/>
        </w:rPr>
        <w:t>Ăn, hút thuốc, nhai kẹo cao su hoặc khạc nhổ bất kỳ nơi nào trong văn phòng công ty.</w:t>
      </w:r>
    </w:p>
    <w:p w14:paraId="500104B8" w14:textId="77777777" w:rsidR="002601D4" w:rsidRDefault="002601D4">
      <w:pPr>
        <w:pStyle w:val="ListParagraph"/>
        <w:numPr>
          <w:ilvl w:val="0"/>
          <w:numId w:val="58"/>
        </w:numPr>
        <w:spacing w:before="0" w:after="0" w:line="240" w:lineRule="auto"/>
        <w:rPr>
          <w:b/>
          <w:sz w:val="26"/>
          <w:szCs w:val="26"/>
          <w:lang w:val="nl-NL"/>
        </w:rPr>
      </w:pPr>
      <w:r>
        <w:rPr>
          <w:sz w:val="26"/>
          <w:szCs w:val="26"/>
          <w:lang w:val="nl-NL"/>
        </w:rPr>
        <w:t>Rời khỏi nơi làm việc mà không báo trước hoặc không xin phép.</w:t>
      </w:r>
    </w:p>
    <w:p w14:paraId="521EF6C9" w14:textId="77777777" w:rsidR="002601D4" w:rsidRDefault="002601D4" w:rsidP="002601D4">
      <w:pPr>
        <w:ind w:left="1277"/>
        <w:jc w:val="both"/>
        <w:rPr>
          <w:sz w:val="26"/>
          <w:szCs w:val="26"/>
          <w:lang w:val="nl-NL"/>
        </w:rPr>
      </w:pPr>
    </w:p>
    <w:p w14:paraId="08EE6519" w14:textId="77777777" w:rsidR="002601D4" w:rsidRDefault="002601D4" w:rsidP="002601D4">
      <w:pPr>
        <w:jc w:val="both"/>
        <w:rPr>
          <w:b/>
          <w:i/>
          <w:sz w:val="26"/>
          <w:szCs w:val="26"/>
          <w:lang w:val="nl-NL"/>
        </w:rPr>
      </w:pPr>
      <w:r>
        <w:rPr>
          <w:b/>
          <w:i/>
          <w:sz w:val="26"/>
          <w:szCs w:val="26"/>
          <w:lang w:val="nl-NL"/>
        </w:rPr>
        <w:t>Cấp Hai</w:t>
      </w:r>
    </w:p>
    <w:p w14:paraId="3CA92F06" w14:textId="77777777" w:rsidR="002601D4" w:rsidRDefault="002601D4" w:rsidP="002601D4">
      <w:pPr>
        <w:jc w:val="both"/>
        <w:rPr>
          <w:sz w:val="26"/>
          <w:szCs w:val="26"/>
          <w:lang w:val="nl-NL"/>
        </w:rPr>
      </w:pPr>
    </w:p>
    <w:p w14:paraId="417DC2D6" w14:textId="77777777" w:rsidR="002601D4" w:rsidRDefault="002601D4">
      <w:pPr>
        <w:pStyle w:val="ListParagraph"/>
        <w:numPr>
          <w:ilvl w:val="0"/>
          <w:numId w:val="59"/>
        </w:numPr>
        <w:spacing w:before="0" w:after="0" w:line="240" w:lineRule="auto"/>
        <w:rPr>
          <w:sz w:val="26"/>
          <w:szCs w:val="26"/>
          <w:lang w:val="nl-NL"/>
        </w:rPr>
      </w:pPr>
      <w:r>
        <w:rPr>
          <w:sz w:val="26"/>
          <w:szCs w:val="26"/>
          <w:lang w:val="nl-NL"/>
        </w:rPr>
        <w:t>Ngủ trong giờ làm việc.</w:t>
      </w:r>
    </w:p>
    <w:p w14:paraId="10A8546D" w14:textId="77777777" w:rsidR="002601D4" w:rsidRDefault="002601D4">
      <w:pPr>
        <w:pStyle w:val="ListParagraph"/>
        <w:numPr>
          <w:ilvl w:val="0"/>
          <w:numId w:val="59"/>
        </w:numPr>
        <w:spacing w:before="0" w:after="0" w:line="240" w:lineRule="auto"/>
        <w:rPr>
          <w:sz w:val="26"/>
          <w:szCs w:val="26"/>
          <w:lang w:val="nl-NL"/>
        </w:rPr>
      </w:pPr>
      <w:r>
        <w:rPr>
          <w:sz w:val="26"/>
          <w:szCs w:val="26"/>
          <w:lang w:val="nl-NL"/>
        </w:rPr>
        <w:t>La hét lớn tiếng, lăng mạ hoặc có hành vi khả ố.</w:t>
      </w:r>
    </w:p>
    <w:p w14:paraId="24BB946B" w14:textId="77777777" w:rsidR="002601D4" w:rsidRDefault="002601D4">
      <w:pPr>
        <w:pStyle w:val="ListParagraph"/>
        <w:numPr>
          <w:ilvl w:val="0"/>
          <w:numId w:val="59"/>
        </w:numPr>
        <w:spacing w:before="0" w:after="0" w:line="240" w:lineRule="auto"/>
        <w:rPr>
          <w:sz w:val="26"/>
          <w:szCs w:val="26"/>
          <w:lang w:val="nl-NL"/>
        </w:rPr>
      </w:pPr>
      <w:r>
        <w:rPr>
          <w:sz w:val="26"/>
          <w:szCs w:val="26"/>
          <w:lang w:val="nl-NL"/>
        </w:rPr>
        <w:t>Không thực hiện đúng cam kết với khách hàng mà không có lý do chính đáng hoặc không thông báo trước, không thoả thuận lại với khách hàng</w:t>
      </w:r>
    </w:p>
    <w:p w14:paraId="4B3996E6" w14:textId="77777777" w:rsidR="002601D4" w:rsidRDefault="002601D4">
      <w:pPr>
        <w:pStyle w:val="ListParagraph"/>
        <w:numPr>
          <w:ilvl w:val="0"/>
          <w:numId w:val="59"/>
        </w:numPr>
        <w:spacing w:before="0" w:after="0" w:line="240" w:lineRule="auto"/>
        <w:rPr>
          <w:sz w:val="26"/>
          <w:szCs w:val="26"/>
          <w:lang w:val="nl-NL"/>
        </w:rPr>
      </w:pPr>
      <w:r>
        <w:rPr>
          <w:sz w:val="26"/>
          <w:szCs w:val="26"/>
          <w:lang w:val="nl-NL"/>
        </w:rPr>
        <w:t>Rời bỏ vị trí trong giờ làm việc mà không có sự chấp thuận trước của người phụ trách.</w:t>
      </w:r>
    </w:p>
    <w:p w14:paraId="7B5EE113" w14:textId="77777777" w:rsidR="002601D4" w:rsidRDefault="002601D4" w:rsidP="002601D4">
      <w:pPr>
        <w:jc w:val="both"/>
        <w:rPr>
          <w:i/>
          <w:sz w:val="26"/>
          <w:szCs w:val="26"/>
          <w:lang w:val="nl-NL"/>
        </w:rPr>
      </w:pPr>
    </w:p>
    <w:p w14:paraId="01ED88D9" w14:textId="77777777" w:rsidR="002601D4" w:rsidRDefault="002601D4" w:rsidP="002601D4">
      <w:pPr>
        <w:jc w:val="both"/>
        <w:rPr>
          <w:b/>
          <w:i/>
          <w:sz w:val="26"/>
          <w:szCs w:val="26"/>
          <w:lang w:val="nl-NL"/>
        </w:rPr>
      </w:pPr>
      <w:r>
        <w:rPr>
          <w:b/>
          <w:i/>
          <w:sz w:val="26"/>
          <w:szCs w:val="26"/>
          <w:lang w:val="nl-NL"/>
        </w:rPr>
        <w:t>Cấp Ba</w:t>
      </w:r>
    </w:p>
    <w:p w14:paraId="10A79286" w14:textId="77777777" w:rsidR="002601D4" w:rsidRDefault="002601D4" w:rsidP="002601D4">
      <w:pPr>
        <w:jc w:val="both"/>
        <w:rPr>
          <w:i/>
          <w:sz w:val="26"/>
          <w:szCs w:val="26"/>
          <w:lang w:val="nl-NL"/>
        </w:rPr>
      </w:pPr>
    </w:p>
    <w:p w14:paraId="07ACE02C" w14:textId="77777777" w:rsidR="002601D4" w:rsidRDefault="002601D4">
      <w:pPr>
        <w:pStyle w:val="ListParagraph"/>
        <w:numPr>
          <w:ilvl w:val="0"/>
          <w:numId w:val="60"/>
        </w:numPr>
        <w:spacing w:before="0" w:after="0" w:line="240" w:lineRule="auto"/>
        <w:rPr>
          <w:i/>
          <w:sz w:val="26"/>
          <w:szCs w:val="26"/>
          <w:lang w:val="nl-NL"/>
        </w:rPr>
      </w:pPr>
      <w:r>
        <w:rPr>
          <w:sz w:val="26"/>
          <w:szCs w:val="26"/>
          <w:lang w:val="nl-NL"/>
        </w:rPr>
        <w:t>Gạ gẫm khách hàng để thu lợi riêng hoặc gây phương hại đến uy tín của công ty.</w:t>
      </w:r>
    </w:p>
    <w:p w14:paraId="0E20B907" w14:textId="77777777" w:rsidR="002601D4" w:rsidRDefault="002601D4">
      <w:pPr>
        <w:pStyle w:val="ListParagraph"/>
        <w:numPr>
          <w:ilvl w:val="0"/>
          <w:numId w:val="60"/>
        </w:numPr>
        <w:spacing w:before="0" w:after="0" w:line="240" w:lineRule="auto"/>
        <w:rPr>
          <w:i/>
          <w:sz w:val="26"/>
          <w:szCs w:val="26"/>
          <w:lang w:val="nl-NL"/>
        </w:rPr>
      </w:pPr>
      <w:r>
        <w:rPr>
          <w:sz w:val="26"/>
          <w:szCs w:val="26"/>
          <w:lang w:val="nl-NL"/>
        </w:rPr>
        <w:t>Sử dụng trái phép hoặc tiết lộ thông tin của khách hàng hoặc của công ty.</w:t>
      </w:r>
    </w:p>
    <w:p w14:paraId="1866E822" w14:textId="77777777" w:rsidR="002601D4" w:rsidRDefault="002601D4">
      <w:pPr>
        <w:pStyle w:val="ListParagraph"/>
        <w:numPr>
          <w:ilvl w:val="0"/>
          <w:numId w:val="60"/>
        </w:numPr>
        <w:spacing w:before="0" w:after="0" w:line="240" w:lineRule="auto"/>
        <w:rPr>
          <w:i/>
          <w:sz w:val="26"/>
          <w:szCs w:val="26"/>
          <w:lang w:val="nl-NL"/>
        </w:rPr>
      </w:pPr>
      <w:r>
        <w:rPr>
          <w:sz w:val="26"/>
          <w:szCs w:val="26"/>
          <w:lang w:val="nl-NL"/>
        </w:rPr>
        <w:t>Bàn luận trái phép với người ngoài về những hoạt động của công ty.</w:t>
      </w:r>
    </w:p>
    <w:p w14:paraId="3EE428BC" w14:textId="77777777" w:rsidR="002601D4" w:rsidRDefault="002601D4">
      <w:pPr>
        <w:pStyle w:val="ListParagraph"/>
        <w:numPr>
          <w:ilvl w:val="0"/>
          <w:numId w:val="60"/>
        </w:numPr>
        <w:spacing w:before="0" w:after="0" w:line="240" w:lineRule="auto"/>
        <w:rPr>
          <w:i/>
          <w:sz w:val="26"/>
          <w:szCs w:val="26"/>
          <w:lang w:val="nl-NL"/>
        </w:rPr>
      </w:pPr>
      <w:r>
        <w:rPr>
          <w:sz w:val="26"/>
          <w:szCs w:val="26"/>
          <w:lang w:val="nl-NL"/>
        </w:rPr>
        <w:t>Tiến hành việc hợp tác với cá nhân, đơn vị khác mà không được sự chấp thuận trước của giám đốc.</w:t>
      </w:r>
    </w:p>
    <w:p w14:paraId="51FB799B" w14:textId="77777777" w:rsidR="002601D4" w:rsidRDefault="002601D4">
      <w:pPr>
        <w:pStyle w:val="ListParagraph"/>
        <w:numPr>
          <w:ilvl w:val="0"/>
          <w:numId w:val="60"/>
        </w:numPr>
        <w:spacing w:before="0" w:after="0" w:line="240" w:lineRule="auto"/>
        <w:rPr>
          <w:i/>
          <w:sz w:val="26"/>
          <w:szCs w:val="26"/>
          <w:lang w:val="nl-NL"/>
        </w:rPr>
      </w:pPr>
      <w:r>
        <w:rPr>
          <w:sz w:val="26"/>
          <w:szCs w:val="26"/>
          <w:lang w:val="nl-NL"/>
        </w:rPr>
        <w:t>Nhận hối lộ hoặc tiền hoa hồng.</w:t>
      </w:r>
    </w:p>
    <w:p w14:paraId="377509D3" w14:textId="77777777" w:rsidR="002601D4" w:rsidRDefault="002601D4">
      <w:pPr>
        <w:pStyle w:val="ListParagraph"/>
        <w:numPr>
          <w:ilvl w:val="0"/>
          <w:numId w:val="60"/>
        </w:numPr>
        <w:spacing w:before="0" w:after="0" w:line="240" w:lineRule="auto"/>
        <w:rPr>
          <w:i/>
          <w:sz w:val="26"/>
          <w:szCs w:val="26"/>
          <w:lang w:val="nl-NL"/>
        </w:rPr>
      </w:pPr>
      <w:r>
        <w:rPr>
          <w:sz w:val="26"/>
          <w:szCs w:val="26"/>
          <w:lang w:val="nl-NL"/>
        </w:rPr>
        <w:t>Không kết toán đầy đủ tài sản của công ty.</w:t>
      </w:r>
    </w:p>
    <w:p w14:paraId="2006A751" w14:textId="77777777" w:rsidR="002601D4" w:rsidRDefault="002601D4">
      <w:pPr>
        <w:pStyle w:val="ListParagraph"/>
        <w:numPr>
          <w:ilvl w:val="0"/>
          <w:numId w:val="60"/>
        </w:numPr>
        <w:spacing w:before="0" w:after="0" w:line="240" w:lineRule="auto"/>
        <w:rPr>
          <w:i/>
          <w:sz w:val="26"/>
          <w:szCs w:val="26"/>
          <w:lang w:val="nl-NL"/>
        </w:rPr>
      </w:pPr>
      <w:r>
        <w:rPr>
          <w:sz w:val="26"/>
          <w:szCs w:val="26"/>
          <w:lang w:val="nl-NL"/>
        </w:rPr>
        <w:t>Không trả lời những câu hỏi hợp lý của cấp trên về những công việc liên quan đến các hoạt động công ty và phần hành trách nhiệm.</w:t>
      </w:r>
    </w:p>
    <w:p w14:paraId="3A4D82BA" w14:textId="77777777" w:rsidR="002601D4" w:rsidRDefault="002601D4">
      <w:pPr>
        <w:pStyle w:val="ListParagraph"/>
        <w:numPr>
          <w:ilvl w:val="0"/>
          <w:numId w:val="60"/>
        </w:numPr>
        <w:spacing w:before="0" w:after="0" w:line="240" w:lineRule="auto"/>
        <w:rPr>
          <w:i/>
          <w:sz w:val="26"/>
          <w:szCs w:val="26"/>
          <w:lang w:val="nl-NL"/>
        </w:rPr>
      </w:pPr>
      <w:r>
        <w:rPr>
          <w:sz w:val="26"/>
          <w:szCs w:val="26"/>
          <w:lang w:val="nl-NL"/>
        </w:rPr>
        <w:t>Thiếu trung thực.</w:t>
      </w:r>
    </w:p>
    <w:p w14:paraId="4A9CEB2B" w14:textId="77777777" w:rsidR="002601D4" w:rsidRDefault="002601D4">
      <w:pPr>
        <w:pStyle w:val="ListParagraph"/>
        <w:numPr>
          <w:ilvl w:val="0"/>
          <w:numId w:val="60"/>
        </w:numPr>
        <w:spacing w:before="0" w:after="0" w:line="240" w:lineRule="auto"/>
        <w:rPr>
          <w:i/>
          <w:sz w:val="26"/>
          <w:szCs w:val="26"/>
          <w:lang w:val="nl-NL"/>
        </w:rPr>
      </w:pPr>
      <w:r>
        <w:rPr>
          <w:sz w:val="26"/>
          <w:szCs w:val="26"/>
          <w:lang w:val="nl-NL"/>
        </w:rPr>
        <w:t>Giả mạo hay điền sai tài liệu của công ty..</w:t>
      </w:r>
    </w:p>
    <w:p w14:paraId="00F6A30C" w14:textId="77777777" w:rsidR="002601D4" w:rsidRDefault="002601D4">
      <w:pPr>
        <w:pStyle w:val="ListParagraph"/>
        <w:numPr>
          <w:ilvl w:val="0"/>
          <w:numId w:val="60"/>
        </w:numPr>
        <w:spacing w:before="0" w:after="0" w:line="240" w:lineRule="auto"/>
        <w:rPr>
          <w:i/>
          <w:sz w:val="26"/>
          <w:szCs w:val="26"/>
          <w:lang w:val="nl-NL"/>
        </w:rPr>
      </w:pPr>
      <w:r>
        <w:rPr>
          <w:sz w:val="26"/>
          <w:szCs w:val="26"/>
          <w:lang w:val="nl-NL"/>
        </w:rPr>
        <w:t>Có những hành vi làm tổn hại nghiêm trọng đến danh tiếng của công ty.</w:t>
      </w:r>
    </w:p>
    <w:p w14:paraId="10D9AF58" w14:textId="77777777" w:rsidR="002601D4" w:rsidRDefault="002601D4">
      <w:pPr>
        <w:pStyle w:val="ListParagraph"/>
        <w:numPr>
          <w:ilvl w:val="0"/>
          <w:numId w:val="60"/>
        </w:numPr>
        <w:spacing w:before="0" w:after="0" w:line="240" w:lineRule="auto"/>
        <w:rPr>
          <w:i/>
          <w:sz w:val="26"/>
          <w:szCs w:val="26"/>
          <w:lang w:val="nl-NL"/>
        </w:rPr>
      </w:pPr>
      <w:r>
        <w:rPr>
          <w:sz w:val="26"/>
          <w:szCs w:val="26"/>
          <w:lang w:val="nl-NL"/>
        </w:rPr>
        <w:t>Thiếu trung thực trong thực thi công việc hoặc có chủ ý chống lại công ty.</w:t>
      </w:r>
    </w:p>
    <w:p w14:paraId="0A288E5A" w14:textId="77777777" w:rsidR="002601D4" w:rsidRDefault="002601D4">
      <w:pPr>
        <w:pStyle w:val="ListParagraph"/>
        <w:numPr>
          <w:ilvl w:val="0"/>
          <w:numId w:val="60"/>
        </w:numPr>
        <w:spacing w:before="0" w:after="0" w:line="240" w:lineRule="auto"/>
        <w:rPr>
          <w:i/>
          <w:sz w:val="26"/>
          <w:szCs w:val="26"/>
          <w:lang w:val="nl-NL"/>
        </w:rPr>
      </w:pPr>
      <w:r>
        <w:rPr>
          <w:sz w:val="26"/>
          <w:szCs w:val="26"/>
          <w:lang w:val="nl-NL"/>
        </w:rPr>
        <w:lastRenderedPageBreak/>
        <w:t>Không có tinh thần cộng tác với nhân viên khác, phát biểu sai, nói xấu hoặc có ác ý, hoặc xúc phạm nói tục hoặc thô lỗ về các đường lối chính sách của công ty, ban lãnh đạo, hoặc đối với Nhân viên khác.</w:t>
      </w:r>
    </w:p>
    <w:p w14:paraId="50E9C755" w14:textId="77777777" w:rsidR="002601D4" w:rsidRDefault="002601D4">
      <w:pPr>
        <w:pStyle w:val="ListParagraph"/>
        <w:numPr>
          <w:ilvl w:val="0"/>
          <w:numId w:val="60"/>
        </w:numPr>
        <w:spacing w:before="0" w:after="0" w:line="240" w:lineRule="auto"/>
        <w:rPr>
          <w:i/>
          <w:sz w:val="26"/>
          <w:szCs w:val="26"/>
          <w:lang w:val="nl-NL"/>
        </w:rPr>
      </w:pPr>
      <w:r>
        <w:rPr>
          <w:sz w:val="26"/>
          <w:szCs w:val="26"/>
          <w:lang w:val="nl-NL"/>
        </w:rPr>
        <w:t xml:space="preserve">Đưa người lạ hoặc người không có trách nhiệm vào khuôn viên của công ty. </w:t>
      </w:r>
    </w:p>
    <w:p w14:paraId="3390E5A7" w14:textId="77777777" w:rsidR="002601D4" w:rsidRDefault="002601D4">
      <w:pPr>
        <w:pStyle w:val="ListParagraph"/>
        <w:numPr>
          <w:ilvl w:val="0"/>
          <w:numId w:val="60"/>
        </w:numPr>
        <w:spacing w:before="0" w:after="0" w:line="240" w:lineRule="auto"/>
        <w:rPr>
          <w:i/>
          <w:sz w:val="26"/>
          <w:szCs w:val="26"/>
          <w:lang w:val="nl-NL"/>
        </w:rPr>
      </w:pPr>
      <w:r>
        <w:rPr>
          <w:sz w:val="26"/>
          <w:szCs w:val="26"/>
          <w:lang w:val="nl-NL"/>
        </w:rPr>
        <w:t>Lưu hành các văn bản hoặc ấn phẩm trái phép.</w:t>
      </w:r>
    </w:p>
    <w:p w14:paraId="58C70AB0" w14:textId="77777777" w:rsidR="002601D4" w:rsidRDefault="002601D4">
      <w:pPr>
        <w:pStyle w:val="ListParagraph"/>
        <w:numPr>
          <w:ilvl w:val="0"/>
          <w:numId w:val="60"/>
        </w:numPr>
        <w:spacing w:before="0" w:after="0" w:line="240" w:lineRule="auto"/>
        <w:rPr>
          <w:i/>
          <w:sz w:val="26"/>
          <w:szCs w:val="26"/>
          <w:lang w:val="nl-NL"/>
        </w:rPr>
      </w:pPr>
      <w:r>
        <w:rPr>
          <w:sz w:val="26"/>
          <w:szCs w:val="26"/>
          <w:lang w:val="nl-NL"/>
        </w:rPr>
        <w:t>Sử dụng trái phép các tài sản của công ty hoặc cố ý sử dụng sai các thiết bị khác của công ty mà không có sự chấp thuận của trưởng phòng hoặc ban giám đốc.</w:t>
      </w:r>
    </w:p>
    <w:p w14:paraId="66F1E5AA" w14:textId="77777777" w:rsidR="002601D4" w:rsidRDefault="002601D4">
      <w:pPr>
        <w:pStyle w:val="ListParagraph"/>
        <w:numPr>
          <w:ilvl w:val="0"/>
          <w:numId w:val="60"/>
        </w:numPr>
        <w:spacing w:before="0" w:after="0" w:line="240" w:lineRule="auto"/>
        <w:rPr>
          <w:i/>
          <w:sz w:val="26"/>
          <w:szCs w:val="26"/>
          <w:lang w:val="nl-NL"/>
        </w:rPr>
      </w:pPr>
      <w:r>
        <w:rPr>
          <w:sz w:val="26"/>
          <w:szCs w:val="26"/>
          <w:lang w:val="nl-NL"/>
        </w:rPr>
        <w:t>Là thủ phạm chính hoặc đồng phạm làm cho nhân viên khác không tuân theo nội qui, mệnh lệnh của cấp trên bằng cách dùng vũ lực, hăm dọa.</w:t>
      </w:r>
    </w:p>
    <w:p w14:paraId="6904A1E4" w14:textId="77777777" w:rsidR="002601D4" w:rsidRDefault="002601D4">
      <w:pPr>
        <w:pStyle w:val="ListParagraph"/>
        <w:numPr>
          <w:ilvl w:val="0"/>
          <w:numId w:val="60"/>
        </w:numPr>
        <w:spacing w:before="0" w:after="0" w:line="240" w:lineRule="auto"/>
        <w:rPr>
          <w:i/>
          <w:sz w:val="26"/>
          <w:szCs w:val="26"/>
          <w:lang w:val="nl-NL"/>
        </w:rPr>
      </w:pPr>
      <w:r>
        <w:rPr>
          <w:sz w:val="26"/>
          <w:szCs w:val="26"/>
          <w:lang w:val="nl-NL"/>
        </w:rPr>
        <w:t>Khai man trong hồ sơ cá nhân.</w:t>
      </w:r>
    </w:p>
    <w:p w14:paraId="71C3A0AF" w14:textId="77777777" w:rsidR="002601D4" w:rsidRDefault="002601D4" w:rsidP="002601D4">
      <w:pPr>
        <w:rPr>
          <w:sz w:val="26"/>
          <w:szCs w:val="26"/>
          <w:lang w:val="nl-NL"/>
        </w:rPr>
      </w:pPr>
    </w:p>
    <w:p w14:paraId="78F85940" w14:textId="77777777" w:rsidR="002601D4" w:rsidRDefault="002601D4" w:rsidP="002601D4">
      <w:pPr>
        <w:spacing w:after="200" w:line="276" w:lineRule="auto"/>
        <w:rPr>
          <w:sz w:val="26"/>
          <w:szCs w:val="26"/>
          <w:lang w:val="nl-NL"/>
        </w:rPr>
      </w:pPr>
      <w:r>
        <w:rPr>
          <w:sz w:val="26"/>
          <w:szCs w:val="26"/>
          <w:lang w:val="nl-NL"/>
        </w:rPr>
        <w:br w:type="page"/>
      </w:r>
    </w:p>
    <w:p w14:paraId="6A84D9DE" w14:textId="77777777" w:rsidR="002601D4" w:rsidRDefault="002601D4" w:rsidP="002601D4">
      <w:pPr>
        <w:rPr>
          <w:sz w:val="26"/>
          <w:szCs w:val="26"/>
          <w:lang w:val="nl-NL"/>
        </w:rPr>
      </w:pPr>
    </w:p>
    <w:p w14:paraId="05A70FF7" w14:textId="77777777" w:rsidR="002601D4" w:rsidRDefault="002601D4" w:rsidP="002601D4">
      <w:pPr>
        <w:pStyle w:val="Heading4"/>
        <w:rPr>
          <w:bCs/>
          <w:sz w:val="40"/>
          <w:szCs w:val="40"/>
          <w:lang w:val="nl-NL"/>
        </w:rPr>
      </w:pPr>
    </w:p>
    <w:p w14:paraId="751C22EF" w14:textId="77777777" w:rsidR="002601D4" w:rsidRDefault="002601D4" w:rsidP="002601D4">
      <w:pPr>
        <w:pStyle w:val="Heading4"/>
        <w:rPr>
          <w:bCs/>
          <w:sz w:val="40"/>
          <w:szCs w:val="40"/>
          <w:lang w:val="nl-NL"/>
        </w:rPr>
      </w:pPr>
      <w:r>
        <w:rPr>
          <w:bCs/>
          <w:sz w:val="40"/>
          <w:szCs w:val="40"/>
          <w:lang w:val="nl-NL"/>
        </w:rPr>
        <w:t>CHƯƠNG V – KHIẾU NẠI</w:t>
      </w:r>
    </w:p>
    <w:p w14:paraId="53753178" w14:textId="77777777" w:rsidR="002601D4" w:rsidRDefault="002601D4" w:rsidP="002601D4">
      <w:pPr>
        <w:jc w:val="both"/>
        <w:rPr>
          <w:sz w:val="26"/>
          <w:szCs w:val="26"/>
          <w:lang w:val="nl-NL"/>
        </w:rPr>
      </w:pPr>
    </w:p>
    <w:p w14:paraId="51F7B22B" w14:textId="77777777" w:rsidR="002601D4" w:rsidRDefault="002601D4" w:rsidP="002601D4">
      <w:pPr>
        <w:jc w:val="both"/>
        <w:rPr>
          <w:sz w:val="26"/>
          <w:szCs w:val="26"/>
          <w:lang w:val="nl-NL"/>
        </w:rPr>
      </w:pPr>
      <w:r>
        <w:rPr>
          <w:sz w:val="26"/>
          <w:szCs w:val="26"/>
          <w:lang w:val="nl-NL"/>
        </w:rPr>
        <w:t>Công ty hoan nghênh và trân trọng đón nhận những ý kiến đóng góp hoặc khiếu nại của bạn về mọi mặt hoạt động của [Tên công ty] để cải tiến cách làm việc và nâng cao hiệu quả công việc. Chủ trương của [Tên công ty]  là giải quyết những khiếu nại của nhân viên liên quan đến công việc của họ một cách nhanh chóng và công bằng.</w:t>
      </w:r>
    </w:p>
    <w:p w14:paraId="267AF2D7" w14:textId="77777777" w:rsidR="002601D4" w:rsidRDefault="002601D4" w:rsidP="002601D4">
      <w:pPr>
        <w:jc w:val="both"/>
        <w:rPr>
          <w:sz w:val="26"/>
          <w:szCs w:val="26"/>
          <w:lang w:val="nl-NL"/>
        </w:rPr>
      </w:pPr>
    </w:p>
    <w:p w14:paraId="55C2E610" w14:textId="77777777" w:rsidR="002601D4" w:rsidRDefault="002601D4" w:rsidP="002601D4">
      <w:pPr>
        <w:jc w:val="both"/>
        <w:rPr>
          <w:sz w:val="26"/>
          <w:szCs w:val="26"/>
          <w:lang w:val="nl-NL"/>
        </w:rPr>
      </w:pPr>
      <w:r>
        <w:rPr>
          <w:sz w:val="26"/>
          <w:szCs w:val="26"/>
          <w:lang w:val="nl-NL"/>
        </w:rPr>
        <w:t>Nếu khiếu nại liên quan đến công việc của bản thân thì bạn nên trình bày vấn đề với cấp trên trực tiếp và cố gắng đạt được kết quả hợp lý và chấp nhận được.</w:t>
      </w:r>
    </w:p>
    <w:p w14:paraId="3100EA5A" w14:textId="77777777" w:rsidR="002601D4" w:rsidRDefault="002601D4" w:rsidP="002601D4">
      <w:pPr>
        <w:jc w:val="both"/>
        <w:rPr>
          <w:sz w:val="26"/>
          <w:szCs w:val="26"/>
          <w:lang w:val="nl-NL"/>
        </w:rPr>
      </w:pPr>
    </w:p>
    <w:p w14:paraId="0B2B3FD0" w14:textId="77777777" w:rsidR="002601D4" w:rsidRDefault="002601D4" w:rsidP="002601D4">
      <w:pPr>
        <w:jc w:val="both"/>
        <w:rPr>
          <w:sz w:val="26"/>
          <w:szCs w:val="26"/>
          <w:lang w:val="nl-NL"/>
        </w:rPr>
      </w:pPr>
      <w:r>
        <w:rPr>
          <w:sz w:val="26"/>
          <w:szCs w:val="26"/>
          <w:lang w:val="nl-NL"/>
        </w:rPr>
        <w:t>Nếu cấp trên trực tiếp giải quyết chưa thỏa đáng hoặc khi bạn muốn đóng góp ý kiến về những vấn đề mang tính chất toàn công ty thì có thể gặp p.HCNS để được trình bày hoặc đề đạt lên ban giám đốc giải quyết.</w:t>
      </w:r>
    </w:p>
    <w:p w14:paraId="153BBC1F" w14:textId="77777777" w:rsidR="002601D4" w:rsidRDefault="002601D4" w:rsidP="002601D4">
      <w:pPr>
        <w:jc w:val="both"/>
        <w:rPr>
          <w:sz w:val="26"/>
          <w:szCs w:val="26"/>
          <w:lang w:val="nl-NL"/>
        </w:rPr>
      </w:pPr>
    </w:p>
    <w:p w14:paraId="2FACB586" w14:textId="77777777" w:rsidR="002601D4" w:rsidRDefault="002601D4" w:rsidP="002601D4">
      <w:pPr>
        <w:jc w:val="both"/>
        <w:rPr>
          <w:sz w:val="26"/>
          <w:szCs w:val="26"/>
          <w:lang w:val="nl-NL"/>
        </w:rPr>
      </w:pPr>
      <w:r>
        <w:rPr>
          <w:sz w:val="26"/>
          <w:szCs w:val="26"/>
          <w:lang w:val="nl-NL"/>
        </w:rPr>
        <w:t>(Điền thông tin người tiếp nhận khiếu nại)</w:t>
      </w:r>
    </w:p>
    <w:p w14:paraId="0FBC9B5E" w14:textId="77777777" w:rsidR="002601D4" w:rsidRDefault="002601D4" w:rsidP="002601D4">
      <w:pPr>
        <w:spacing w:after="200" w:line="276" w:lineRule="auto"/>
        <w:rPr>
          <w:b/>
          <w:bCs/>
          <w:sz w:val="26"/>
          <w:szCs w:val="26"/>
          <w:lang w:val="nl-NL"/>
        </w:rPr>
      </w:pPr>
    </w:p>
    <w:p w14:paraId="5A895479" w14:textId="228FF514" w:rsidR="00736D39" w:rsidRPr="002601D4" w:rsidRDefault="00736D39" w:rsidP="002601D4">
      <w:pPr>
        <w:rPr>
          <w:lang w:val="nl-NL"/>
        </w:rPr>
      </w:pPr>
    </w:p>
    <w:sectPr w:rsidR="00736D39" w:rsidRPr="002601D4">
      <w:headerReference w:type="default" r:id="rId7"/>
      <w:footerReference w:type="default" r:id="rId8"/>
      <w:pgSz w:w="11906" w:h="16838"/>
      <w:pgMar w:top="1138" w:right="720" w:bottom="960" w:left="720" w:header="432" w:footer="17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FEFA1" w14:textId="77777777" w:rsidR="00264205" w:rsidRDefault="00264205">
      <w:r>
        <w:separator/>
      </w:r>
    </w:p>
  </w:endnote>
  <w:endnote w:type="continuationSeparator" w:id="0">
    <w:p w14:paraId="12781F70" w14:textId="77777777" w:rsidR="00264205" w:rsidRDefault="0026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nAvantH">
    <w:altName w:val="Calibri"/>
    <w:panose1 w:val="020B0604020202020204"/>
    <w:charset w:val="00"/>
    <w:family w:val="auto"/>
    <w:pitch w:val="default"/>
  </w:font>
  <w:font w:name=".VnArialH">
    <w:altName w:val="Calibri"/>
    <w:panose1 w:val="020B0604020202020204"/>
    <w:charset w:val="00"/>
    <w:family w:val="auto"/>
    <w:pitch w:val="default"/>
  </w:font>
  <w:font w:name=".VnTime">
    <w:altName w:val="Times New Roman"/>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altName w:val="Calibri"/>
    <w:panose1 w:val="020B0604020202020204"/>
    <w:charset w:val="00"/>
    <w:family w:val="auto"/>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A3"/>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F6DF4" w14:textId="77777777" w:rsidR="00736D39" w:rsidRDefault="00736D39">
    <w:pPr>
      <w:pBdr>
        <w:top w:val="nil"/>
        <w:left w:val="nil"/>
        <w:bottom w:val="nil"/>
        <w:right w:val="nil"/>
        <w:between w:val="nil"/>
      </w:pBdr>
      <w:spacing w:line="276" w:lineRule="auto"/>
      <w:rPr>
        <w:color w:val="000000"/>
      </w:rPr>
    </w:pPr>
  </w:p>
  <w:tbl>
    <w:tblPr>
      <w:tblStyle w:val="a8"/>
      <w:tblW w:w="10365" w:type="dxa"/>
      <w:jc w:val="right"/>
      <w:tblBorders>
        <w:top w:val="single" w:sz="8" w:space="0" w:color="008080"/>
      </w:tblBorders>
      <w:tblLayout w:type="fixed"/>
      <w:tblLook w:val="0000" w:firstRow="0" w:lastRow="0" w:firstColumn="0" w:lastColumn="0" w:noHBand="0" w:noVBand="0"/>
    </w:tblPr>
    <w:tblGrid>
      <w:gridCol w:w="2805"/>
      <w:gridCol w:w="2565"/>
      <w:gridCol w:w="2940"/>
      <w:gridCol w:w="2055"/>
    </w:tblGrid>
    <w:tr w:rsidR="00736D39" w14:paraId="68213BEF" w14:textId="77777777">
      <w:trPr>
        <w:trHeight w:val="491"/>
        <w:jc w:val="right"/>
      </w:trPr>
      <w:tc>
        <w:tcPr>
          <w:tcW w:w="2805" w:type="dxa"/>
          <w:tcBorders>
            <w:top w:val="single" w:sz="8" w:space="0" w:color="008080"/>
          </w:tcBorders>
          <w:shd w:val="clear" w:color="auto" w:fill="auto"/>
        </w:tcPr>
        <w:p w14:paraId="1019E4FD" w14:textId="7E957DAD" w:rsidR="00736D39" w:rsidRPr="00C05EDF" w:rsidRDefault="00452C2A">
          <w:pPr>
            <w:pBdr>
              <w:top w:val="nil"/>
              <w:left w:val="nil"/>
              <w:bottom w:val="nil"/>
              <w:right w:val="nil"/>
              <w:between w:val="nil"/>
            </w:pBdr>
            <w:tabs>
              <w:tab w:val="center" w:pos="4320"/>
              <w:tab w:val="right" w:pos="8640"/>
            </w:tabs>
            <w:spacing w:before="120"/>
            <w:rPr>
              <w:i/>
              <w:color w:val="000000"/>
              <w:sz w:val="20"/>
              <w:szCs w:val="20"/>
              <w:lang w:val="vi-VN"/>
            </w:rPr>
          </w:pPr>
          <w:r>
            <w:rPr>
              <w:i/>
              <w:color w:val="000000"/>
              <w:sz w:val="20"/>
              <w:szCs w:val="20"/>
              <w:lang w:val="vi-VN"/>
            </w:rPr>
            <w:t>Tên BM</w:t>
          </w:r>
        </w:p>
      </w:tc>
      <w:tc>
        <w:tcPr>
          <w:tcW w:w="2565" w:type="dxa"/>
          <w:tcBorders>
            <w:top w:val="single" w:sz="8" w:space="0" w:color="008080"/>
          </w:tcBorders>
          <w:shd w:val="clear" w:color="auto" w:fill="auto"/>
        </w:tcPr>
        <w:p w14:paraId="4C726BFE" w14:textId="77777777" w:rsidR="00736D39" w:rsidRDefault="00000000">
          <w:pPr>
            <w:pBdr>
              <w:top w:val="nil"/>
              <w:left w:val="nil"/>
              <w:bottom w:val="nil"/>
              <w:right w:val="nil"/>
              <w:between w:val="nil"/>
            </w:pBdr>
            <w:tabs>
              <w:tab w:val="center" w:pos="4320"/>
              <w:tab w:val="right" w:pos="8640"/>
            </w:tabs>
            <w:spacing w:before="120"/>
            <w:jc w:val="center"/>
            <w:rPr>
              <w:i/>
              <w:color w:val="000000"/>
              <w:sz w:val="19"/>
              <w:szCs w:val="19"/>
            </w:rPr>
          </w:pPr>
          <w:r>
            <w:rPr>
              <w:i/>
              <w:color w:val="000000"/>
              <w:sz w:val="19"/>
              <w:szCs w:val="19"/>
            </w:rPr>
            <w:t>Lưu hành nội bộ</w:t>
          </w:r>
        </w:p>
      </w:tc>
      <w:tc>
        <w:tcPr>
          <w:tcW w:w="2940" w:type="dxa"/>
          <w:tcBorders>
            <w:top w:val="single" w:sz="8" w:space="0" w:color="008080"/>
          </w:tcBorders>
          <w:shd w:val="clear" w:color="auto" w:fill="auto"/>
        </w:tcPr>
        <w:p w14:paraId="5CA5BDF2" w14:textId="77777777" w:rsidR="00736D39" w:rsidRDefault="00000000">
          <w:pPr>
            <w:pBdr>
              <w:top w:val="nil"/>
              <w:left w:val="nil"/>
              <w:bottom w:val="nil"/>
              <w:right w:val="nil"/>
              <w:between w:val="nil"/>
            </w:pBdr>
            <w:tabs>
              <w:tab w:val="center" w:pos="4320"/>
              <w:tab w:val="right" w:pos="8640"/>
              <w:tab w:val="left" w:pos="990"/>
              <w:tab w:val="right" w:pos="2561"/>
              <w:tab w:val="center" w:pos="4320"/>
              <w:tab w:val="right" w:pos="8640"/>
            </w:tabs>
            <w:spacing w:before="120"/>
            <w:jc w:val="center"/>
            <w:rPr>
              <w:color w:val="000000"/>
            </w:rPr>
          </w:pPr>
          <w:r>
            <w:rPr>
              <w:b/>
              <w:i/>
              <w:color w:val="000000"/>
              <w:sz w:val="19"/>
              <w:szCs w:val="19"/>
            </w:rPr>
            <w:t>Công ty Cổ phần MISA</w:t>
          </w:r>
        </w:p>
      </w:tc>
      <w:tc>
        <w:tcPr>
          <w:tcW w:w="2055" w:type="dxa"/>
          <w:tcBorders>
            <w:top w:val="single" w:sz="8" w:space="0" w:color="008080"/>
          </w:tcBorders>
          <w:shd w:val="clear" w:color="auto" w:fill="auto"/>
        </w:tcPr>
        <w:p w14:paraId="5D74E27A" w14:textId="77777777" w:rsidR="00736D39" w:rsidRDefault="00000000">
          <w:pPr>
            <w:pBdr>
              <w:top w:val="nil"/>
              <w:left w:val="nil"/>
              <w:bottom w:val="nil"/>
              <w:right w:val="nil"/>
              <w:between w:val="nil"/>
            </w:pBdr>
            <w:tabs>
              <w:tab w:val="center" w:pos="4320"/>
              <w:tab w:val="right" w:pos="8640"/>
              <w:tab w:val="left" w:pos="990"/>
              <w:tab w:val="right" w:pos="1602"/>
              <w:tab w:val="center" w:pos="4320"/>
              <w:tab w:val="right" w:pos="8640"/>
            </w:tabs>
            <w:spacing w:before="120"/>
            <w:jc w:val="right"/>
            <w:rPr>
              <w:color w:val="000000"/>
            </w:rPr>
          </w:pPr>
          <w:r>
            <w:rPr>
              <w:i/>
              <w:color w:val="000000"/>
              <w:sz w:val="19"/>
              <w:szCs w:val="19"/>
            </w:rPr>
            <w:t>Trang:</w:t>
          </w:r>
          <w:r>
            <w:rPr>
              <w:i/>
              <w:color w:val="000000"/>
              <w:sz w:val="19"/>
              <w:szCs w:val="19"/>
            </w:rPr>
            <w:fldChar w:fldCharType="begin"/>
          </w:r>
          <w:r>
            <w:rPr>
              <w:i/>
              <w:color w:val="000000"/>
              <w:sz w:val="19"/>
              <w:szCs w:val="19"/>
            </w:rPr>
            <w:instrText>PAGE</w:instrText>
          </w:r>
          <w:r>
            <w:rPr>
              <w:i/>
              <w:color w:val="000000"/>
              <w:sz w:val="19"/>
              <w:szCs w:val="19"/>
            </w:rPr>
            <w:fldChar w:fldCharType="separate"/>
          </w:r>
          <w:r w:rsidR="00992BED">
            <w:rPr>
              <w:i/>
              <w:noProof/>
              <w:color w:val="000000"/>
              <w:sz w:val="19"/>
              <w:szCs w:val="19"/>
            </w:rPr>
            <w:t>1</w:t>
          </w:r>
          <w:r>
            <w:rPr>
              <w:i/>
              <w:color w:val="000000"/>
              <w:sz w:val="19"/>
              <w:szCs w:val="19"/>
            </w:rPr>
            <w:fldChar w:fldCharType="end"/>
          </w:r>
          <w:r>
            <w:rPr>
              <w:i/>
              <w:color w:val="000000"/>
              <w:sz w:val="19"/>
              <w:szCs w:val="19"/>
            </w:rPr>
            <w:t xml:space="preserve">/ </w:t>
          </w:r>
          <w:r>
            <w:rPr>
              <w:i/>
              <w:color w:val="000000"/>
              <w:sz w:val="19"/>
              <w:szCs w:val="19"/>
            </w:rPr>
            <w:fldChar w:fldCharType="begin"/>
          </w:r>
          <w:r>
            <w:rPr>
              <w:i/>
              <w:color w:val="000000"/>
              <w:sz w:val="19"/>
              <w:szCs w:val="19"/>
            </w:rPr>
            <w:instrText>NUMPAGES</w:instrText>
          </w:r>
          <w:r>
            <w:rPr>
              <w:i/>
              <w:color w:val="000000"/>
              <w:sz w:val="19"/>
              <w:szCs w:val="19"/>
            </w:rPr>
            <w:fldChar w:fldCharType="separate"/>
          </w:r>
          <w:r w:rsidR="00992BED">
            <w:rPr>
              <w:i/>
              <w:noProof/>
              <w:color w:val="000000"/>
              <w:sz w:val="19"/>
              <w:szCs w:val="19"/>
            </w:rPr>
            <w:t>2</w:t>
          </w:r>
          <w:r>
            <w:rPr>
              <w:i/>
              <w:color w:val="000000"/>
              <w:sz w:val="19"/>
              <w:szCs w:val="19"/>
            </w:rPr>
            <w:fldChar w:fldCharType="end"/>
          </w:r>
        </w:p>
      </w:tc>
    </w:tr>
  </w:tbl>
  <w:p w14:paraId="5E0522F4" w14:textId="77777777" w:rsidR="00736D39" w:rsidRDefault="00736D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D4AC4" w14:textId="77777777" w:rsidR="00264205" w:rsidRDefault="00264205">
      <w:r>
        <w:separator/>
      </w:r>
    </w:p>
  </w:footnote>
  <w:footnote w:type="continuationSeparator" w:id="0">
    <w:p w14:paraId="2C6B795B" w14:textId="77777777" w:rsidR="00264205" w:rsidRDefault="00264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E912" w14:textId="77777777" w:rsidR="00736D39" w:rsidRDefault="00264205">
    <w:pPr>
      <w:pBdr>
        <w:top w:val="nil"/>
        <w:left w:val="nil"/>
        <w:bottom w:val="nil"/>
        <w:right w:val="nil"/>
        <w:between w:val="nil"/>
      </w:pBdr>
      <w:spacing w:line="276" w:lineRule="auto"/>
    </w:pPr>
    <w:r>
      <w:pict w14:anchorId="60686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261.65pt;height:66.95pt;z-index:-251658752;mso-wrap-edited:f;mso-width-percent:0;mso-height-percent:0;mso-position-horizontal:center;mso-position-horizontal-relative:margin;mso-position-vertical:center;mso-position-vertical-relative:margin;mso-width-percent:0;mso-height-percent:0">
          <v:imagedata r:id="rId1" o:title="image2" gain="19661f" blacklevel="22938f"/>
          <w10:wrap anchorx="margin" anchory="margin"/>
        </v:shape>
      </w:pict>
    </w:r>
  </w:p>
  <w:tbl>
    <w:tblPr>
      <w:tblStyle w:val="a7"/>
      <w:tblW w:w="10466" w:type="dxa"/>
      <w:tblBorders>
        <w:bottom w:val="single" w:sz="8" w:space="0" w:color="0084D1"/>
        <w:insideH w:val="single" w:sz="8" w:space="0" w:color="0084D1"/>
      </w:tblBorders>
      <w:tblLayout w:type="fixed"/>
      <w:tblLook w:val="0000" w:firstRow="0" w:lastRow="0" w:firstColumn="0" w:lastColumn="0" w:noHBand="0" w:noVBand="0"/>
    </w:tblPr>
    <w:tblGrid>
      <w:gridCol w:w="10466"/>
    </w:tblGrid>
    <w:tr w:rsidR="00736D39" w14:paraId="59F31864" w14:textId="77777777">
      <w:trPr>
        <w:trHeight w:val="315"/>
      </w:trPr>
      <w:tc>
        <w:tcPr>
          <w:tcW w:w="10466" w:type="dxa"/>
          <w:tcBorders>
            <w:bottom w:val="single" w:sz="8" w:space="0" w:color="0084D1"/>
          </w:tcBorders>
          <w:shd w:val="clear" w:color="auto" w:fill="auto"/>
        </w:tcPr>
        <w:p w14:paraId="7E533A5E" w14:textId="77777777" w:rsidR="00736D39" w:rsidRDefault="00000000">
          <w:pPr>
            <w:widowControl/>
            <w:pBdr>
              <w:bottom w:val="single" w:sz="24" w:space="1" w:color="622423"/>
            </w:pBdr>
            <w:tabs>
              <w:tab w:val="center" w:pos="4680"/>
              <w:tab w:val="right" w:pos="9360"/>
            </w:tabs>
            <w:rPr>
              <w:b/>
              <w:color w:val="000000"/>
              <w:sz w:val="19"/>
              <w:szCs w:val="19"/>
            </w:rPr>
          </w:pPr>
          <w:r>
            <w:rPr>
              <w:noProof/>
              <w:sz w:val="26"/>
              <w:szCs w:val="26"/>
            </w:rPr>
            <w:drawing>
              <wp:inline distT="114300" distB="114300" distL="114300" distR="114300" wp14:anchorId="5401F7C9" wp14:editId="6A8BBCFF">
                <wp:extent cx="1109663" cy="27930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09663" cy="279303"/>
                        </a:xfrm>
                        <a:prstGeom prst="rect">
                          <a:avLst/>
                        </a:prstGeom>
                        <a:ln/>
                      </pic:spPr>
                    </pic:pic>
                  </a:graphicData>
                </a:graphic>
              </wp:inline>
            </w:drawing>
          </w:r>
          <w:r>
            <w:rPr>
              <w:sz w:val="26"/>
              <w:szCs w:val="26"/>
            </w:rPr>
            <w:t xml:space="preserve">                                                                                                     [TÊN CÔNG TY]</w:t>
          </w:r>
        </w:p>
      </w:tc>
    </w:tr>
  </w:tbl>
  <w:p w14:paraId="5DFB9210" w14:textId="77777777" w:rsidR="00736D39" w:rsidRDefault="00736D39">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5"/>
    <w:lvl w:ilvl="0">
      <w:start w:val="1"/>
      <w:numFmt w:val="bullet"/>
      <w:lvlText w:val="-"/>
      <w:lvlJc w:val="left"/>
      <w:pPr>
        <w:tabs>
          <w:tab w:val="num" w:pos="0"/>
        </w:tabs>
        <w:ind w:left="720" w:hanging="360"/>
      </w:pPr>
      <w:rPr>
        <w:rFonts w:ascii="Times New Roman" w:hAnsi="Times New Roman" w:cs="Times New Roman"/>
        <w:color w:val="000000"/>
        <w:sz w:val="24"/>
      </w:rPr>
    </w:lvl>
    <w:lvl w:ilvl="1">
      <w:start w:val="1"/>
      <w:numFmt w:val="bullet"/>
      <w:lvlText w:val="o"/>
      <w:lvlJc w:val="left"/>
      <w:pPr>
        <w:tabs>
          <w:tab w:val="num" w:pos="0"/>
        </w:tabs>
        <w:ind w:left="72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10D02BCC"/>
    <w:multiLevelType w:val="hybridMultilevel"/>
    <w:tmpl w:val="8E4A4126"/>
    <w:lvl w:ilvl="0" w:tplc="7C22B3E0">
      <w:start w:val="1"/>
      <w:numFmt w:val="bullet"/>
      <w:lvlText w:val="-"/>
      <w:lvlJc w:val="left"/>
      <w:pPr>
        <w:ind w:left="720" w:hanging="360"/>
      </w:pPr>
      <w:rPr>
        <w:rFonts w:ascii="Times New Roman" w:hAnsi="Times New Roman"/>
      </w:rPr>
    </w:lvl>
    <w:lvl w:ilvl="1" w:tplc="17580C58">
      <w:start w:val="1"/>
      <w:numFmt w:val="bullet"/>
      <w:lvlText w:val="o"/>
      <w:lvlJc w:val="left"/>
      <w:pPr>
        <w:ind w:left="1440" w:hanging="360"/>
      </w:pPr>
      <w:rPr>
        <w:rFonts w:ascii="Courier New" w:hAnsi="Courier New"/>
      </w:rPr>
    </w:lvl>
    <w:lvl w:ilvl="2" w:tplc="09E4CEC2">
      <w:start w:val="1"/>
      <w:numFmt w:val="bullet"/>
      <w:lvlText w:val=""/>
      <w:lvlJc w:val="left"/>
      <w:pPr>
        <w:ind w:left="2160" w:hanging="360"/>
      </w:pPr>
      <w:rPr>
        <w:rFonts w:ascii="Wingdings" w:hAnsi="Wingdings"/>
      </w:rPr>
    </w:lvl>
    <w:lvl w:ilvl="3" w:tplc="A466509A">
      <w:start w:val="1"/>
      <w:numFmt w:val="bullet"/>
      <w:lvlText w:val=""/>
      <w:lvlJc w:val="left"/>
      <w:pPr>
        <w:ind w:left="2880" w:hanging="360"/>
      </w:pPr>
      <w:rPr>
        <w:rFonts w:ascii="Symbol" w:hAnsi="Symbol"/>
      </w:rPr>
    </w:lvl>
    <w:lvl w:ilvl="4" w:tplc="82D8077C">
      <w:start w:val="1"/>
      <w:numFmt w:val="bullet"/>
      <w:lvlText w:val="o"/>
      <w:lvlJc w:val="left"/>
      <w:pPr>
        <w:ind w:left="3600" w:hanging="360"/>
      </w:pPr>
      <w:rPr>
        <w:rFonts w:ascii="Courier New" w:hAnsi="Courier New"/>
      </w:rPr>
    </w:lvl>
    <w:lvl w:ilvl="5" w:tplc="944817D2">
      <w:start w:val="1"/>
      <w:numFmt w:val="bullet"/>
      <w:lvlText w:val=""/>
      <w:lvlJc w:val="left"/>
      <w:pPr>
        <w:ind w:left="4320" w:hanging="360"/>
      </w:pPr>
      <w:rPr>
        <w:rFonts w:ascii="Wingdings" w:hAnsi="Wingdings"/>
      </w:rPr>
    </w:lvl>
    <w:lvl w:ilvl="6" w:tplc="1DE655C4">
      <w:start w:val="1"/>
      <w:numFmt w:val="bullet"/>
      <w:lvlText w:val=""/>
      <w:lvlJc w:val="left"/>
      <w:pPr>
        <w:ind w:left="5040" w:hanging="360"/>
      </w:pPr>
      <w:rPr>
        <w:rFonts w:ascii="Symbol" w:hAnsi="Symbol"/>
      </w:rPr>
    </w:lvl>
    <w:lvl w:ilvl="7" w:tplc="DA0CB750">
      <w:start w:val="1"/>
      <w:numFmt w:val="bullet"/>
      <w:lvlText w:val="o"/>
      <w:lvlJc w:val="left"/>
      <w:pPr>
        <w:ind w:left="5760" w:hanging="360"/>
      </w:pPr>
      <w:rPr>
        <w:rFonts w:ascii="Courier New" w:hAnsi="Courier New"/>
      </w:rPr>
    </w:lvl>
    <w:lvl w:ilvl="8" w:tplc="E89EA670">
      <w:start w:val="1"/>
      <w:numFmt w:val="bullet"/>
      <w:lvlText w:val=""/>
      <w:lvlJc w:val="left"/>
      <w:pPr>
        <w:ind w:left="6480" w:hanging="360"/>
      </w:pPr>
      <w:rPr>
        <w:rFonts w:ascii="Wingdings" w:hAnsi="Wingdings"/>
      </w:rPr>
    </w:lvl>
  </w:abstractNum>
  <w:abstractNum w:abstractNumId="2" w15:restartNumberingAfterBreak="0">
    <w:nsid w:val="10E14B81"/>
    <w:multiLevelType w:val="hybridMultilevel"/>
    <w:tmpl w:val="C95EA19A"/>
    <w:lvl w:ilvl="0" w:tplc="F0022B20">
      <w:start w:val="1"/>
      <w:numFmt w:val="bullet"/>
      <w:lvlText w:val="-"/>
      <w:lvlJc w:val="left"/>
      <w:pPr>
        <w:ind w:left="720" w:hanging="360"/>
      </w:pPr>
      <w:rPr>
        <w:rFonts w:ascii="Times New Roman" w:hAnsi="Times New Roman"/>
      </w:rPr>
    </w:lvl>
    <w:lvl w:ilvl="1" w:tplc="CD8E41C6">
      <w:start w:val="1"/>
      <w:numFmt w:val="bullet"/>
      <w:lvlText w:val="o"/>
      <w:lvlJc w:val="left"/>
      <w:pPr>
        <w:ind w:left="1440" w:hanging="360"/>
      </w:pPr>
      <w:rPr>
        <w:rFonts w:ascii="Courier New" w:hAnsi="Courier New"/>
      </w:rPr>
    </w:lvl>
    <w:lvl w:ilvl="2" w:tplc="C50A89A0">
      <w:start w:val="1"/>
      <w:numFmt w:val="bullet"/>
      <w:lvlText w:val=""/>
      <w:lvlJc w:val="left"/>
      <w:pPr>
        <w:ind w:left="2160" w:hanging="360"/>
      </w:pPr>
      <w:rPr>
        <w:rFonts w:ascii="Wingdings" w:hAnsi="Wingdings"/>
      </w:rPr>
    </w:lvl>
    <w:lvl w:ilvl="3" w:tplc="3F2E5260">
      <w:start w:val="1"/>
      <w:numFmt w:val="bullet"/>
      <w:lvlText w:val=""/>
      <w:lvlJc w:val="left"/>
      <w:pPr>
        <w:ind w:left="2880" w:hanging="360"/>
      </w:pPr>
      <w:rPr>
        <w:rFonts w:ascii="Symbol" w:hAnsi="Symbol"/>
      </w:rPr>
    </w:lvl>
    <w:lvl w:ilvl="4" w:tplc="97D2DFC0">
      <w:start w:val="1"/>
      <w:numFmt w:val="bullet"/>
      <w:lvlText w:val="o"/>
      <w:lvlJc w:val="left"/>
      <w:pPr>
        <w:ind w:left="3600" w:hanging="360"/>
      </w:pPr>
      <w:rPr>
        <w:rFonts w:ascii="Courier New" w:hAnsi="Courier New"/>
      </w:rPr>
    </w:lvl>
    <w:lvl w:ilvl="5" w:tplc="4E769E4A">
      <w:start w:val="1"/>
      <w:numFmt w:val="bullet"/>
      <w:lvlText w:val=""/>
      <w:lvlJc w:val="left"/>
      <w:pPr>
        <w:ind w:left="4320" w:hanging="360"/>
      </w:pPr>
      <w:rPr>
        <w:rFonts w:ascii="Wingdings" w:hAnsi="Wingdings"/>
      </w:rPr>
    </w:lvl>
    <w:lvl w:ilvl="6" w:tplc="11DA19D4">
      <w:start w:val="1"/>
      <w:numFmt w:val="bullet"/>
      <w:lvlText w:val=""/>
      <w:lvlJc w:val="left"/>
      <w:pPr>
        <w:ind w:left="5040" w:hanging="360"/>
      </w:pPr>
      <w:rPr>
        <w:rFonts w:ascii="Symbol" w:hAnsi="Symbol"/>
      </w:rPr>
    </w:lvl>
    <w:lvl w:ilvl="7" w:tplc="33F8F964">
      <w:start w:val="1"/>
      <w:numFmt w:val="bullet"/>
      <w:lvlText w:val="o"/>
      <w:lvlJc w:val="left"/>
      <w:pPr>
        <w:ind w:left="5760" w:hanging="360"/>
      </w:pPr>
      <w:rPr>
        <w:rFonts w:ascii="Courier New" w:hAnsi="Courier New"/>
      </w:rPr>
    </w:lvl>
    <w:lvl w:ilvl="8" w:tplc="06401904">
      <w:start w:val="1"/>
      <w:numFmt w:val="bullet"/>
      <w:lvlText w:val=""/>
      <w:lvlJc w:val="left"/>
      <w:pPr>
        <w:ind w:left="6480" w:hanging="360"/>
      </w:pPr>
      <w:rPr>
        <w:rFonts w:ascii="Wingdings" w:hAnsi="Wingdings"/>
      </w:rPr>
    </w:lvl>
  </w:abstractNum>
  <w:abstractNum w:abstractNumId="3" w15:restartNumberingAfterBreak="0">
    <w:nsid w:val="112B4788"/>
    <w:multiLevelType w:val="hybridMultilevel"/>
    <w:tmpl w:val="806AEC3E"/>
    <w:lvl w:ilvl="0" w:tplc="C6509978">
      <w:start w:val="1"/>
      <w:numFmt w:val="bullet"/>
      <w:lvlText w:val="-"/>
      <w:lvlJc w:val="left"/>
      <w:pPr>
        <w:ind w:left="720" w:hanging="360"/>
      </w:pPr>
      <w:rPr>
        <w:rFonts w:ascii="Times New Roman" w:hAnsi="Times New Roman"/>
      </w:rPr>
    </w:lvl>
    <w:lvl w:ilvl="1" w:tplc="1BF6F32E">
      <w:start w:val="1"/>
      <w:numFmt w:val="bullet"/>
      <w:lvlText w:val="o"/>
      <w:lvlJc w:val="left"/>
      <w:pPr>
        <w:ind w:left="1440" w:hanging="360"/>
      </w:pPr>
      <w:rPr>
        <w:rFonts w:ascii="Courier New" w:hAnsi="Courier New"/>
      </w:rPr>
    </w:lvl>
    <w:lvl w:ilvl="2" w:tplc="AC8858C8">
      <w:start w:val="1"/>
      <w:numFmt w:val="bullet"/>
      <w:lvlText w:val=""/>
      <w:lvlJc w:val="left"/>
      <w:pPr>
        <w:ind w:left="2160" w:hanging="360"/>
      </w:pPr>
      <w:rPr>
        <w:rFonts w:ascii="Wingdings" w:hAnsi="Wingdings"/>
      </w:rPr>
    </w:lvl>
    <w:lvl w:ilvl="3" w:tplc="5784C844">
      <w:start w:val="1"/>
      <w:numFmt w:val="bullet"/>
      <w:lvlText w:val=""/>
      <w:lvlJc w:val="left"/>
      <w:pPr>
        <w:ind w:left="2880" w:hanging="360"/>
      </w:pPr>
      <w:rPr>
        <w:rFonts w:ascii="Symbol" w:hAnsi="Symbol"/>
      </w:rPr>
    </w:lvl>
    <w:lvl w:ilvl="4" w:tplc="94364546">
      <w:start w:val="1"/>
      <w:numFmt w:val="bullet"/>
      <w:lvlText w:val="o"/>
      <w:lvlJc w:val="left"/>
      <w:pPr>
        <w:ind w:left="3600" w:hanging="360"/>
      </w:pPr>
      <w:rPr>
        <w:rFonts w:ascii="Courier New" w:hAnsi="Courier New"/>
      </w:rPr>
    </w:lvl>
    <w:lvl w:ilvl="5" w:tplc="230CEAD4">
      <w:start w:val="1"/>
      <w:numFmt w:val="bullet"/>
      <w:lvlText w:val=""/>
      <w:lvlJc w:val="left"/>
      <w:pPr>
        <w:ind w:left="4320" w:hanging="360"/>
      </w:pPr>
      <w:rPr>
        <w:rFonts w:ascii="Wingdings" w:hAnsi="Wingdings"/>
      </w:rPr>
    </w:lvl>
    <w:lvl w:ilvl="6" w:tplc="4C969A20">
      <w:start w:val="1"/>
      <w:numFmt w:val="bullet"/>
      <w:lvlText w:val=""/>
      <w:lvlJc w:val="left"/>
      <w:pPr>
        <w:ind w:left="5040" w:hanging="360"/>
      </w:pPr>
      <w:rPr>
        <w:rFonts w:ascii="Symbol" w:hAnsi="Symbol"/>
      </w:rPr>
    </w:lvl>
    <w:lvl w:ilvl="7" w:tplc="609CBABC">
      <w:start w:val="1"/>
      <w:numFmt w:val="bullet"/>
      <w:lvlText w:val="o"/>
      <w:lvlJc w:val="left"/>
      <w:pPr>
        <w:ind w:left="5760" w:hanging="360"/>
      </w:pPr>
      <w:rPr>
        <w:rFonts w:ascii="Courier New" w:hAnsi="Courier New"/>
      </w:rPr>
    </w:lvl>
    <w:lvl w:ilvl="8" w:tplc="420E7D8E">
      <w:start w:val="1"/>
      <w:numFmt w:val="bullet"/>
      <w:lvlText w:val=""/>
      <w:lvlJc w:val="left"/>
      <w:pPr>
        <w:ind w:left="6480" w:hanging="360"/>
      </w:pPr>
      <w:rPr>
        <w:rFonts w:ascii="Wingdings" w:hAnsi="Wingdings"/>
      </w:rPr>
    </w:lvl>
  </w:abstractNum>
  <w:abstractNum w:abstractNumId="4" w15:restartNumberingAfterBreak="0">
    <w:nsid w:val="116E5D31"/>
    <w:multiLevelType w:val="hybridMultilevel"/>
    <w:tmpl w:val="4F04D5EA"/>
    <w:lvl w:ilvl="0" w:tplc="0AC46BB0">
      <w:start w:val="1"/>
      <w:numFmt w:val="bullet"/>
      <w:lvlText w:val="-"/>
      <w:lvlJc w:val="left"/>
      <w:pPr>
        <w:ind w:left="720" w:hanging="360"/>
      </w:pPr>
      <w:rPr>
        <w:rFonts w:ascii="Times New Roman" w:hAnsi="Times New Roman"/>
      </w:rPr>
    </w:lvl>
    <w:lvl w:ilvl="1" w:tplc="B23C25D4">
      <w:start w:val="1"/>
      <w:numFmt w:val="bullet"/>
      <w:lvlText w:val="o"/>
      <w:lvlJc w:val="left"/>
      <w:pPr>
        <w:ind w:left="1440" w:hanging="360"/>
      </w:pPr>
      <w:rPr>
        <w:rFonts w:ascii="Courier New" w:hAnsi="Courier New"/>
      </w:rPr>
    </w:lvl>
    <w:lvl w:ilvl="2" w:tplc="8AAEB326">
      <w:start w:val="1"/>
      <w:numFmt w:val="bullet"/>
      <w:lvlText w:val=""/>
      <w:lvlJc w:val="left"/>
      <w:pPr>
        <w:ind w:left="2160" w:hanging="360"/>
      </w:pPr>
      <w:rPr>
        <w:rFonts w:ascii="Wingdings" w:hAnsi="Wingdings"/>
      </w:rPr>
    </w:lvl>
    <w:lvl w:ilvl="3" w:tplc="2A9AC50A">
      <w:start w:val="1"/>
      <w:numFmt w:val="bullet"/>
      <w:lvlText w:val=""/>
      <w:lvlJc w:val="left"/>
      <w:pPr>
        <w:ind w:left="2880" w:hanging="360"/>
      </w:pPr>
      <w:rPr>
        <w:rFonts w:ascii="Symbol" w:hAnsi="Symbol"/>
      </w:rPr>
    </w:lvl>
    <w:lvl w:ilvl="4" w:tplc="C36EF622">
      <w:start w:val="1"/>
      <w:numFmt w:val="bullet"/>
      <w:lvlText w:val="o"/>
      <w:lvlJc w:val="left"/>
      <w:pPr>
        <w:ind w:left="3600" w:hanging="360"/>
      </w:pPr>
      <w:rPr>
        <w:rFonts w:ascii="Courier New" w:hAnsi="Courier New"/>
      </w:rPr>
    </w:lvl>
    <w:lvl w:ilvl="5" w:tplc="3FF89D3C">
      <w:start w:val="1"/>
      <w:numFmt w:val="bullet"/>
      <w:lvlText w:val=""/>
      <w:lvlJc w:val="left"/>
      <w:pPr>
        <w:ind w:left="4320" w:hanging="360"/>
      </w:pPr>
      <w:rPr>
        <w:rFonts w:ascii="Wingdings" w:hAnsi="Wingdings"/>
      </w:rPr>
    </w:lvl>
    <w:lvl w:ilvl="6" w:tplc="AD9E07C4">
      <w:start w:val="1"/>
      <w:numFmt w:val="bullet"/>
      <w:lvlText w:val=""/>
      <w:lvlJc w:val="left"/>
      <w:pPr>
        <w:ind w:left="5040" w:hanging="360"/>
      </w:pPr>
      <w:rPr>
        <w:rFonts w:ascii="Symbol" w:hAnsi="Symbol"/>
      </w:rPr>
    </w:lvl>
    <w:lvl w:ilvl="7" w:tplc="64241D0E">
      <w:start w:val="1"/>
      <w:numFmt w:val="bullet"/>
      <w:lvlText w:val="o"/>
      <w:lvlJc w:val="left"/>
      <w:pPr>
        <w:ind w:left="5760" w:hanging="360"/>
      </w:pPr>
      <w:rPr>
        <w:rFonts w:ascii="Courier New" w:hAnsi="Courier New"/>
      </w:rPr>
    </w:lvl>
    <w:lvl w:ilvl="8" w:tplc="E2CEBB48">
      <w:start w:val="1"/>
      <w:numFmt w:val="bullet"/>
      <w:lvlText w:val=""/>
      <w:lvlJc w:val="left"/>
      <w:pPr>
        <w:ind w:left="6480" w:hanging="360"/>
      </w:pPr>
      <w:rPr>
        <w:rFonts w:ascii="Wingdings" w:hAnsi="Wingdings"/>
      </w:rPr>
    </w:lvl>
  </w:abstractNum>
  <w:abstractNum w:abstractNumId="5" w15:restartNumberingAfterBreak="0">
    <w:nsid w:val="125A3956"/>
    <w:multiLevelType w:val="singleLevel"/>
    <w:tmpl w:val="398C6748"/>
    <w:lvl w:ilvl="0">
      <w:start w:val="1"/>
      <w:numFmt w:val="decimal"/>
      <w:lvlText w:val="%1."/>
      <w:lvlJc w:val="left"/>
      <w:pPr>
        <w:tabs>
          <w:tab w:val="num" w:pos="360"/>
        </w:tabs>
        <w:ind w:left="360" w:hanging="360"/>
      </w:pPr>
    </w:lvl>
  </w:abstractNum>
  <w:abstractNum w:abstractNumId="6" w15:restartNumberingAfterBreak="0">
    <w:nsid w:val="12AC1098"/>
    <w:multiLevelType w:val="hybridMultilevel"/>
    <w:tmpl w:val="01C65EAC"/>
    <w:lvl w:ilvl="0" w:tplc="B6126598">
      <w:start w:val="1"/>
      <w:numFmt w:val="lowerLetter"/>
      <w:lvlText w:val="%1."/>
      <w:lvlJc w:val="left"/>
      <w:pPr>
        <w:ind w:left="720" w:hanging="360"/>
      </w:pPr>
    </w:lvl>
    <w:lvl w:ilvl="1" w:tplc="E240732A">
      <w:start w:val="1"/>
      <w:numFmt w:val="lowerLetter"/>
      <w:lvlText w:val="%2."/>
      <w:lvlJc w:val="left"/>
      <w:pPr>
        <w:ind w:left="1440" w:hanging="360"/>
      </w:pPr>
    </w:lvl>
    <w:lvl w:ilvl="2" w:tplc="972040BE">
      <w:start w:val="1"/>
      <w:numFmt w:val="lowerRoman"/>
      <w:lvlText w:val="%3."/>
      <w:lvlJc w:val="right"/>
      <w:pPr>
        <w:ind w:left="2160" w:hanging="180"/>
      </w:pPr>
    </w:lvl>
    <w:lvl w:ilvl="3" w:tplc="327E6A8E">
      <w:start w:val="1"/>
      <w:numFmt w:val="decimal"/>
      <w:lvlText w:val="%4."/>
      <w:lvlJc w:val="left"/>
      <w:pPr>
        <w:ind w:left="2880" w:hanging="360"/>
      </w:pPr>
    </w:lvl>
    <w:lvl w:ilvl="4" w:tplc="5AFCDF8A">
      <w:start w:val="1"/>
      <w:numFmt w:val="lowerLetter"/>
      <w:lvlText w:val="%5."/>
      <w:lvlJc w:val="left"/>
      <w:pPr>
        <w:ind w:left="3600" w:hanging="360"/>
      </w:pPr>
    </w:lvl>
    <w:lvl w:ilvl="5" w:tplc="31341BB4">
      <w:start w:val="1"/>
      <w:numFmt w:val="lowerRoman"/>
      <w:lvlText w:val="%6."/>
      <w:lvlJc w:val="right"/>
      <w:pPr>
        <w:ind w:left="4320" w:hanging="180"/>
      </w:pPr>
    </w:lvl>
    <w:lvl w:ilvl="6" w:tplc="1C843A52">
      <w:start w:val="1"/>
      <w:numFmt w:val="decimal"/>
      <w:lvlText w:val="%7."/>
      <w:lvlJc w:val="left"/>
      <w:pPr>
        <w:ind w:left="5040" w:hanging="360"/>
      </w:pPr>
    </w:lvl>
    <w:lvl w:ilvl="7" w:tplc="C1988EBA">
      <w:start w:val="1"/>
      <w:numFmt w:val="lowerLetter"/>
      <w:lvlText w:val="%8."/>
      <w:lvlJc w:val="left"/>
      <w:pPr>
        <w:ind w:left="5760" w:hanging="360"/>
      </w:pPr>
    </w:lvl>
    <w:lvl w:ilvl="8" w:tplc="071ACB0C">
      <w:start w:val="1"/>
      <w:numFmt w:val="lowerRoman"/>
      <w:lvlText w:val="%9."/>
      <w:lvlJc w:val="right"/>
      <w:pPr>
        <w:ind w:left="6480" w:hanging="180"/>
      </w:pPr>
    </w:lvl>
  </w:abstractNum>
  <w:abstractNum w:abstractNumId="7" w15:restartNumberingAfterBreak="0">
    <w:nsid w:val="139B500F"/>
    <w:multiLevelType w:val="hybridMultilevel"/>
    <w:tmpl w:val="B4CEC87A"/>
    <w:lvl w:ilvl="0" w:tplc="17F20274">
      <w:start w:val="1"/>
      <w:numFmt w:val="bullet"/>
      <w:lvlText w:val="-"/>
      <w:lvlJc w:val="left"/>
      <w:pPr>
        <w:ind w:left="720" w:hanging="360"/>
      </w:pPr>
      <w:rPr>
        <w:rFonts w:ascii="Times New Roman" w:hAnsi="Times New Roman"/>
      </w:rPr>
    </w:lvl>
    <w:lvl w:ilvl="1" w:tplc="68B8B4E0">
      <w:start w:val="1"/>
      <w:numFmt w:val="bullet"/>
      <w:lvlText w:val="o"/>
      <w:lvlJc w:val="left"/>
      <w:pPr>
        <w:ind w:left="1440" w:hanging="360"/>
      </w:pPr>
      <w:rPr>
        <w:rFonts w:ascii="Courier New" w:hAnsi="Courier New"/>
      </w:rPr>
    </w:lvl>
    <w:lvl w:ilvl="2" w:tplc="9DDC6F32">
      <w:start w:val="1"/>
      <w:numFmt w:val="bullet"/>
      <w:lvlText w:val=""/>
      <w:lvlJc w:val="left"/>
      <w:pPr>
        <w:ind w:left="2160" w:hanging="360"/>
      </w:pPr>
      <w:rPr>
        <w:rFonts w:ascii="Wingdings" w:hAnsi="Wingdings"/>
      </w:rPr>
    </w:lvl>
    <w:lvl w:ilvl="3" w:tplc="2CCAB00C">
      <w:start w:val="1"/>
      <w:numFmt w:val="bullet"/>
      <w:lvlText w:val=""/>
      <w:lvlJc w:val="left"/>
      <w:pPr>
        <w:ind w:left="2880" w:hanging="360"/>
      </w:pPr>
      <w:rPr>
        <w:rFonts w:ascii="Symbol" w:hAnsi="Symbol"/>
      </w:rPr>
    </w:lvl>
    <w:lvl w:ilvl="4" w:tplc="5CB4CCB8">
      <w:start w:val="1"/>
      <w:numFmt w:val="bullet"/>
      <w:lvlText w:val="o"/>
      <w:lvlJc w:val="left"/>
      <w:pPr>
        <w:ind w:left="3600" w:hanging="360"/>
      </w:pPr>
      <w:rPr>
        <w:rFonts w:ascii="Courier New" w:hAnsi="Courier New"/>
      </w:rPr>
    </w:lvl>
    <w:lvl w:ilvl="5" w:tplc="53CE8874">
      <w:start w:val="1"/>
      <w:numFmt w:val="bullet"/>
      <w:lvlText w:val=""/>
      <w:lvlJc w:val="left"/>
      <w:pPr>
        <w:ind w:left="4320" w:hanging="360"/>
      </w:pPr>
      <w:rPr>
        <w:rFonts w:ascii="Wingdings" w:hAnsi="Wingdings"/>
      </w:rPr>
    </w:lvl>
    <w:lvl w:ilvl="6" w:tplc="74B23E00">
      <w:start w:val="1"/>
      <w:numFmt w:val="bullet"/>
      <w:lvlText w:val=""/>
      <w:lvlJc w:val="left"/>
      <w:pPr>
        <w:ind w:left="5040" w:hanging="360"/>
      </w:pPr>
      <w:rPr>
        <w:rFonts w:ascii="Symbol" w:hAnsi="Symbol"/>
      </w:rPr>
    </w:lvl>
    <w:lvl w:ilvl="7" w:tplc="03C4B31E">
      <w:start w:val="1"/>
      <w:numFmt w:val="bullet"/>
      <w:lvlText w:val="o"/>
      <w:lvlJc w:val="left"/>
      <w:pPr>
        <w:ind w:left="5760" w:hanging="360"/>
      </w:pPr>
      <w:rPr>
        <w:rFonts w:ascii="Courier New" w:hAnsi="Courier New"/>
      </w:rPr>
    </w:lvl>
    <w:lvl w:ilvl="8" w:tplc="0164BE24">
      <w:start w:val="1"/>
      <w:numFmt w:val="bullet"/>
      <w:lvlText w:val=""/>
      <w:lvlJc w:val="left"/>
      <w:pPr>
        <w:ind w:left="6480" w:hanging="360"/>
      </w:pPr>
      <w:rPr>
        <w:rFonts w:ascii="Wingdings" w:hAnsi="Wingdings"/>
      </w:rPr>
    </w:lvl>
  </w:abstractNum>
  <w:abstractNum w:abstractNumId="8" w15:restartNumberingAfterBreak="0">
    <w:nsid w:val="144420CA"/>
    <w:multiLevelType w:val="hybridMultilevel"/>
    <w:tmpl w:val="886657A6"/>
    <w:lvl w:ilvl="0" w:tplc="8D7AE440">
      <w:start w:val="1"/>
      <w:numFmt w:val="bullet"/>
      <w:lvlText w:val="-"/>
      <w:lvlJc w:val="left"/>
      <w:pPr>
        <w:ind w:left="720" w:hanging="360"/>
      </w:pPr>
      <w:rPr>
        <w:rFonts w:ascii="Times New Roman" w:hAnsi="Times New Roman"/>
      </w:rPr>
    </w:lvl>
    <w:lvl w:ilvl="1" w:tplc="E864EDC6">
      <w:start w:val="1"/>
      <w:numFmt w:val="bullet"/>
      <w:lvlText w:val="o"/>
      <w:lvlJc w:val="left"/>
      <w:pPr>
        <w:ind w:left="1440" w:hanging="360"/>
      </w:pPr>
      <w:rPr>
        <w:rFonts w:ascii="Courier New" w:hAnsi="Courier New"/>
      </w:rPr>
    </w:lvl>
    <w:lvl w:ilvl="2" w:tplc="67CA1258">
      <w:start w:val="1"/>
      <w:numFmt w:val="bullet"/>
      <w:lvlText w:val=""/>
      <w:lvlJc w:val="left"/>
      <w:pPr>
        <w:ind w:left="2160" w:hanging="360"/>
      </w:pPr>
      <w:rPr>
        <w:rFonts w:ascii="Wingdings" w:hAnsi="Wingdings"/>
      </w:rPr>
    </w:lvl>
    <w:lvl w:ilvl="3" w:tplc="19EE3D2C">
      <w:start w:val="1"/>
      <w:numFmt w:val="bullet"/>
      <w:lvlText w:val=""/>
      <w:lvlJc w:val="left"/>
      <w:pPr>
        <w:ind w:left="2880" w:hanging="360"/>
      </w:pPr>
      <w:rPr>
        <w:rFonts w:ascii="Symbol" w:hAnsi="Symbol"/>
      </w:rPr>
    </w:lvl>
    <w:lvl w:ilvl="4" w:tplc="302A1FD4">
      <w:start w:val="1"/>
      <w:numFmt w:val="bullet"/>
      <w:lvlText w:val="o"/>
      <w:lvlJc w:val="left"/>
      <w:pPr>
        <w:ind w:left="3600" w:hanging="360"/>
      </w:pPr>
      <w:rPr>
        <w:rFonts w:ascii="Courier New" w:hAnsi="Courier New"/>
      </w:rPr>
    </w:lvl>
    <w:lvl w:ilvl="5" w:tplc="7D12C2E8">
      <w:start w:val="1"/>
      <w:numFmt w:val="bullet"/>
      <w:lvlText w:val=""/>
      <w:lvlJc w:val="left"/>
      <w:pPr>
        <w:ind w:left="4320" w:hanging="360"/>
      </w:pPr>
      <w:rPr>
        <w:rFonts w:ascii="Wingdings" w:hAnsi="Wingdings"/>
      </w:rPr>
    </w:lvl>
    <w:lvl w:ilvl="6" w:tplc="CA443818">
      <w:start w:val="1"/>
      <w:numFmt w:val="bullet"/>
      <w:lvlText w:val=""/>
      <w:lvlJc w:val="left"/>
      <w:pPr>
        <w:ind w:left="5040" w:hanging="360"/>
      </w:pPr>
      <w:rPr>
        <w:rFonts w:ascii="Symbol" w:hAnsi="Symbol"/>
      </w:rPr>
    </w:lvl>
    <w:lvl w:ilvl="7" w:tplc="7C9266B0">
      <w:start w:val="1"/>
      <w:numFmt w:val="bullet"/>
      <w:lvlText w:val="o"/>
      <w:lvlJc w:val="left"/>
      <w:pPr>
        <w:ind w:left="5760" w:hanging="360"/>
      </w:pPr>
      <w:rPr>
        <w:rFonts w:ascii="Courier New" w:hAnsi="Courier New"/>
      </w:rPr>
    </w:lvl>
    <w:lvl w:ilvl="8" w:tplc="FF9CA122">
      <w:start w:val="1"/>
      <w:numFmt w:val="bullet"/>
      <w:lvlText w:val=""/>
      <w:lvlJc w:val="left"/>
      <w:pPr>
        <w:ind w:left="6480" w:hanging="360"/>
      </w:pPr>
      <w:rPr>
        <w:rFonts w:ascii="Wingdings" w:hAnsi="Wingdings"/>
      </w:rPr>
    </w:lvl>
  </w:abstractNum>
  <w:abstractNum w:abstractNumId="9" w15:restartNumberingAfterBreak="0">
    <w:nsid w:val="151E4EB2"/>
    <w:multiLevelType w:val="hybridMultilevel"/>
    <w:tmpl w:val="CFAA4D2E"/>
    <w:lvl w:ilvl="0" w:tplc="D8DCFABA">
      <w:start w:val="1"/>
      <w:numFmt w:val="bullet"/>
      <w:lvlText w:val="-"/>
      <w:lvlJc w:val="left"/>
      <w:pPr>
        <w:ind w:left="720" w:hanging="360"/>
      </w:pPr>
      <w:rPr>
        <w:rFonts w:ascii="Times New Roman" w:hAnsi="Times New Roman"/>
      </w:rPr>
    </w:lvl>
    <w:lvl w:ilvl="1" w:tplc="3362B32E">
      <w:start w:val="1"/>
      <w:numFmt w:val="bullet"/>
      <w:lvlText w:val="o"/>
      <w:lvlJc w:val="left"/>
      <w:pPr>
        <w:ind w:left="1440" w:hanging="360"/>
      </w:pPr>
      <w:rPr>
        <w:rFonts w:ascii="Courier New" w:hAnsi="Courier New"/>
      </w:rPr>
    </w:lvl>
    <w:lvl w:ilvl="2" w:tplc="7A94E8AA">
      <w:start w:val="1"/>
      <w:numFmt w:val="bullet"/>
      <w:lvlText w:val=""/>
      <w:lvlJc w:val="left"/>
      <w:pPr>
        <w:ind w:left="2160" w:hanging="360"/>
      </w:pPr>
      <w:rPr>
        <w:rFonts w:ascii="Wingdings" w:hAnsi="Wingdings"/>
      </w:rPr>
    </w:lvl>
    <w:lvl w:ilvl="3" w:tplc="718EAD7C">
      <w:start w:val="1"/>
      <w:numFmt w:val="bullet"/>
      <w:lvlText w:val=""/>
      <w:lvlJc w:val="left"/>
      <w:pPr>
        <w:ind w:left="2880" w:hanging="360"/>
      </w:pPr>
      <w:rPr>
        <w:rFonts w:ascii="Symbol" w:hAnsi="Symbol"/>
      </w:rPr>
    </w:lvl>
    <w:lvl w:ilvl="4" w:tplc="20EEB800">
      <w:start w:val="1"/>
      <w:numFmt w:val="bullet"/>
      <w:lvlText w:val="o"/>
      <w:lvlJc w:val="left"/>
      <w:pPr>
        <w:ind w:left="3600" w:hanging="360"/>
      </w:pPr>
      <w:rPr>
        <w:rFonts w:ascii="Courier New" w:hAnsi="Courier New"/>
      </w:rPr>
    </w:lvl>
    <w:lvl w:ilvl="5" w:tplc="52A612E4">
      <w:start w:val="1"/>
      <w:numFmt w:val="bullet"/>
      <w:lvlText w:val=""/>
      <w:lvlJc w:val="left"/>
      <w:pPr>
        <w:ind w:left="4320" w:hanging="360"/>
      </w:pPr>
      <w:rPr>
        <w:rFonts w:ascii="Wingdings" w:hAnsi="Wingdings"/>
      </w:rPr>
    </w:lvl>
    <w:lvl w:ilvl="6" w:tplc="0EEE16E2">
      <w:start w:val="1"/>
      <w:numFmt w:val="bullet"/>
      <w:lvlText w:val=""/>
      <w:lvlJc w:val="left"/>
      <w:pPr>
        <w:ind w:left="5040" w:hanging="360"/>
      </w:pPr>
      <w:rPr>
        <w:rFonts w:ascii="Symbol" w:hAnsi="Symbol"/>
      </w:rPr>
    </w:lvl>
    <w:lvl w:ilvl="7" w:tplc="1BBEB440">
      <w:start w:val="1"/>
      <w:numFmt w:val="bullet"/>
      <w:lvlText w:val="o"/>
      <w:lvlJc w:val="left"/>
      <w:pPr>
        <w:ind w:left="5760" w:hanging="360"/>
      </w:pPr>
      <w:rPr>
        <w:rFonts w:ascii="Courier New" w:hAnsi="Courier New"/>
      </w:rPr>
    </w:lvl>
    <w:lvl w:ilvl="8" w:tplc="9760CA10">
      <w:start w:val="1"/>
      <w:numFmt w:val="bullet"/>
      <w:lvlText w:val=""/>
      <w:lvlJc w:val="left"/>
      <w:pPr>
        <w:ind w:left="6480" w:hanging="360"/>
      </w:pPr>
      <w:rPr>
        <w:rFonts w:ascii="Wingdings" w:hAnsi="Wingdings"/>
      </w:rPr>
    </w:lvl>
  </w:abstractNum>
  <w:abstractNum w:abstractNumId="10" w15:restartNumberingAfterBreak="0">
    <w:nsid w:val="156335A6"/>
    <w:multiLevelType w:val="hybridMultilevel"/>
    <w:tmpl w:val="9A1CB77A"/>
    <w:lvl w:ilvl="0" w:tplc="CD5249BC">
      <w:start w:val="1"/>
      <w:numFmt w:val="bullet"/>
      <w:lvlText w:val="-"/>
      <w:lvlJc w:val="left"/>
      <w:pPr>
        <w:ind w:left="720" w:hanging="360"/>
      </w:pPr>
      <w:rPr>
        <w:rFonts w:ascii="Times New Roman" w:hAnsi="Times New Roman"/>
      </w:rPr>
    </w:lvl>
    <w:lvl w:ilvl="1" w:tplc="266437C2">
      <w:start w:val="1"/>
      <w:numFmt w:val="bullet"/>
      <w:lvlText w:val="o"/>
      <w:lvlJc w:val="left"/>
      <w:pPr>
        <w:ind w:left="1440" w:hanging="360"/>
      </w:pPr>
      <w:rPr>
        <w:rFonts w:ascii="Courier New" w:hAnsi="Courier New"/>
      </w:rPr>
    </w:lvl>
    <w:lvl w:ilvl="2" w:tplc="89FE7728">
      <w:start w:val="1"/>
      <w:numFmt w:val="bullet"/>
      <w:lvlText w:val=""/>
      <w:lvlJc w:val="left"/>
      <w:pPr>
        <w:ind w:left="2160" w:hanging="360"/>
      </w:pPr>
      <w:rPr>
        <w:rFonts w:ascii="Wingdings" w:hAnsi="Wingdings"/>
      </w:rPr>
    </w:lvl>
    <w:lvl w:ilvl="3" w:tplc="AC6C310A">
      <w:start w:val="1"/>
      <w:numFmt w:val="bullet"/>
      <w:lvlText w:val=""/>
      <w:lvlJc w:val="left"/>
      <w:pPr>
        <w:ind w:left="2880" w:hanging="360"/>
      </w:pPr>
      <w:rPr>
        <w:rFonts w:ascii="Symbol" w:hAnsi="Symbol"/>
      </w:rPr>
    </w:lvl>
    <w:lvl w:ilvl="4" w:tplc="B0C88626">
      <w:start w:val="1"/>
      <w:numFmt w:val="bullet"/>
      <w:lvlText w:val="o"/>
      <w:lvlJc w:val="left"/>
      <w:pPr>
        <w:ind w:left="3600" w:hanging="360"/>
      </w:pPr>
      <w:rPr>
        <w:rFonts w:ascii="Courier New" w:hAnsi="Courier New"/>
      </w:rPr>
    </w:lvl>
    <w:lvl w:ilvl="5" w:tplc="D104363C">
      <w:start w:val="1"/>
      <w:numFmt w:val="bullet"/>
      <w:lvlText w:val=""/>
      <w:lvlJc w:val="left"/>
      <w:pPr>
        <w:ind w:left="4320" w:hanging="360"/>
      </w:pPr>
      <w:rPr>
        <w:rFonts w:ascii="Wingdings" w:hAnsi="Wingdings"/>
      </w:rPr>
    </w:lvl>
    <w:lvl w:ilvl="6" w:tplc="E4B0EB88">
      <w:start w:val="1"/>
      <w:numFmt w:val="bullet"/>
      <w:lvlText w:val=""/>
      <w:lvlJc w:val="left"/>
      <w:pPr>
        <w:ind w:left="5040" w:hanging="360"/>
      </w:pPr>
      <w:rPr>
        <w:rFonts w:ascii="Symbol" w:hAnsi="Symbol"/>
      </w:rPr>
    </w:lvl>
    <w:lvl w:ilvl="7" w:tplc="7778B6B8">
      <w:start w:val="1"/>
      <w:numFmt w:val="bullet"/>
      <w:lvlText w:val="o"/>
      <w:lvlJc w:val="left"/>
      <w:pPr>
        <w:ind w:left="5760" w:hanging="360"/>
      </w:pPr>
      <w:rPr>
        <w:rFonts w:ascii="Courier New" w:hAnsi="Courier New"/>
      </w:rPr>
    </w:lvl>
    <w:lvl w:ilvl="8" w:tplc="55A8A924">
      <w:start w:val="1"/>
      <w:numFmt w:val="bullet"/>
      <w:lvlText w:val=""/>
      <w:lvlJc w:val="left"/>
      <w:pPr>
        <w:ind w:left="6480" w:hanging="360"/>
      </w:pPr>
      <w:rPr>
        <w:rFonts w:ascii="Wingdings" w:hAnsi="Wingdings"/>
      </w:rPr>
    </w:lvl>
  </w:abstractNum>
  <w:abstractNum w:abstractNumId="11" w15:restartNumberingAfterBreak="0">
    <w:nsid w:val="167E1518"/>
    <w:multiLevelType w:val="hybridMultilevel"/>
    <w:tmpl w:val="6CB83E6E"/>
    <w:lvl w:ilvl="0" w:tplc="E1622A0C">
      <w:start w:val="1"/>
      <w:numFmt w:val="bullet"/>
      <w:lvlText w:val="-"/>
      <w:lvlJc w:val="left"/>
      <w:pPr>
        <w:ind w:left="720" w:hanging="360"/>
      </w:pPr>
      <w:rPr>
        <w:rFonts w:ascii="Times New Roman" w:hAnsi="Times New Roman"/>
      </w:rPr>
    </w:lvl>
    <w:lvl w:ilvl="1" w:tplc="7DC46C18">
      <w:start w:val="1"/>
      <w:numFmt w:val="bullet"/>
      <w:lvlText w:val="o"/>
      <w:lvlJc w:val="left"/>
      <w:pPr>
        <w:ind w:left="1440" w:hanging="360"/>
      </w:pPr>
      <w:rPr>
        <w:rFonts w:ascii="Courier New" w:hAnsi="Courier New"/>
      </w:rPr>
    </w:lvl>
    <w:lvl w:ilvl="2" w:tplc="41DCE4E8">
      <w:start w:val="1"/>
      <w:numFmt w:val="bullet"/>
      <w:lvlText w:val=""/>
      <w:lvlJc w:val="left"/>
      <w:pPr>
        <w:ind w:left="2160" w:hanging="360"/>
      </w:pPr>
      <w:rPr>
        <w:rFonts w:ascii="Wingdings" w:hAnsi="Wingdings"/>
      </w:rPr>
    </w:lvl>
    <w:lvl w:ilvl="3" w:tplc="5FA4AC64">
      <w:start w:val="1"/>
      <w:numFmt w:val="bullet"/>
      <w:lvlText w:val=""/>
      <w:lvlJc w:val="left"/>
      <w:pPr>
        <w:ind w:left="2880" w:hanging="360"/>
      </w:pPr>
      <w:rPr>
        <w:rFonts w:ascii="Symbol" w:hAnsi="Symbol"/>
      </w:rPr>
    </w:lvl>
    <w:lvl w:ilvl="4" w:tplc="108E9964">
      <w:start w:val="1"/>
      <w:numFmt w:val="bullet"/>
      <w:lvlText w:val="o"/>
      <w:lvlJc w:val="left"/>
      <w:pPr>
        <w:ind w:left="3600" w:hanging="360"/>
      </w:pPr>
      <w:rPr>
        <w:rFonts w:ascii="Courier New" w:hAnsi="Courier New"/>
      </w:rPr>
    </w:lvl>
    <w:lvl w:ilvl="5" w:tplc="038C8A62">
      <w:start w:val="1"/>
      <w:numFmt w:val="bullet"/>
      <w:lvlText w:val=""/>
      <w:lvlJc w:val="left"/>
      <w:pPr>
        <w:ind w:left="4320" w:hanging="360"/>
      </w:pPr>
      <w:rPr>
        <w:rFonts w:ascii="Wingdings" w:hAnsi="Wingdings"/>
      </w:rPr>
    </w:lvl>
    <w:lvl w:ilvl="6" w:tplc="3E247F3C">
      <w:start w:val="1"/>
      <w:numFmt w:val="bullet"/>
      <w:lvlText w:val=""/>
      <w:lvlJc w:val="left"/>
      <w:pPr>
        <w:ind w:left="5040" w:hanging="360"/>
      </w:pPr>
      <w:rPr>
        <w:rFonts w:ascii="Symbol" w:hAnsi="Symbol"/>
      </w:rPr>
    </w:lvl>
    <w:lvl w:ilvl="7" w:tplc="8EA24AAE">
      <w:start w:val="1"/>
      <w:numFmt w:val="bullet"/>
      <w:lvlText w:val="o"/>
      <w:lvlJc w:val="left"/>
      <w:pPr>
        <w:ind w:left="5760" w:hanging="360"/>
      </w:pPr>
      <w:rPr>
        <w:rFonts w:ascii="Courier New" w:hAnsi="Courier New"/>
      </w:rPr>
    </w:lvl>
    <w:lvl w:ilvl="8" w:tplc="6D2EFF1A">
      <w:start w:val="1"/>
      <w:numFmt w:val="bullet"/>
      <w:lvlText w:val=""/>
      <w:lvlJc w:val="left"/>
      <w:pPr>
        <w:ind w:left="6480" w:hanging="360"/>
      </w:pPr>
      <w:rPr>
        <w:rFonts w:ascii="Wingdings" w:hAnsi="Wingdings"/>
      </w:rPr>
    </w:lvl>
  </w:abstractNum>
  <w:abstractNum w:abstractNumId="12" w15:restartNumberingAfterBreak="0">
    <w:nsid w:val="16806DEF"/>
    <w:multiLevelType w:val="hybridMultilevel"/>
    <w:tmpl w:val="2DB2853E"/>
    <w:lvl w:ilvl="0" w:tplc="78667358">
      <w:start w:val="1"/>
      <w:numFmt w:val="bullet"/>
      <w:lvlText w:val="-"/>
      <w:lvlJc w:val="left"/>
      <w:pPr>
        <w:ind w:left="720" w:hanging="360"/>
      </w:pPr>
      <w:rPr>
        <w:rFonts w:ascii="Times New Roman" w:hAnsi="Times New Roman"/>
      </w:rPr>
    </w:lvl>
    <w:lvl w:ilvl="1" w:tplc="728E4BCC">
      <w:start w:val="1"/>
      <w:numFmt w:val="bullet"/>
      <w:lvlText w:val="o"/>
      <w:lvlJc w:val="left"/>
      <w:pPr>
        <w:ind w:left="1440" w:hanging="360"/>
      </w:pPr>
      <w:rPr>
        <w:rFonts w:ascii="Courier New" w:hAnsi="Courier New"/>
      </w:rPr>
    </w:lvl>
    <w:lvl w:ilvl="2" w:tplc="52A86790">
      <w:start w:val="1"/>
      <w:numFmt w:val="bullet"/>
      <w:lvlText w:val=""/>
      <w:lvlJc w:val="left"/>
      <w:pPr>
        <w:ind w:left="2160" w:hanging="360"/>
      </w:pPr>
      <w:rPr>
        <w:rFonts w:ascii="Wingdings" w:hAnsi="Wingdings"/>
      </w:rPr>
    </w:lvl>
    <w:lvl w:ilvl="3" w:tplc="6DEC82F6">
      <w:start w:val="1"/>
      <w:numFmt w:val="bullet"/>
      <w:lvlText w:val=""/>
      <w:lvlJc w:val="left"/>
      <w:pPr>
        <w:ind w:left="2880" w:hanging="360"/>
      </w:pPr>
      <w:rPr>
        <w:rFonts w:ascii="Symbol" w:hAnsi="Symbol"/>
      </w:rPr>
    </w:lvl>
    <w:lvl w:ilvl="4" w:tplc="8158A898">
      <w:start w:val="1"/>
      <w:numFmt w:val="bullet"/>
      <w:lvlText w:val="o"/>
      <w:lvlJc w:val="left"/>
      <w:pPr>
        <w:ind w:left="3600" w:hanging="360"/>
      </w:pPr>
      <w:rPr>
        <w:rFonts w:ascii="Courier New" w:hAnsi="Courier New"/>
      </w:rPr>
    </w:lvl>
    <w:lvl w:ilvl="5" w:tplc="7FB0E34E">
      <w:start w:val="1"/>
      <w:numFmt w:val="bullet"/>
      <w:lvlText w:val=""/>
      <w:lvlJc w:val="left"/>
      <w:pPr>
        <w:ind w:left="4320" w:hanging="360"/>
      </w:pPr>
      <w:rPr>
        <w:rFonts w:ascii="Wingdings" w:hAnsi="Wingdings"/>
      </w:rPr>
    </w:lvl>
    <w:lvl w:ilvl="6" w:tplc="ABDEE3B0">
      <w:start w:val="1"/>
      <w:numFmt w:val="bullet"/>
      <w:lvlText w:val=""/>
      <w:lvlJc w:val="left"/>
      <w:pPr>
        <w:ind w:left="5040" w:hanging="360"/>
      </w:pPr>
      <w:rPr>
        <w:rFonts w:ascii="Symbol" w:hAnsi="Symbol"/>
      </w:rPr>
    </w:lvl>
    <w:lvl w:ilvl="7" w:tplc="5E2C17FE">
      <w:start w:val="1"/>
      <w:numFmt w:val="bullet"/>
      <w:lvlText w:val="o"/>
      <w:lvlJc w:val="left"/>
      <w:pPr>
        <w:ind w:left="5760" w:hanging="360"/>
      </w:pPr>
      <w:rPr>
        <w:rFonts w:ascii="Courier New" w:hAnsi="Courier New"/>
      </w:rPr>
    </w:lvl>
    <w:lvl w:ilvl="8" w:tplc="C560808C">
      <w:start w:val="1"/>
      <w:numFmt w:val="bullet"/>
      <w:lvlText w:val=""/>
      <w:lvlJc w:val="left"/>
      <w:pPr>
        <w:ind w:left="6480" w:hanging="360"/>
      </w:pPr>
      <w:rPr>
        <w:rFonts w:ascii="Wingdings" w:hAnsi="Wingdings"/>
      </w:rPr>
    </w:lvl>
  </w:abstractNum>
  <w:abstractNum w:abstractNumId="13" w15:restartNumberingAfterBreak="0">
    <w:nsid w:val="19D008EF"/>
    <w:multiLevelType w:val="hybridMultilevel"/>
    <w:tmpl w:val="55C85A76"/>
    <w:lvl w:ilvl="0" w:tplc="22185C82">
      <w:start w:val="1"/>
      <w:numFmt w:val="bullet"/>
      <w:lvlText w:val="-"/>
      <w:lvlJc w:val="left"/>
      <w:pPr>
        <w:ind w:left="720" w:hanging="360"/>
      </w:pPr>
      <w:rPr>
        <w:rFonts w:ascii="Times New Roman" w:hAnsi="Times New Roman"/>
      </w:rPr>
    </w:lvl>
    <w:lvl w:ilvl="1" w:tplc="653AB992">
      <w:start w:val="1"/>
      <w:numFmt w:val="bullet"/>
      <w:lvlText w:val="o"/>
      <w:lvlJc w:val="left"/>
      <w:pPr>
        <w:ind w:left="1440" w:hanging="360"/>
      </w:pPr>
      <w:rPr>
        <w:rFonts w:ascii="Courier New" w:hAnsi="Courier New"/>
      </w:rPr>
    </w:lvl>
    <w:lvl w:ilvl="2" w:tplc="AE12773C">
      <w:start w:val="1"/>
      <w:numFmt w:val="bullet"/>
      <w:lvlText w:val=""/>
      <w:lvlJc w:val="left"/>
      <w:pPr>
        <w:ind w:left="2160" w:hanging="360"/>
      </w:pPr>
      <w:rPr>
        <w:rFonts w:ascii="Wingdings" w:hAnsi="Wingdings"/>
      </w:rPr>
    </w:lvl>
    <w:lvl w:ilvl="3" w:tplc="A9DAC2EE">
      <w:start w:val="1"/>
      <w:numFmt w:val="bullet"/>
      <w:lvlText w:val=""/>
      <w:lvlJc w:val="left"/>
      <w:pPr>
        <w:ind w:left="2880" w:hanging="360"/>
      </w:pPr>
      <w:rPr>
        <w:rFonts w:ascii="Symbol" w:hAnsi="Symbol"/>
      </w:rPr>
    </w:lvl>
    <w:lvl w:ilvl="4" w:tplc="DCDA53D2">
      <w:start w:val="1"/>
      <w:numFmt w:val="bullet"/>
      <w:lvlText w:val="o"/>
      <w:lvlJc w:val="left"/>
      <w:pPr>
        <w:ind w:left="3600" w:hanging="360"/>
      </w:pPr>
      <w:rPr>
        <w:rFonts w:ascii="Courier New" w:hAnsi="Courier New"/>
      </w:rPr>
    </w:lvl>
    <w:lvl w:ilvl="5" w:tplc="2E98CBBE">
      <w:start w:val="1"/>
      <w:numFmt w:val="bullet"/>
      <w:lvlText w:val=""/>
      <w:lvlJc w:val="left"/>
      <w:pPr>
        <w:ind w:left="4320" w:hanging="360"/>
      </w:pPr>
      <w:rPr>
        <w:rFonts w:ascii="Wingdings" w:hAnsi="Wingdings"/>
      </w:rPr>
    </w:lvl>
    <w:lvl w:ilvl="6" w:tplc="C6426B56">
      <w:start w:val="1"/>
      <w:numFmt w:val="bullet"/>
      <w:lvlText w:val=""/>
      <w:lvlJc w:val="left"/>
      <w:pPr>
        <w:ind w:left="5040" w:hanging="360"/>
      </w:pPr>
      <w:rPr>
        <w:rFonts w:ascii="Symbol" w:hAnsi="Symbol"/>
      </w:rPr>
    </w:lvl>
    <w:lvl w:ilvl="7" w:tplc="2C448CF2">
      <w:start w:val="1"/>
      <w:numFmt w:val="bullet"/>
      <w:lvlText w:val="o"/>
      <w:lvlJc w:val="left"/>
      <w:pPr>
        <w:ind w:left="5760" w:hanging="360"/>
      </w:pPr>
      <w:rPr>
        <w:rFonts w:ascii="Courier New" w:hAnsi="Courier New"/>
      </w:rPr>
    </w:lvl>
    <w:lvl w:ilvl="8" w:tplc="8BB648CA">
      <w:start w:val="1"/>
      <w:numFmt w:val="bullet"/>
      <w:lvlText w:val=""/>
      <w:lvlJc w:val="left"/>
      <w:pPr>
        <w:ind w:left="6480" w:hanging="360"/>
      </w:pPr>
      <w:rPr>
        <w:rFonts w:ascii="Wingdings" w:hAnsi="Wingdings"/>
      </w:rPr>
    </w:lvl>
  </w:abstractNum>
  <w:abstractNum w:abstractNumId="14" w15:restartNumberingAfterBreak="0">
    <w:nsid w:val="1AD46AAC"/>
    <w:multiLevelType w:val="hybridMultilevel"/>
    <w:tmpl w:val="7DC4501E"/>
    <w:lvl w:ilvl="0" w:tplc="E0DAA46E">
      <w:start w:val="1"/>
      <w:numFmt w:val="bullet"/>
      <w:lvlText w:val="-"/>
      <w:lvlJc w:val="left"/>
      <w:pPr>
        <w:ind w:left="720" w:hanging="360"/>
      </w:pPr>
      <w:rPr>
        <w:rFonts w:ascii="Times New Roman" w:hAnsi="Times New Roman"/>
      </w:rPr>
    </w:lvl>
    <w:lvl w:ilvl="1" w:tplc="A9606F16">
      <w:start w:val="1"/>
      <w:numFmt w:val="bullet"/>
      <w:lvlText w:val="o"/>
      <w:lvlJc w:val="left"/>
      <w:pPr>
        <w:ind w:left="1440" w:hanging="360"/>
      </w:pPr>
      <w:rPr>
        <w:rFonts w:ascii="Courier New" w:hAnsi="Courier New"/>
      </w:rPr>
    </w:lvl>
    <w:lvl w:ilvl="2" w:tplc="1F3212F0">
      <w:start w:val="1"/>
      <w:numFmt w:val="bullet"/>
      <w:lvlText w:val=""/>
      <w:lvlJc w:val="left"/>
      <w:pPr>
        <w:ind w:left="2160" w:hanging="360"/>
      </w:pPr>
      <w:rPr>
        <w:rFonts w:ascii="Wingdings" w:hAnsi="Wingdings"/>
      </w:rPr>
    </w:lvl>
    <w:lvl w:ilvl="3" w:tplc="D7DE0B16">
      <w:start w:val="1"/>
      <w:numFmt w:val="bullet"/>
      <w:lvlText w:val=""/>
      <w:lvlJc w:val="left"/>
      <w:pPr>
        <w:ind w:left="2880" w:hanging="360"/>
      </w:pPr>
      <w:rPr>
        <w:rFonts w:ascii="Symbol" w:hAnsi="Symbol"/>
      </w:rPr>
    </w:lvl>
    <w:lvl w:ilvl="4" w:tplc="C03674D8">
      <w:start w:val="1"/>
      <w:numFmt w:val="bullet"/>
      <w:lvlText w:val="o"/>
      <w:lvlJc w:val="left"/>
      <w:pPr>
        <w:ind w:left="3600" w:hanging="360"/>
      </w:pPr>
      <w:rPr>
        <w:rFonts w:ascii="Courier New" w:hAnsi="Courier New"/>
      </w:rPr>
    </w:lvl>
    <w:lvl w:ilvl="5" w:tplc="0382E812">
      <w:start w:val="1"/>
      <w:numFmt w:val="bullet"/>
      <w:lvlText w:val=""/>
      <w:lvlJc w:val="left"/>
      <w:pPr>
        <w:ind w:left="4320" w:hanging="360"/>
      </w:pPr>
      <w:rPr>
        <w:rFonts w:ascii="Wingdings" w:hAnsi="Wingdings"/>
      </w:rPr>
    </w:lvl>
    <w:lvl w:ilvl="6" w:tplc="C2861082">
      <w:start w:val="1"/>
      <w:numFmt w:val="bullet"/>
      <w:lvlText w:val=""/>
      <w:lvlJc w:val="left"/>
      <w:pPr>
        <w:ind w:left="5040" w:hanging="360"/>
      </w:pPr>
      <w:rPr>
        <w:rFonts w:ascii="Symbol" w:hAnsi="Symbol"/>
      </w:rPr>
    </w:lvl>
    <w:lvl w:ilvl="7" w:tplc="CD2A73E4">
      <w:start w:val="1"/>
      <w:numFmt w:val="bullet"/>
      <w:lvlText w:val="o"/>
      <w:lvlJc w:val="left"/>
      <w:pPr>
        <w:ind w:left="5760" w:hanging="360"/>
      </w:pPr>
      <w:rPr>
        <w:rFonts w:ascii="Courier New" w:hAnsi="Courier New"/>
      </w:rPr>
    </w:lvl>
    <w:lvl w:ilvl="8" w:tplc="75FA694C">
      <w:start w:val="1"/>
      <w:numFmt w:val="bullet"/>
      <w:lvlText w:val=""/>
      <w:lvlJc w:val="left"/>
      <w:pPr>
        <w:ind w:left="6480" w:hanging="360"/>
      </w:pPr>
      <w:rPr>
        <w:rFonts w:ascii="Wingdings" w:hAnsi="Wingdings"/>
      </w:rPr>
    </w:lvl>
  </w:abstractNum>
  <w:abstractNum w:abstractNumId="15" w15:restartNumberingAfterBreak="0">
    <w:nsid w:val="1C30094E"/>
    <w:multiLevelType w:val="hybridMultilevel"/>
    <w:tmpl w:val="9B9881AA"/>
    <w:lvl w:ilvl="0" w:tplc="6854C2F0">
      <w:start w:val="1"/>
      <w:numFmt w:val="bullet"/>
      <w:lvlText w:val="-"/>
      <w:lvlJc w:val="left"/>
      <w:pPr>
        <w:ind w:left="720" w:hanging="360"/>
      </w:pPr>
      <w:rPr>
        <w:rFonts w:ascii="Times New Roman" w:hAnsi="Times New Roman"/>
      </w:rPr>
    </w:lvl>
    <w:lvl w:ilvl="1" w:tplc="F3EE8494">
      <w:start w:val="1"/>
      <w:numFmt w:val="bullet"/>
      <w:lvlText w:val="o"/>
      <w:lvlJc w:val="left"/>
      <w:pPr>
        <w:ind w:left="1440" w:hanging="360"/>
      </w:pPr>
      <w:rPr>
        <w:rFonts w:ascii="Courier New" w:hAnsi="Courier New"/>
      </w:rPr>
    </w:lvl>
    <w:lvl w:ilvl="2" w:tplc="9B7A11DA">
      <w:start w:val="1"/>
      <w:numFmt w:val="bullet"/>
      <w:lvlText w:val=""/>
      <w:lvlJc w:val="left"/>
      <w:pPr>
        <w:ind w:left="2160" w:hanging="360"/>
      </w:pPr>
      <w:rPr>
        <w:rFonts w:ascii="Wingdings" w:hAnsi="Wingdings"/>
      </w:rPr>
    </w:lvl>
    <w:lvl w:ilvl="3" w:tplc="261439D2">
      <w:start w:val="1"/>
      <w:numFmt w:val="bullet"/>
      <w:lvlText w:val=""/>
      <w:lvlJc w:val="left"/>
      <w:pPr>
        <w:ind w:left="2880" w:hanging="360"/>
      </w:pPr>
      <w:rPr>
        <w:rFonts w:ascii="Symbol" w:hAnsi="Symbol"/>
      </w:rPr>
    </w:lvl>
    <w:lvl w:ilvl="4" w:tplc="C010DF88">
      <w:start w:val="1"/>
      <w:numFmt w:val="bullet"/>
      <w:lvlText w:val="o"/>
      <w:lvlJc w:val="left"/>
      <w:pPr>
        <w:ind w:left="3600" w:hanging="360"/>
      </w:pPr>
      <w:rPr>
        <w:rFonts w:ascii="Courier New" w:hAnsi="Courier New"/>
      </w:rPr>
    </w:lvl>
    <w:lvl w:ilvl="5" w:tplc="05920D72">
      <w:start w:val="1"/>
      <w:numFmt w:val="bullet"/>
      <w:lvlText w:val=""/>
      <w:lvlJc w:val="left"/>
      <w:pPr>
        <w:ind w:left="4320" w:hanging="360"/>
      </w:pPr>
      <w:rPr>
        <w:rFonts w:ascii="Wingdings" w:hAnsi="Wingdings"/>
      </w:rPr>
    </w:lvl>
    <w:lvl w:ilvl="6" w:tplc="5002E260">
      <w:start w:val="1"/>
      <w:numFmt w:val="bullet"/>
      <w:lvlText w:val=""/>
      <w:lvlJc w:val="left"/>
      <w:pPr>
        <w:ind w:left="5040" w:hanging="360"/>
      </w:pPr>
      <w:rPr>
        <w:rFonts w:ascii="Symbol" w:hAnsi="Symbol"/>
      </w:rPr>
    </w:lvl>
    <w:lvl w:ilvl="7" w:tplc="FF563546">
      <w:start w:val="1"/>
      <w:numFmt w:val="bullet"/>
      <w:lvlText w:val="o"/>
      <w:lvlJc w:val="left"/>
      <w:pPr>
        <w:ind w:left="5760" w:hanging="360"/>
      </w:pPr>
      <w:rPr>
        <w:rFonts w:ascii="Courier New" w:hAnsi="Courier New"/>
      </w:rPr>
    </w:lvl>
    <w:lvl w:ilvl="8" w:tplc="50BC8DD2">
      <w:start w:val="1"/>
      <w:numFmt w:val="bullet"/>
      <w:lvlText w:val=""/>
      <w:lvlJc w:val="left"/>
      <w:pPr>
        <w:ind w:left="6480" w:hanging="360"/>
      </w:pPr>
      <w:rPr>
        <w:rFonts w:ascii="Wingdings" w:hAnsi="Wingdings"/>
      </w:rPr>
    </w:lvl>
  </w:abstractNum>
  <w:abstractNum w:abstractNumId="16" w15:restartNumberingAfterBreak="0">
    <w:nsid w:val="1E9D2438"/>
    <w:multiLevelType w:val="hybridMultilevel"/>
    <w:tmpl w:val="6F7C553A"/>
    <w:lvl w:ilvl="0" w:tplc="D9960A66">
      <w:start w:val="1"/>
      <w:numFmt w:val="lowerLetter"/>
      <w:lvlText w:val="%1."/>
      <w:lvlJc w:val="left"/>
      <w:pPr>
        <w:ind w:left="720" w:hanging="360"/>
      </w:pPr>
    </w:lvl>
    <w:lvl w:ilvl="1" w:tplc="5FFE0CE0">
      <w:start w:val="1"/>
      <w:numFmt w:val="lowerLetter"/>
      <w:lvlText w:val="%2."/>
      <w:lvlJc w:val="left"/>
      <w:pPr>
        <w:ind w:left="1440" w:hanging="360"/>
      </w:pPr>
    </w:lvl>
    <w:lvl w:ilvl="2" w:tplc="699873B6">
      <w:start w:val="1"/>
      <w:numFmt w:val="lowerRoman"/>
      <w:lvlText w:val="%3."/>
      <w:lvlJc w:val="right"/>
      <w:pPr>
        <w:ind w:left="2160" w:hanging="180"/>
      </w:pPr>
    </w:lvl>
    <w:lvl w:ilvl="3" w:tplc="7AC0B310">
      <w:start w:val="1"/>
      <w:numFmt w:val="decimal"/>
      <w:lvlText w:val="%4."/>
      <w:lvlJc w:val="left"/>
      <w:pPr>
        <w:ind w:left="2880" w:hanging="360"/>
      </w:pPr>
    </w:lvl>
    <w:lvl w:ilvl="4" w:tplc="1304FF2C">
      <w:start w:val="1"/>
      <w:numFmt w:val="lowerLetter"/>
      <w:lvlText w:val="%5."/>
      <w:lvlJc w:val="left"/>
      <w:pPr>
        <w:ind w:left="3600" w:hanging="360"/>
      </w:pPr>
    </w:lvl>
    <w:lvl w:ilvl="5" w:tplc="04928E7C">
      <w:start w:val="1"/>
      <w:numFmt w:val="lowerRoman"/>
      <w:lvlText w:val="%6."/>
      <w:lvlJc w:val="right"/>
      <w:pPr>
        <w:ind w:left="4320" w:hanging="180"/>
      </w:pPr>
    </w:lvl>
    <w:lvl w:ilvl="6" w:tplc="BD12F6D2">
      <w:start w:val="1"/>
      <w:numFmt w:val="decimal"/>
      <w:lvlText w:val="%7."/>
      <w:lvlJc w:val="left"/>
      <w:pPr>
        <w:ind w:left="5040" w:hanging="360"/>
      </w:pPr>
    </w:lvl>
    <w:lvl w:ilvl="7" w:tplc="7EC0EC08">
      <w:start w:val="1"/>
      <w:numFmt w:val="lowerLetter"/>
      <w:lvlText w:val="%8."/>
      <w:lvlJc w:val="left"/>
      <w:pPr>
        <w:ind w:left="5760" w:hanging="360"/>
      </w:pPr>
    </w:lvl>
    <w:lvl w:ilvl="8" w:tplc="9B848A4A">
      <w:start w:val="1"/>
      <w:numFmt w:val="lowerRoman"/>
      <w:lvlText w:val="%9."/>
      <w:lvlJc w:val="right"/>
      <w:pPr>
        <w:ind w:left="6480" w:hanging="180"/>
      </w:pPr>
    </w:lvl>
  </w:abstractNum>
  <w:abstractNum w:abstractNumId="17" w15:restartNumberingAfterBreak="0">
    <w:nsid w:val="1FE120FB"/>
    <w:multiLevelType w:val="hybridMultilevel"/>
    <w:tmpl w:val="BFBAE57E"/>
    <w:lvl w:ilvl="0" w:tplc="63A2C7A2">
      <w:start w:val="1"/>
      <w:numFmt w:val="lowerLetter"/>
      <w:lvlText w:val="%1."/>
      <w:lvlJc w:val="left"/>
      <w:pPr>
        <w:ind w:left="720" w:hanging="360"/>
      </w:pPr>
    </w:lvl>
    <w:lvl w:ilvl="1" w:tplc="48A8C158">
      <w:start w:val="1"/>
      <w:numFmt w:val="lowerLetter"/>
      <w:lvlText w:val="%2."/>
      <w:lvlJc w:val="left"/>
      <w:pPr>
        <w:ind w:left="1440" w:hanging="360"/>
      </w:pPr>
    </w:lvl>
    <w:lvl w:ilvl="2" w:tplc="FD8A1DE2">
      <w:start w:val="1"/>
      <w:numFmt w:val="lowerRoman"/>
      <w:lvlText w:val="%3."/>
      <w:lvlJc w:val="right"/>
      <w:pPr>
        <w:ind w:left="2160" w:hanging="180"/>
      </w:pPr>
    </w:lvl>
    <w:lvl w:ilvl="3" w:tplc="F146D218">
      <w:start w:val="1"/>
      <w:numFmt w:val="decimal"/>
      <w:lvlText w:val="%4."/>
      <w:lvlJc w:val="left"/>
      <w:pPr>
        <w:ind w:left="2880" w:hanging="360"/>
      </w:pPr>
    </w:lvl>
    <w:lvl w:ilvl="4" w:tplc="846ED202">
      <w:start w:val="1"/>
      <w:numFmt w:val="lowerLetter"/>
      <w:lvlText w:val="%5."/>
      <w:lvlJc w:val="left"/>
      <w:pPr>
        <w:ind w:left="3600" w:hanging="360"/>
      </w:pPr>
    </w:lvl>
    <w:lvl w:ilvl="5" w:tplc="5436F5AA">
      <w:start w:val="1"/>
      <w:numFmt w:val="lowerRoman"/>
      <w:lvlText w:val="%6."/>
      <w:lvlJc w:val="right"/>
      <w:pPr>
        <w:ind w:left="4320" w:hanging="180"/>
      </w:pPr>
    </w:lvl>
    <w:lvl w:ilvl="6" w:tplc="3984E1CA">
      <w:start w:val="1"/>
      <w:numFmt w:val="decimal"/>
      <w:lvlText w:val="%7."/>
      <w:lvlJc w:val="left"/>
      <w:pPr>
        <w:ind w:left="5040" w:hanging="360"/>
      </w:pPr>
    </w:lvl>
    <w:lvl w:ilvl="7" w:tplc="817E46B0">
      <w:start w:val="1"/>
      <w:numFmt w:val="lowerLetter"/>
      <w:lvlText w:val="%8."/>
      <w:lvlJc w:val="left"/>
      <w:pPr>
        <w:ind w:left="5760" w:hanging="360"/>
      </w:pPr>
    </w:lvl>
    <w:lvl w:ilvl="8" w:tplc="4E9644F4">
      <w:start w:val="1"/>
      <w:numFmt w:val="lowerRoman"/>
      <w:lvlText w:val="%9."/>
      <w:lvlJc w:val="right"/>
      <w:pPr>
        <w:ind w:left="6480" w:hanging="180"/>
      </w:pPr>
    </w:lvl>
  </w:abstractNum>
  <w:abstractNum w:abstractNumId="18" w15:restartNumberingAfterBreak="0">
    <w:nsid w:val="22135ED8"/>
    <w:multiLevelType w:val="hybridMultilevel"/>
    <w:tmpl w:val="401CEBFC"/>
    <w:lvl w:ilvl="0" w:tplc="F274E9D4">
      <w:start w:val="1"/>
      <w:numFmt w:val="bullet"/>
      <w:lvlText w:val="-"/>
      <w:lvlJc w:val="left"/>
      <w:pPr>
        <w:ind w:left="720" w:hanging="360"/>
      </w:pPr>
      <w:rPr>
        <w:rFonts w:ascii="Times New Roman" w:hAnsi="Times New Roman"/>
      </w:rPr>
    </w:lvl>
    <w:lvl w:ilvl="1" w:tplc="0FBE2C1C">
      <w:start w:val="1"/>
      <w:numFmt w:val="bullet"/>
      <w:lvlText w:val="o"/>
      <w:lvlJc w:val="left"/>
      <w:pPr>
        <w:ind w:left="1440" w:hanging="360"/>
      </w:pPr>
      <w:rPr>
        <w:rFonts w:ascii="Courier New" w:hAnsi="Courier New"/>
      </w:rPr>
    </w:lvl>
    <w:lvl w:ilvl="2" w:tplc="A6D012EE">
      <w:start w:val="1"/>
      <w:numFmt w:val="bullet"/>
      <w:lvlText w:val=""/>
      <w:lvlJc w:val="left"/>
      <w:pPr>
        <w:ind w:left="2160" w:hanging="360"/>
      </w:pPr>
      <w:rPr>
        <w:rFonts w:ascii="Wingdings" w:hAnsi="Wingdings"/>
      </w:rPr>
    </w:lvl>
    <w:lvl w:ilvl="3" w:tplc="A07883D6">
      <w:start w:val="1"/>
      <w:numFmt w:val="bullet"/>
      <w:lvlText w:val=""/>
      <w:lvlJc w:val="left"/>
      <w:pPr>
        <w:ind w:left="2880" w:hanging="360"/>
      </w:pPr>
      <w:rPr>
        <w:rFonts w:ascii="Symbol" w:hAnsi="Symbol"/>
      </w:rPr>
    </w:lvl>
    <w:lvl w:ilvl="4" w:tplc="5150F488">
      <w:start w:val="1"/>
      <w:numFmt w:val="bullet"/>
      <w:lvlText w:val="o"/>
      <w:lvlJc w:val="left"/>
      <w:pPr>
        <w:ind w:left="3600" w:hanging="360"/>
      </w:pPr>
      <w:rPr>
        <w:rFonts w:ascii="Courier New" w:hAnsi="Courier New"/>
      </w:rPr>
    </w:lvl>
    <w:lvl w:ilvl="5" w:tplc="B2EA4996">
      <w:start w:val="1"/>
      <w:numFmt w:val="bullet"/>
      <w:lvlText w:val=""/>
      <w:lvlJc w:val="left"/>
      <w:pPr>
        <w:ind w:left="4320" w:hanging="360"/>
      </w:pPr>
      <w:rPr>
        <w:rFonts w:ascii="Wingdings" w:hAnsi="Wingdings"/>
      </w:rPr>
    </w:lvl>
    <w:lvl w:ilvl="6" w:tplc="5322C61A">
      <w:start w:val="1"/>
      <w:numFmt w:val="bullet"/>
      <w:lvlText w:val=""/>
      <w:lvlJc w:val="left"/>
      <w:pPr>
        <w:ind w:left="5040" w:hanging="360"/>
      </w:pPr>
      <w:rPr>
        <w:rFonts w:ascii="Symbol" w:hAnsi="Symbol"/>
      </w:rPr>
    </w:lvl>
    <w:lvl w:ilvl="7" w:tplc="77A6BF98">
      <w:start w:val="1"/>
      <w:numFmt w:val="bullet"/>
      <w:lvlText w:val="o"/>
      <w:lvlJc w:val="left"/>
      <w:pPr>
        <w:ind w:left="5760" w:hanging="360"/>
      </w:pPr>
      <w:rPr>
        <w:rFonts w:ascii="Courier New" w:hAnsi="Courier New"/>
      </w:rPr>
    </w:lvl>
    <w:lvl w:ilvl="8" w:tplc="B16AA6DC">
      <w:start w:val="1"/>
      <w:numFmt w:val="bullet"/>
      <w:lvlText w:val=""/>
      <w:lvlJc w:val="left"/>
      <w:pPr>
        <w:ind w:left="6480" w:hanging="360"/>
      </w:pPr>
      <w:rPr>
        <w:rFonts w:ascii="Wingdings" w:hAnsi="Wingdings"/>
      </w:rPr>
    </w:lvl>
  </w:abstractNum>
  <w:abstractNum w:abstractNumId="19" w15:restartNumberingAfterBreak="0">
    <w:nsid w:val="241D361E"/>
    <w:multiLevelType w:val="hybridMultilevel"/>
    <w:tmpl w:val="0AC2F10E"/>
    <w:lvl w:ilvl="0" w:tplc="0E1EFDA4">
      <w:start w:val="1"/>
      <w:numFmt w:val="lowerLetter"/>
      <w:lvlText w:val="%1."/>
      <w:lvlJc w:val="left"/>
      <w:pPr>
        <w:ind w:left="720" w:hanging="360"/>
      </w:pPr>
    </w:lvl>
    <w:lvl w:ilvl="1" w:tplc="16F8B10E">
      <w:start w:val="1"/>
      <w:numFmt w:val="lowerLetter"/>
      <w:lvlText w:val="%2."/>
      <w:lvlJc w:val="left"/>
      <w:pPr>
        <w:ind w:left="1440" w:hanging="360"/>
      </w:pPr>
    </w:lvl>
    <w:lvl w:ilvl="2" w:tplc="E104F894">
      <w:start w:val="1"/>
      <w:numFmt w:val="lowerRoman"/>
      <w:lvlText w:val="%3."/>
      <w:lvlJc w:val="right"/>
      <w:pPr>
        <w:ind w:left="2160" w:hanging="180"/>
      </w:pPr>
    </w:lvl>
    <w:lvl w:ilvl="3" w:tplc="CB9247E6">
      <w:start w:val="1"/>
      <w:numFmt w:val="decimal"/>
      <w:lvlText w:val="%4."/>
      <w:lvlJc w:val="left"/>
      <w:pPr>
        <w:ind w:left="2880" w:hanging="360"/>
      </w:pPr>
    </w:lvl>
    <w:lvl w:ilvl="4" w:tplc="C184A1C2">
      <w:start w:val="1"/>
      <w:numFmt w:val="lowerLetter"/>
      <w:lvlText w:val="%5."/>
      <w:lvlJc w:val="left"/>
      <w:pPr>
        <w:ind w:left="3600" w:hanging="360"/>
      </w:pPr>
    </w:lvl>
    <w:lvl w:ilvl="5" w:tplc="3E6C3A98">
      <w:start w:val="1"/>
      <w:numFmt w:val="lowerRoman"/>
      <w:lvlText w:val="%6."/>
      <w:lvlJc w:val="right"/>
      <w:pPr>
        <w:ind w:left="4320" w:hanging="180"/>
      </w:pPr>
    </w:lvl>
    <w:lvl w:ilvl="6" w:tplc="36641E06">
      <w:start w:val="1"/>
      <w:numFmt w:val="decimal"/>
      <w:lvlText w:val="%7."/>
      <w:lvlJc w:val="left"/>
      <w:pPr>
        <w:ind w:left="5040" w:hanging="360"/>
      </w:pPr>
    </w:lvl>
    <w:lvl w:ilvl="7" w:tplc="1882A4F6">
      <w:start w:val="1"/>
      <w:numFmt w:val="lowerLetter"/>
      <w:lvlText w:val="%8."/>
      <w:lvlJc w:val="left"/>
      <w:pPr>
        <w:ind w:left="5760" w:hanging="360"/>
      </w:pPr>
    </w:lvl>
    <w:lvl w:ilvl="8" w:tplc="DC60CA0C">
      <w:start w:val="1"/>
      <w:numFmt w:val="lowerRoman"/>
      <w:lvlText w:val="%9."/>
      <w:lvlJc w:val="right"/>
      <w:pPr>
        <w:ind w:left="6480" w:hanging="180"/>
      </w:pPr>
    </w:lvl>
  </w:abstractNum>
  <w:abstractNum w:abstractNumId="20" w15:restartNumberingAfterBreak="0">
    <w:nsid w:val="261826B1"/>
    <w:multiLevelType w:val="hybridMultilevel"/>
    <w:tmpl w:val="999C5B26"/>
    <w:lvl w:ilvl="0" w:tplc="A3EAB7C6">
      <w:start w:val="1"/>
      <w:numFmt w:val="lowerLetter"/>
      <w:lvlText w:val="%1."/>
      <w:lvlJc w:val="left"/>
      <w:pPr>
        <w:ind w:left="720" w:hanging="360"/>
      </w:pPr>
    </w:lvl>
    <w:lvl w:ilvl="1" w:tplc="D4148EC6">
      <w:start w:val="1"/>
      <w:numFmt w:val="lowerLetter"/>
      <w:lvlText w:val="%2."/>
      <w:lvlJc w:val="left"/>
      <w:pPr>
        <w:ind w:left="1440" w:hanging="360"/>
      </w:pPr>
    </w:lvl>
    <w:lvl w:ilvl="2" w:tplc="DF960FD8">
      <w:start w:val="1"/>
      <w:numFmt w:val="lowerRoman"/>
      <w:lvlText w:val="%3."/>
      <w:lvlJc w:val="right"/>
      <w:pPr>
        <w:ind w:left="2160" w:hanging="180"/>
      </w:pPr>
    </w:lvl>
    <w:lvl w:ilvl="3" w:tplc="35320B10">
      <w:start w:val="1"/>
      <w:numFmt w:val="decimal"/>
      <w:lvlText w:val="%4."/>
      <w:lvlJc w:val="left"/>
      <w:pPr>
        <w:ind w:left="2880" w:hanging="360"/>
      </w:pPr>
    </w:lvl>
    <w:lvl w:ilvl="4" w:tplc="9F808FC2">
      <w:start w:val="1"/>
      <w:numFmt w:val="lowerLetter"/>
      <w:lvlText w:val="%5."/>
      <w:lvlJc w:val="left"/>
      <w:pPr>
        <w:ind w:left="3600" w:hanging="360"/>
      </w:pPr>
    </w:lvl>
    <w:lvl w:ilvl="5" w:tplc="6A6AD16E">
      <w:start w:val="1"/>
      <w:numFmt w:val="lowerRoman"/>
      <w:lvlText w:val="%6."/>
      <w:lvlJc w:val="right"/>
      <w:pPr>
        <w:ind w:left="4320" w:hanging="180"/>
      </w:pPr>
    </w:lvl>
    <w:lvl w:ilvl="6" w:tplc="01D83AF4">
      <w:start w:val="1"/>
      <w:numFmt w:val="decimal"/>
      <w:lvlText w:val="%7."/>
      <w:lvlJc w:val="left"/>
      <w:pPr>
        <w:ind w:left="5040" w:hanging="360"/>
      </w:pPr>
    </w:lvl>
    <w:lvl w:ilvl="7" w:tplc="FD5AF344">
      <w:start w:val="1"/>
      <w:numFmt w:val="lowerLetter"/>
      <w:lvlText w:val="%8."/>
      <w:lvlJc w:val="left"/>
      <w:pPr>
        <w:ind w:left="5760" w:hanging="360"/>
      </w:pPr>
    </w:lvl>
    <w:lvl w:ilvl="8" w:tplc="1B34FDB4">
      <w:start w:val="1"/>
      <w:numFmt w:val="lowerRoman"/>
      <w:lvlText w:val="%9."/>
      <w:lvlJc w:val="right"/>
      <w:pPr>
        <w:ind w:left="6480" w:hanging="180"/>
      </w:pPr>
    </w:lvl>
  </w:abstractNum>
  <w:abstractNum w:abstractNumId="21" w15:restartNumberingAfterBreak="0">
    <w:nsid w:val="26680C16"/>
    <w:multiLevelType w:val="hybridMultilevel"/>
    <w:tmpl w:val="61A8FD48"/>
    <w:lvl w:ilvl="0" w:tplc="E96457DC">
      <w:start w:val="1"/>
      <w:numFmt w:val="lowerLetter"/>
      <w:lvlText w:val="%1."/>
      <w:lvlJc w:val="left"/>
      <w:pPr>
        <w:ind w:left="720" w:hanging="360"/>
      </w:pPr>
    </w:lvl>
    <w:lvl w:ilvl="1" w:tplc="E3EEB71C">
      <w:start w:val="1"/>
      <w:numFmt w:val="lowerLetter"/>
      <w:lvlText w:val="%2."/>
      <w:lvlJc w:val="left"/>
      <w:pPr>
        <w:ind w:left="1440" w:hanging="360"/>
      </w:pPr>
    </w:lvl>
    <w:lvl w:ilvl="2" w:tplc="3A645FBC">
      <w:start w:val="1"/>
      <w:numFmt w:val="lowerRoman"/>
      <w:lvlText w:val="%3."/>
      <w:lvlJc w:val="right"/>
      <w:pPr>
        <w:ind w:left="2160" w:hanging="180"/>
      </w:pPr>
    </w:lvl>
    <w:lvl w:ilvl="3" w:tplc="2C589E8A">
      <w:start w:val="1"/>
      <w:numFmt w:val="decimal"/>
      <w:lvlText w:val="%4."/>
      <w:lvlJc w:val="left"/>
      <w:pPr>
        <w:ind w:left="2880" w:hanging="360"/>
      </w:pPr>
    </w:lvl>
    <w:lvl w:ilvl="4" w:tplc="82EE67F0">
      <w:start w:val="1"/>
      <w:numFmt w:val="lowerLetter"/>
      <w:lvlText w:val="%5."/>
      <w:lvlJc w:val="left"/>
      <w:pPr>
        <w:ind w:left="3600" w:hanging="360"/>
      </w:pPr>
    </w:lvl>
    <w:lvl w:ilvl="5" w:tplc="FDDEE5CA">
      <w:start w:val="1"/>
      <w:numFmt w:val="lowerRoman"/>
      <w:lvlText w:val="%6."/>
      <w:lvlJc w:val="right"/>
      <w:pPr>
        <w:ind w:left="4320" w:hanging="180"/>
      </w:pPr>
    </w:lvl>
    <w:lvl w:ilvl="6" w:tplc="FCC22086">
      <w:start w:val="1"/>
      <w:numFmt w:val="decimal"/>
      <w:lvlText w:val="%7."/>
      <w:lvlJc w:val="left"/>
      <w:pPr>
        <w:ind w:left="5040" w:hanging="360"/>
      </w:pPr>
    </w:lvl>
    <w:lvl w:ilvl="7" w:tplc="285E13B6">
      <w:start w:val="1"/>
      <w:numFmt w:val="lowerLetter"/>
      <w:lvlText w:val="%8."/>
      <w:lvlJc w:val="left"/>
      <w:pPr>
        <w:ind w:left="5760" w:hanging="360"/>
      </w:pPr>
    </w:lvl>
    <w:lvl w:ilvl="8" w:tplc="962A6586">
      <w:start w:val="1"/>
      <w:numFmt w:val="lowerRoman"/>
      <w:lvlText w:val="%9."/>
      <w:lvlJc w:val="right"/>
      <w:pPr>
        <w:ind w:left="6480" w:hanging="180"/>
      </w:pPr>
    </w:lvl>
  </w:abstractNum>
  <w:abstractNum w:abstractNumId="22" w15:restartNumberingAfterBreak="0">
    <w:nsid w:val="276637BD"/>
    <w:multiLevelType w:val="hybridMultilevel"/>
    <w:tmpl w:val="D0D4EF62"/>
    <w:lvl w:ilvl="0" w:tplc="CBB0CDB6">
      <w:start w:val="1"/>
      <w:numFmt w:val="bullet"/>
      <w:lvlText w:val="-"/>
      <w:lvlJc w:val="left"/>
      <w:pPr>
        <w:ind w:left="720" w:hanging="360"/>
      </w:pPr>
      <w:rPr>
        <w:rFonts w:ascii="Times New Roman" w:hAnsi="Times New Roman"/>
      </w:rPr>
    </w:lvl>
    <w:lvl w:ilvl="1" w:tplc="6AD02652">
      <w:start w:val="1"/>
      <w:numFmt w:val="bullet"/>
      <w:lvlText w:val="o"/>
      <w:lvlJc w:val="left"/>
      <w:pPr>
        <w:ind w:left="1440" w:hanging="360"/>
      </w:pPr>
      <w:rPr>
        <w:rFonts w:ascii="Courier New" w:hAnsi="Courier New"/>
      </w:rPr>
    </w:lvl>
    <w:lvl w:ilvl="2" w:tplc="5BD8C888">
      <w:start w:val="1"/>
      <w:numFmt w:val="bullet"/>
      <w:lvlText w:val=""/>
      <w:lvlJc w:val="left"/>
      <w:pPr>
        <w:ind w:left="2160" w:hanging="360"/>
      </w:pPr>
      <w:rPr>
        <w:rFonts w:ascii="Wingdings" w:hAnsi="Wingdings"/>
      </w:rPr>
    </w:lvl>
    <w:lvl w:ilvl="3" w:tplc="BE5EAE52">
      <w:start w:val="1"/>
      <w:numFmt w:val="bullet"/>
      <w:lvlText w:val=""/>
      <w:lvlJc w:val="left"/>
      <w:pPr>
        <w:ind w:left="2880" w:hanging="360"/>
      </w:pPr>
      <w:rPr>
        <w:rFonts w:ascii="Symbol" w:hAnsi="Symbol"/>
      </w:rPr>
    </w:lvl>
    <w:lvl w:ilvl="4" w:tplc="08B8EBFE">
      <w:start w:val="1"/>
      <w:numFmt w:val="bullet"/>
      <w:lvlText w:val="o"/>
      <w:lvlJc w:val="left"/>
      <w:pPr>
        <w:ind w:left="3600" w:hanging="360"/>
      </w:pPr>
      <w:rPr>
        <w:rFonts w:ascii="Courier New" w:hAnsi="Courier New"/>
      </w:rPr>
    </w:lvl>
    <w:lvl w:ilvl="5" w:tplc="07BC367A">
      <w:start w:val="1"/>
      <w:numFmt w:val="bullet"/>
      <w:lvlText w:val=""/>
      <w:lvlJc w:val="left"/>
      <w:pPr>
        <w:ind w:left="4320" w:hanging="360"/>
      </w:pPr>
      <w:rPr>
        <w:rFonts w:ascii="Wingdings" w:hAnsi="Wingdings"/>
      </w:rPr>
    </w:lvl>
    <w:lvl w:ilvl="6" w:tplc="3E0846F8">
      <w:start w:val="1"/>
      <w:numFmt w:val="bullet"/>
      <w:lvlText w:val=""/>
      <w:lvlJc w:val="left"/>
      <w:pPr>
        <w:ind w:left="5040" w:hanging="360"/>
      </w:pPr>
      <w:rPr>
        <w:rFonts w:ascii="Symbol" w:hAnsi="Symbol"/>
      </w:rPr>
    </w:lvl>
    <w:lvl w:ilvl="7" w:tplc="E376B46E">
      <w:start w:val="1"/>
      <w:numFmt w:val="bullet"/>
      <w:lvlText w:val="o"/>
      <w:lvlJc w:val="left"/>
      <w:pPr>
        <w:ind w:left="5760" w:hanging="360"/>
      </w:pPr>
      <w:rPr>
        <w:rFonts w:ascii="Courier New" w:hAnsi="Courier New"/>
      </w:rPr>
    </w:lvl>
    <w:lvl w:ilvl="8" w:tplc="69928BE4">
      <w:start w:val="1"/>
      <w:numFmt w:val="bullet"/>
      <w:lvlText w:val=""/>
      <w:lvlJc w:val="left"/>
      <w:pPr>
        <w:ind w:left="6480" w:hanging="360"/>
      </w:pPr>
      <w:rPr>
        <w:rFonts w:ascii="Wingdings" w:hAnsi="Wingdings"/>
      </w:rPr>
    </w:lvl>
  </w:abstractNum>
  <w:abstractNum w:abstractNumId="23" w15:restartNumberingAfterBreak="0">
    <w:nsid w:val="304E60D0"/>
    <w:multiLevelType w:val="hybridMultilevel"/>
    <w:tmpl w:val="ED6279DC"/>
    <w:lvl w:ilvl="0" w:tplc="32C87068">
      <w:start w:val="1"/>
      <w:numFmt w:val="bullet"/>
      <w:lvlText w:val="-"/>
      <w:lvlJc w:val="left"/>
      <w:pPr>
        <w:ind w:left="720" w:hanging="360"/>
      </w:pPr>
      <w:rPr>
        <w:rFonts w:ascii="Times New Roman" w:hAnsi="Times New Roman"/>
      </w:rPr>
    </w:lvl>
    <w:lvl w:ilvl="1" w:tplc="DAFCA91E">
      <w:start w:val="1"/>
      <w:numFmt w:val="bullet"/>
      <w:lvlText w:val="o"/>
      <w:lvlJc w:val="left"/>
      <w:pPr>
        <w:ind w:left="1440" w:hanging="360"/>
      </w:pPr>
      <w:rPr>
        <w:rFonts w:ascii="Courier New" w:hAnsi="Courier New"/>
      </w:rPr>
    </w:lvl>
    <w:lvl w:ilvl="2" w:tplc="969C5414">
      <w:start w:val="1"/>
      <w:numFmt w:val="bullet"/>
      <w:lvlText w:val=""/>
      <w:lvlJc w:val="left"/>
      <w:pPr>
        <w:ind w:left="2160" w:hanging="360"/>
      </w:pPr>
      <w:rPr>
        <w:rFonts w:ascii="Wingdings" w:hAnsi="Wingdings"/>
      </w:rPr>
    </w:lvl>
    <w:lvl w:ilvl="3" w:tplc="E496F99E">
      <w:start w:val="1"/>
      <w:numFmt w:val="bullet"/>
      <w:lvlText w:val=""/>
      <w:lvlJc w:val="left"/>
      <w:pPr>
        <w:ind w:left="2880" w:hanging="360"/>
      </w:pPr>
      <w:rPr>
        <w:rFonts w:ascii="Symbol" w:hAnsi="Symbol"/>
      </w:rPr>
    </w:lvl>
    <w:lvl w:ilvl="4" w:tplc="CD6C5EBC">
      <w:start w:val="1"/>
      <w:numFmt w:val="bullet"/>
      <w:lvlText w:val="o"/>
      <w:lvlJc w:val="left"/>
      <w:pPr>
        <w:ind w:left="3600" w:hanging="360"/>
      </w:pPr>
      <w:rPr>
        <w:rFonts w:ascii="Courier New" w:hAnsi="Courier New"/>
      </w:rPr>
    </w:lvl>
    <w:lvl w:ilvl="5" w:tplc="D37CCD7C">
      <w:start w:val="1"/>
      <w:numFmt w:val="bullet"/>
      <w:lvlText w:val=""/>
      <w:lvlJc w:val="left"/>
      <w:pPr>
        <w:ind w:left="4320" w:hanging="360"/>
      </w:pPr>
      <w:rPr>
        <w:rFonts w:ascii="Wingdings" w:hAnsi="Wingdings"/>
      </w:rPr>
    </w:lvl>
    <w:lvl w:ilvl="6" w:tplc="C220C21E">
      <w:start w:val="1"/>
      <w:numFmt w:val="bullet"/>
      <w:lvlText w:val=""/>
      <w:lvlJc w:val="left"/>
      <w:pPr>
        <w:ind w:left="5040" w:hanging="360"/>
      </w:pPr>
      <w:rPr>
        <w:rFonts w:ascii="Symbol" w:hAnsi="Symbol"/>
      </w:rPr>
    </w:lvl>
    <w:lvl w:ilvl="7" w:tplc="B3B47C48">
      <w:start w:val="1"/>
      <w:numFmt w:val="bullet"/>
      <w:lvlText w:val="o"/>
      <w:lvlJc w:val="left"/>
      <w:pPr>
        <w:ind w:left="5760" w:hanging="360"/>
      </w:pPr>
      <w:rPr>
        <w:rFonts w:ascii="Courier New" w:hAnsi="Courier New"/>
      </w:rPr>
    </w:lvl>
    <w:lvl w:ilvl="8" w:tplc="788884BC">
      <w:start w:val="1"/>
      <w:numFmt w:val="bullet"/>
      <w:lvlText w:val=""/>
      <w:lvlJc w:val="left"/>
      <w:pPr>
        <w:ind w:left="6480" w:hanging="360"/>
      </w:pPr>
      <w:rPr>
        <w:rFonts w:ascii="Wingdings" w:hAnsi="Wingdings"/>
      </w:rPr>
    </w:lvl>
  </w:abstractNum>
  <w:abstractNum w:abstractNumId="24" w15:restartNumberingAfterBreak="0">
    <w:nsid w:val="31A307DC"/>
    <w:multiLevelType w:val="hybridMultilevel"/>
    <w:tmpl w:val="8D7C512A"/>
    <w:lvl w:ilvl="0" w:tplc="C8EC8316">
      <w:start w:val="1"/>
      <w:numFmt w:val="bullet"/>
      <w:lvlText w:val="-"/>
      <w:lvlJc w:val="left"/>
      <w:pPr>
        <w:ind w:left="720" w:hanging="360"/>
      </w:pPr>
      <w:rPr>
        <w:rFonts w:ascii="Times New Roman" w:hAnsi="Times New Roman"/>
      </w:rPr>
    </w:lvl>
    <w:lvl w:ilvl="1" w:tplc="525E32CC">
      <w:start w:val="1"/>
      <w:numFmt w:val="bullet"/>
      <w:lvlText w:val="o"/>
      <w:lvlJc w:val="left"/>
      <w:pPr>
        <w:ind w:left="1440" w:hanging="360"/>
      </w:pPr>
      <w:rPr>
        <w:rFonts w:ascii="Courier New" w:hAnsi="Courier New"/>
      </w:rPr>
    </w:lvl>
    <w:lvl w:ilvl="2" w:tplc="3B024366">
      <w:start w:val="1"/>
      <w:numFmt w:val="bullet"/>
      <w:lvlText w:val=""/>
      <w:lvlJc w:val="left"/>
      <w:pPr>
        <w:ind w:left="2160" w:hanging="360"/>
      </w:pPr>
      <w:rPr>
        <w:rFonts w:ascii="Wingdings" w:hAnsi="Wingdings"/>
      </w:rPr>
    </w:lvl>
    <w:lvl w:ilvl="3" w:tplc="1F4E4DE4">
      <w:start w:val="1"/>
      <w:numFmt w:val="bullet"/>
      <w:lvlText w:val=""/>
      <w:lvlJc w:val="left"/>
      <w:pPr>
        <w:ind w:left="2880" w:hanging="360"/>
      </w:pPr>
      <w:rPr>
        <w:rFonts w:ascii="Symbol" w:hAnsi="Symbol"/>
      </w:rPr>
    </w:lvl>
    <w:lvl w:ilvl="4" w:tplc="AA608F72">
      <w:start w:val="1"/>
      <w:numFmt w:val="bullet"/>
      <w:lvlText w:val="o"/>
      <w:lvlJc w:val="left"/>
      <w:pPr>
        <w:ind w:left="3600" w:hanging="360"/>
      </w:pPr>
      <w:rPr>
        <w:rFonts w:ascii="Courier New" w:hAnsi="Courier New"/>
      </w:rPr>
    </w:lvl>
    <w:lvl w:ilvl="5" w:tplc="A6BE7888">
      <w:start w:val="1"/>
      <w:numFmt w:val="bullet"/>
      <w:lvlText w:val=""/>
      <w:lvlJc w:val="left"/>
      <w:pPr>
        <w:ind w:left="4320" w:hanging="360"/>
      </w:pPr>
      <w:rPr>
        <w:rFonts w:ascii="Wingdings" w:hAnsi="Wingdings"/>
      </w:rPr>
    </w:lvl>
    <w:lvl w:ilvl="6" w:tplc="5C406BEE">
      <w:start w:val="1"/>
      <w:numFmt w:val="bullet"/>
      <w:lvlText w:val=""/>
      <w:lvlJc w:val="left"/>
      <w:pPr>
        <w:ind w:left="5040" w:hanging="360"/>
      </w:pPr>
      <w:rPr>
        <w:rFonts w:ascii="Symbol" w:hAnsi="Symbol"/>
      </w:rPr>
    </w:lvl>
    <w:lvl w:ilvl="7" w:tplc="F53E1630">
      <w:start w:val="1"/>
      <w:numFmt w:val="bullet"/>
      <w:lvlText w:val="o"/>
      <w:lvlJc w:val="left"/>
      <w:pPr>
        <w:ind w:left="5760" w:hanging="360"/>
      </w:pPr>
      <w:rPr>
        <w:rFonts w:ascii="Courier New" w:hAnsi="Courier New"/>
      </w:rPr>
    </w:lvl>
    <w:lvl w:ilvl="8" w:tplc="9BC69038">
      <w:start w:val="1"/>
      <w:numFmt w:val="bullet"/>
      <w:lvlText w:val=""/>
      <w:lvlJc w:val="left"/>
      <w:pPr>
        <w:ind w:left="6480" w:hanging="360"/>
      </w:pPr>
      <w:rPr>
        <w:rFonts w:ascii="Wingdings" w:hAnsi="Wingdings"/>
      </w:rPr>
    </w:lvl>
  </w:abstractNum>
  <w:abstractNum w:abstractNumId="25" w15:restartNumberingAfterBreak="0">
    <w:nsid w:val="31E72122"/>
    <w:multiLevelType w:val="singleLevel"/>
    <w:tmpl w:val="1C6450D6"/>
    <w:lvl w:ilvl="0">
      <w:start w:val="1"/>
      <w:numFmt w:val="decimal"/>
      <w:lvlText w:val="%1."/>
      <w:lvlJc w:val="left"/>
      <w:pPr>
        <w:tabs>
          <w:tab w:val="num" w:pos="360"/>
        </w:tabs>
        <w:ind w:left="360" w:hanging="360"/>
      </w:pPr>
    </w:lvl>
  </w:abstractNum>
  <w:abstractNum w:abstractNumId="26" w15:restartNumberingAfterBreak="0">
    <w:nsid w:val="32EA7DEA"/>
    <w:multiLevelType w:val="hybridMultilevel"/>
    <w:tmpl w:val="72FA463A"/>
    <w:lvl w:ilvl="0" w:tplc="0AB07C46">
      <w:start w:val="1"/>
      <w:numFmt w:val="bullet"/>
      <w:lvlText w:val="-"/>
      <w:lvlJc w:val="left"/>
      <w:pPr>
        <w:ind w:left="720" w:hanging="360"/>
      </w:pPr>
      <w:rPr>
        <w:rFonts w:ascii="Times New Roman" w:hAnsi="Times New Roman"/>
      </w:rPr>
    </w:lvl>
    <w:lvl w:ilvl="1" w:tplc="1BC47340">
      <w:start w:val="1"/>
      <w:numFmt w:val="bullet"/>
      <w:lvlText w:val="o"/>
      <w:lvlJc w:val="left"/>
      <w:pPr>
        <w:ind w:left="1440" w:hanging="360"/>
      </w:pPr>
      <w:rPr>
        <w:rFonts w:ascii="Courier New" w:hAnsi="Courier New"/>
      </w:rPr>
    </w:lvl>
    <w:lvl w:ilvl="2" w:tplc="F8243C6C">
      <w:start w:val="1"/>
      <w:numFmt w:val="bullet"/>
      <w:lvlText w:val=""/>
      <w:lvlJc w:val="left"/>
      <w:pPr>
        <w:ind w:left="2160" w:hanging="360"/>
      </w:pPr>
      <w:rPr>
        <w:rFonts w:ascii="Wingdings" w:hAnsi="Wingdings"/>
      </w:rPr>
    </w:lvl>
    <w:lvl w:ilvl="3" w:tplc="4576240C">
      <w:start w:val="1"/>
      <w:numFmt w:val="bullet"/>
      <w:lvlText w:val=""/>
      <w:lvlJc w:val="left"/>
      <w:pPr>
        <w:ind w:left="2880" w:hanging="360"/>
      </w:pPr>
      <w:rPr>
        <w:rFonts w:ascii="Symbol" w:hAnsi="Symbol"/>
      </w:rPr>
    </w:lvl>
    <w:lvl w:ilvl="4" w:tplc="5C7216E2">
      <w:start w:val="1"/>
      <w:numFmt w:val="bullet"/>
      <w:lvlText w:val="o"/>
      <w:lvlJc w:val="left"/>
      <w:pPr>
        <w:ind w:left="3600" w:hanging="360"/>
      </w:pPr>
      <w:rPr>
        <w:rFonts w:ascii="Courier New" w:hAnsi="Courier New"/>
      </w:rPr>
    </w:lvl>
    <w:lvl w:ilvl="5" w:tplc="257EC878">
      <w:start w:val="1"/>
      <w:numFmt w:val="bullet"/>
      <w:lvlText w:val=""/>
      <w:lvlJc w:val="left"/>
      <w:pPr>
        <w:ind w:left="4320" w:hanging="360"/>
      </w:pPr>
      <w:rPr>
        <w:rFonts w:ascii="Wingdings" w:hAnsi="Wingdings"/>
      </w:rPr>
    </w:lvl>
    <w:lvl w:ilvl="6" w:tplc="5C1870B8">
      <w:start w:val="1"/>
      <w:numFmt w:val="bullet"/>
      <w:lvlText w:val=""/>
      <w:lvlJc w:val="left"/>
      <w:pPr>
        <w:ind w:left="5040" w:hanging="360"/>
      </w:pPr>
      <w:rPr>
        <w:rFonts w:ascii="Symbol" w:hAnsi="Symbol"/>
      </w:rPr>
    </w:lvl>
    <w:lvl w:ilvl="7" w:tplc="A418CC56">
      <w:start w:val="1"/>
      <w:numFmt w:val="bullet"/>
      <w:lvlText w:val="o"/>
      <w:lvlJc w:val="left"/>
      <w:pPr>
        <w:ind w:left="5760" w:hanging="360"/>
      </w:pPr>
      <w:rPr>
        <w:rFonts w:ascii="Courier New" w:hAnsi="Courier New"/>
      </w:rPr>
    </w:lvl>
    <w:lvl w:ilvl="8" w:tplc="87343A4C">
      <w:start w:val="1"/>
      <w:numFmt w:val="bullet"/>
      <w:lvlText w:val=""/>
      <w:lvlJc w:val="left"/>
      <w:pPr>
        <w:ind w:left="6480" w:hanging="360"/>
      </w:pPr>
      <w:rPr>
        <w:rFonts w:ascii="Wingdings" w:hAnsi="Wingdings"/>
      </w:rPr>
    </w:lvl>
  </w:abstractNum>
  <w:abstractNum w:abstractNumId="27" w15:restartNumberingAfterBreak="0">
    <w:nsid w:val="34E87988"/>
    <w:multiLevelType w:val="singleLevel"/>
    <w:tmpl w:val="2DB23BAD"/>
    <w:lvl w:ilvl="0">
      <w:start w:val="1"/>
      <w:numFmt w:val="decimal"/>
      <w:lvlText w:val="%1."/>
      <w:lvlJc w:val="left"/>
      <w:pPr>
        <w:tabs>
          <w:tab w:val="num" w:pos="360"/>
        </w:tabs>
        <w:ind w:left="360" w:hanging="360"/>
      </w:pPr>
    </w:lvl>
  </w:abstractNum>
  <w:abstractNum w:abstractNumId="28" w15:restartNumberingAfterBreak="0">
    <w:nsid w:val="35751221"/>
    <w:multiLevelType w:val="hybridMultilevel"/>
    <w:tmpl w:val="550872F8"/>
    <w:lvl w:ilvl="0" w:tplc="C35E858C">
      <w:start w:val="1"/>
      <w:numFmt w:val="bullet"/>
      <w:lvlText w:val="-"/>
      <w:lvlJc w:val="left"/>
      <w:pPr>
        <w:ind w:left="720" w:hanging="360"/>
      </w:pPr>
      <w:rPr>
        <w:rFonts w:ascii="Times New Roman" w:hAnsi="Times New Roman"/>
      </w:rPr>
    </w:lvl>
    <w:lvl w:ilvl="1" w:tplc="C63EE9A6">
      <w:start w:val="1"/>
      <w:numFmt w:val="bullet"/>
      <w:lvlText w:val="o"/>
      <w:lvlJc w:val="left"/>
      <w:pPr>
        <w:ind w:left="1440" w:hanging="360"/>
      </w:pPr>
      <w:rPr>
        <w:rFonts w:ascii="Courier New" w:hAnsi="Courier New"/>
      </w:rPr>
    </w:lvl>
    <w:lvl w:ilvl="2" w:tplc="1CEE5332">
      <w:start w:val="1"/>
      <w:numFmt w:val="bullet"/>
      <w:lvlText w:val=""/>
      <w:lvlJc w:val="left"/>
      <w:pPr>
        <w:ind w:left="2160" w:hanging="360"/>
      </w:pPr>
      <w:rPr>
        <w:rFonts w:ascii="Wingdings" w:hAnsi="Wingdings"/>
      </w:rPr>
    </w:lvl>
    <w:lvl w:ilvl="3" w:tplc="1896B60C">
      <w:start w:val="1"/>
      <w:numFmt w:val="bullet"/>
      <w:lvlText w:val=""/>
      <w:lvlJc w:val="left"/>
      <w:pPr>
        <w:ind w:left="2880" w:hanging="360"/>
      </w:pPr>
      <w:rPr>
        <w:rFonts w:ascii="Symbol" w:hAnsi="Symbol"/>
      </w:rPr>
    </w:lvl>
    <w:lvl w:ilvl="4" w:tplc="9FAAE4AE">
      <w:start w:val="1"/>
      <w:numFmt w:val="bullet"/>
      <w:lvlText w:val="o"/>
      <w:lvlJc w:val="left"/>
      <w:pPr>
        <w:ind w:left="3600" w:hanging="360"/>
      </w:pPr>
      <w:rPr>
        <w:rFonts w:ascii="Courier New" w:hAnsi="Courier New"/>
      </w:rPr>
    </w:lvl>
    <w:lvl w:ilvl="5" w:tplc="7EDC5EDC">
      <w:start w:val="1"/>
      <w:numFmt w:val="bullet"/>
      <w:lvlText w:val=""/>
      <w:lvlJc w:val="left"/>
      <w:pPr>
        <w:ind w:left="4320" w:hanging="360"/>
      </w:pPr>
      <w:rPr>
        <w:rFonts w:ascii="Wingdings" w:hAnsi="Wingdings"/>
      </w:rPr>
    </w:lvl>
    <w:lvl w:ilvl="6" w:tplc="A5263CC8">
      <w:start w:val="1"/>
      <w:numFmt w:val="bullet"/>
      <w:lvlText w:val=""/>
      <w:lvlJc w:val="left"/>
      <w:pPr>
        <w:ind w:left="5040" w:hanging="360"/>
      </w:pPr>
      <w:rPr>
        <w:rFonts w:ascii="Symbol" w:hAnsi="Symbol"/>
      </w:rPr>
    </w:lvl>
    <w:lvl w:ilvl="7" w:tplc="34BC67BA">
      <w:start w:val="1"/>
      <w:numFmt w:val="bullet"/>
      <w:lvlText w:val="o"/>
      <w:lvlJc w:val="left"/>
      <w:pPr>
        <w:ind w:left="5760" w:hanging="360"/>
      </w:pPr>
      <w:rPr>
        <w:rFonts w:ascii="Courier New" w:hAnsi="Courier New"/>
      </w:rPr>
    </w:lvl>
    <w:lvl w:ilvl="8" w:tplc="D71CFBE4">
      <w:start w:val="1"/>
      <w:numFmt w:val="bullet"/>
      <w:lvlText w:val=""/>
      <w:lvlJc w:val="left"/>
      <w:pPr>
        <w:ind w:left="6480" w:hanging="360"/>
      </w:pPr>
      <w:rPr>
        <w:rFonts w:ascii="Wingdings" w:hAnsi="Wingdings"/>
      </w:rPr>
    </w:lvl>
  </w:abstractNum>
  <w:abstractNum w:abstractNumId="29" w15:restartNumberingAfterBreak="0">
    <w:nsid w:val="3929087D"/>
    <w:multiLevelType w:val="hybridMultilevel"/>
    <w:tmpl w:val="38D0CBBA"/>
    <w:lvl w:ilvl="0" w:tplc="D2FCC592">
      <w:start w:val="1"/>
      <w:numFmt w:val="bullet"/>
      <w:lvlText w:val="-"/>
      <w:lvlJc w:val="left"/>
      <w:pPr>
        <w:ind w:left="720" w:hanging="360"/>
      </w:pPr>
      <w:rPr>
        <w:rFonts w:ascii="Times New Roman" w:hAnsi="Times New Roman"/>
      </w:rPr>
    </w:lvl>
    <w:lvl w:ilvl="1" w:tplc="ED28DE18">
      <w:start w:val="1"/>
      <w:numFmt w:val="bullet"/>
      <w:lvlText w:val="o"/>
      <w:lvlJc w:val="left"/>
      <w:pPr>
        <w:ind w:left="1440" w:hanging="360"/>
      </w:pPr>
      <w:rPr>
        <w:rFonts w:ascii="Courier New" w:hAnsi="Courier New"/>
      </w:rPr>
    </w:lvl>
    <w:lvl w:ilvl="2" w:tplc="CE9CC048">
      <w:start w:val="1"/>
      <w:numFmt w:val="bullet"/>
      <w:lvlText w:val=""/>
      <w:lvlJc w:val="left"/>
      <w:pPr>
        <w:ind w:left="2160" w:hanging="360"/>
      </w:pPr>
      <w:rPr>
        <w:rFonts w:ascii="Wingdings" w:hAnsi="Wingdings"/>
      </w:rPr>
    </w:lvl>
    <w:lvl w:ilvl="3" w:tplc="0308A248">
      <w:start w:val="1"/>
      <w:numFmt w:val="bullet"/>
      <w:lvlText w:val=""/>
      <w:lvlJc w:val="left"/>
      <w:pPr>
        <w:ind w:left="2880" w:hanging="360"/>
      </w:pPr>
      <w:rPr>
        <w:rFonts w:ascii="Symbol" w:hAnsi="Symbol"/>
      </w:rPr>
    </w:lvl>
    <w:lvl w:ilvl="4" w:tplc="1E249F6E">
      <w:start w:val="1"/>
      <w:numFmt w:val="bullet"/>
      <w:lvlText w:val="o"/>
      <w:lvlJc w:val="left"/>
      <w:pPr>
        <w:ind w:left="3600" w:hanging="360"/>
      </w:pPr>
      <w:rPr>
        <w:rFonts w:ascii="Courier New" w:hAnsi="Courier New"/>
      </w:rPr>
    </w:lvl>
    <w:lvl w:ilvl="5" w:tplc="A9221450">
      <w:start w:val="1"/>
      <w:numFmt w:val="bullet"/>
      <w:lvlText w:val=""/>
      <w:lvlJc w:val="left"/>
      <w:pPr>
        <w:ind w:left="4320" w:hanging="360"/>
      </w:pPr>
      <w:rPr>
        <w:rFonts w:ascii="Wingdings" w:hAnsi="Wingdings"/>
      </w:rPr>
    </w:lvl>
    <w:lvl w:ilvl="6" w:tplc="AAF4E37A">
      <w:start w:val="1"/>
      <w:numFmt w:val="bullet"/>
      <w:lvlText w:val=""/>
      <w:lvlJc w:val="left"/>
      <w:pPr>
        <w:ind w:left="5040" w:hanging="360"/>
      </w:pPr>
      <w:rPr>
        <w:rFonts w:ascii="Symbol" w:hAnsi="Symbol"/>
      </w:rPr>
    </w:lvl>
    <w:lvl w:ilvl="7" w:tplc="77BC04B8">
      <w:start w:val="1"/>
      <w:numFmt w:val="bullet"/>
      <w:lvlText w:val="o"/>
      <w:lvlJc w:val="left"/>
      <w:pPr>
        <w:ind w:left="5760" w:hanging="360"/>
      </w:pPr>
      <w:rPr>
        <w:rFonts w:ascii="Courier New" w:hAnsi="Courier New"/>
      </w:rPr>
    </w:lvl>
    <w:lvl w:ilvl="8" w:tplc="4B4AD8DA">
      <w:start w:val="1"/>
      <w:numFmt w:val="bullet"/>
      <w:lvlText w:val=""/>
      <w:lvlJc w:val="left"/>
      <w:pPr>
        <w:ind w:left="6480" w:hanging="360"/>
      </w:pPr>
      <w:rPr>
        <w:rFonts w:ascii="Wingdings" w:hAnsi="Wingdings"/>
      </w:rPr>
    </w:lvl>
  </w:abstractNum>
  <w:abstractNum w:abstractNumId="30" w15:restartNumberingAfterBreak="0">
    <w:nsid w:val="42B674D2"/>
    <w:multiLevelType w:val="hybridMultilevel"/>
    <w:tmpl w:val="4F5E54C4"/>
    <w:lvl w:ilvl="0" w:tplc="D56C3110">
      <w:start w:val="1"/>
      <w:numFmt w:val="lowerLetter"/>
      <w:lvlText w:val="%1."/>
      <w:lvlJc w:val="left"/>
      <w:pPr>
        <w:ind w:left="720" w:hanging="360"/>
      </w:pPr>
    </w:lvl>
    <w:lvl w:ilvl="1" w:tplc="A44A33D8">
      <w:start w:val="1"/>
      <w:numFmt w:val="lowerLetter"/>
      <w:lvlText w:val="%2."/>
      <w:lvlJc w:val="left"/>
      <w:pPr>
        <w:ind w:left="1440" w:hanging="360"/>
      </w:pPr>
    </w:lvl>
    <w:lvl w:ilvl="2" w:tplc="6342350C">
      <w:start w:val="1"/>
      <w:numFmt w:val="lowerRoman"/>
      <w:lvlText w:val="%3."/>
      <w:lvlJc w:val="right"/>
      <w:pPr>
        <w:ind w:left="2160" w:hanging="180"/>
      </w:pPr>
    </w:lvl>
    <w:lvl w:ilvl="3" w:tplc="6F3CE860">
      <w:start w:val="1"/>
      <w:numFmt w:val="decimal"/>
      <w:lvlText w:val="%4."/>
      <w:lvlJc w:val="left"/>
      <w:pPr>
        <w:ind w:left="2880" w:hanging="360"/>
      </w:pPr>
    </w:lvl>
    <w:lvl w:ilvl="4" w:tplc="276CC2EE">
      <w:start w:val="1"/>
      <w:numFmt w:val="lowerLetter"/>
      <w:lvlText w:val="%5."/>
      <w:lvlJc w:val="left"/>
      <w:pPr>
        <w:ind w:left="3600" w:hanging="360"/>
      </w:pPr>
    </w:lvl>
    <w:lvl w:ilvl="5" w:tplc="B4B6564C">
      <w:start w:val="1"/>
      <w:numFmt w:val="lowerRoman"/>
      <w:lvlText w:val="%6."/>
      <w:lvlJc w:val="right"/>
      <w:pPr>
        <w:ind w:left="4320" w:hanging="180"/>
      </w:pPr>
    </w:lvl>
    <w:lvl w:ilvl="6" w:tplc="16BEE6C8">
      <w:start w:val="1"/>
      <w:numFmt w:val="decimal"/>
      <w:lvlText w:val="%7."/>
      <w:lvlJc w:val="left"/>
      <w:pPr>
        <w:ind w:left="5040" w:hanging="360"/>
      </w:pPr>
    </w:lvl>
    <w:lvl w:ilvl="7" w:tplc="4B7E8190">
      <w:start w:val="1"/>
      <w:numFmt w:val="lowerLetter"/>
      <w:lvlText w:val="%8."/>
      <w:lvlJc w:val="left"/>
      <w:pPr>
        <w:ind w:left="5760" w:hanging="360"/>
      </w:pPr>
    </w:lvl>
    <w:lvl w:ilvl="8" w:tplc="0E7E772E">
      <w:start w:val="1"/>
      <w:numFmt w:val="lowerRoman"/>
      <w:lvlText w:val="%9."/>
      <w:lvlJc w:val="right"/>
      <w:pPr>
        <w:ind w:left="6480" w:hanging="180"/>
      </w:pPr>
    </w:lvl>
  </w:abstractNum>
  <w:abstractNum w:abstractNumId="31" w15:restartNumberingAfterBreak="0">
    <w:nsid w:val="44B925EB"/>
    <w:multiLevelType w:val="hybridMultilevel"/>
    <w:tmpl w:val="327C0846"/>
    <w:lvl w:ilvl="0" w:tplc="4F1A29AA">
      <w:start w:val="1"/>
      <w:numFmt w:val="lowerLetter"/>
      <w:lvlText w:val="%1."/>
      <w:lvlJc w:val="left"/>
      <w:pPr>
        <w:ind w:left="720" w:hanging="360"/>
      </w:pPr>
      <w:rPr>
        <w:b/>
      </w:rPr>
    </w:lvl>
    <w:lvl w:ilvl="1" w:tplc="A91403D2">
      <w:start w:val="1"/>
      <w:numFmt w:val="lowerLetter"/>
      <w:lvlText w:val="%2."/>
      <w:lvlJc w:val="left"/>
      <w:pPr>
        <w:ind w:left="1440" w:hanging="360"/>
      </w:pPr>
    </w:lvl>
    <w:lvl w:ilvl="2" w:tplc="EAF43E5A">
      <w:start w:val="1"/>
      <w:numFmt w:val="lowerRoman"/>
      <w:lvlText w:val="%3."/>
      <w:lvlJc w:val="right"/>
      <w:pPr>
        <w:ind w:left="2160" w:hanging="180"/>
      </w:pPr>
    </w:lvl>
    <w:lvl w:ilvl="3" w:tplc="4C7CBD8C">
      <w:start w:val="1"/>
      <w:numFmt w:val="decimal"/>
      <w:lvlText w:val="%4."/>
      <w:lvlJc w:val="left"/>
      <w:pPr>
        <w:ind w:left="2880" w:hanging="360"/>
      </w:pPr>
    </w:lvl>
    <w:lvl w:ilvl="4" w:tplc="4634D076">
      <w:start w:val="1"/>
      <w:numFmt w:val="lowerLetter"/>
      <w:lvlText w:val="%5."/>
      <w:lvlJc w:val="left"/>
      <w:pPr>
        <w:ind w:left="3600" w:hanging="360"/>
      </w:pPr>
    </w:lvl>
    <w:lvl w:ilvl="5" w:tplc="FB9AFAD0">
      <w:start w:val="1"/>
      <w:numFmt w:val="lowerRoman"/>
      <w:lvlText w:val="%6."/>
      <w:lvlJc w:val="right"/>
      <w:pPr>
        <w:ind w:left="4320" w:hanging="180"/>
      </w:pPr>
    </w:lvl>
    <w:lvl w:ilvl="6" w:tplc="9C7CB82C">
      <w:start w:val="1"/>
      <w:numFmt w:val="decimal"/>
      <w:lvlText w:val="%7."/>
      <w:lvlJc w:val="left"/>
      <w:pPr>
        <w:ind w:left="5040" w:hanging="360"/>
      </w:pPr>
    </w:lvl>
    <w:lvl w:ilvl="7" w:tplc="F09651F8">
      <w:start w:val="1"/>
      <w:numFmt w:val="lowerLetter"/>
      <w:lvlText w:val="%8."/>
      <w:lvlJc w:val="left"/>
      <w:pPr>
        <w:ind w:left="5760" w:hanging="360"/>
      </w:pPr>
    </w:lvl>
    <w:lvl w:ilvl="8" w:tplc="FAEA9ACC">
      <w:start w:val="1"/>
      <w:numFmt w:val="lowerRoman"/>
      <w:lvlText w:val="%9."/>
      <w:lvlJc w:val="right"/>
      <w:pPr>
        <w:ind w:left="6480" w:hanging="180"/>
      </w:pPr>
    </w:lvl>
  </w:abstractNum>
  <w:abstractNum w:abstractNumId="32" w15:restartNumberingAfterBreak="0">
    <w:nsid w:val="4C6E5916"/>
    <w:multiLevelType w:val="hybridMultilevel"/>
    <w:tmpl w:val="8FC06180"/>
    <w:lvl w:ilvl="0" w:tplc="14AEBC12">
      <w:start w:val="1"/>
      <w:numFmt w:val="bullet"/>
      <w:lvlText w:val="-"/>
      <w:lvlJc w:val="left"/>
      <w:pPr>
        <w:ind w:left="720" w:hanging="360"/>
      </w:pPr>
      <w:rPr>
        <w:rFonts w:ascii="Times New Roman" w:hAnsi="Times New Roman"/>
      </w:rPr>
    </w:lvl>
    <w:lvl w:ilvl="1" w:tplc="8196C15E">
      <w:start w:val="1"/>
      <w:numFmt w:val="bullet"/>
      <w:lvlText w:val="o"/>
      <w:lvlJc w:val="left"/>
      <w:pPr>
        <w:ind w:left="1440" w:hanging="360"/>
      </w:pPr>
      <w:rPr>
        <w:rFonts w:ascii="Courier New" w:hAnsi="Courier New"/>
      </w:rPr>
    </w:lvl>
    <w:lvl w:ilvl="2" w:tplc="BF302182">
      <w:start w:val="1"/>
      <w:numFmt w:val="bullet"/>
      <w:lvlText w:val=""/>
      <w:lvlJc w:val="left"/>
      <w:pPr>
        <w:ind w:left="2160" w:hanging="360"/>
      </w:pPr>
      <w:rPr>
        <w:rFonts w:ascii="Wingdings" w:hAnsi="Wingdings"/>
      </w:rPr>
    </w:lvl>
    <w:lvl w:ilvl="3" w:tplc="D174F200">
      <w:start w:val="1"/>
      <w:numFmt w:val="bullet"/>
      <w:lvlText w:val=""/>
      <w:lvlJc w:val="left"/>
      <w:pPr>
        <w:ind w:left="2880" w:hanging="360"/>
      </w:pPr>
      <w:rPr>
        <w:rFonts w:ascii="Symbol" w:hAnsi="Symbol"/>
      </w:rPr>
    </w:lvl>
    <w:lvl w:ilvl="4" w:tplc="9A2C2C54">
      <w:start w:val="1"/>
      <w:numFmt w:val="bullet"/>
      <w:lvlText w:val="o"/>
      <w:lvlJc w:val="left"/>
      <w:pPr>
        <w:ind w:left="3600" w:hanging="360"/>
      </w:pPr>
      <w:rPr>
        <w:rFonts w:ascii="Courier New" w:hAnsi="Courier New"/>
      </w:rPr>
    </w:lvl>
    <w:lvl w:ilvl="5" w:tplc="0242F2D6">
      <w:start w:val="1"/>
      <w:numFmt w:val="bullet"/>
      <w:lvlText w:val=""/>
      <w:lvlJc w:val="left"/>
      <w:pPr>
        <w:ind w:left="4320" w:hanging="360"/>
      </w:pPr>
      <w:rPr>
        <w:rFonts w:ascii="Wingdings" w:hAnsi="Wingdings"/>
      </w:rPr>
    </w:lvl>
    <w:lvl w:ilvl="6" w:tplc="C3C87F72">
      <w:start w:val="1"/>
      <w:numFmt w:val="bullet"/>
      <w:lvlText w:val=""/>
      <w:lvlJc w:val="left"/>
      <w:pPr>
        <w:ind w:left="5040" w:hanging="360"/>
      </w:pPr>
      <w:rPr>
        <w:rFonts w:ascii="Symbol" w:hAnsi="Symbol"/>
      </w:rPr>
    </w:lvl>
    <w:lvl w:ilvl="7" w:tplc="DDFA42D2">
      <w:start w:val="1"/>
      <w:numFmt w:val="bullet"/>
      <w:lvlText w:val="o"/>
      <w:lvlJc w:val="left"/>
      <w:pPr>
        <w:ind w:left="5760" w:hanging="360"/>
      </w:pPr>
      <w:rPr>
        <w:rFonts w:ascii="Courier New" w:hAnsi="Courier New"/>
      </w:rPr>
    </w:lvl>
    <w:lvl w:ilvl="8" w:tplc="E09A007C">
      <w:start w:val="1"/>
      <w:numFmt w:val="bullet"/>
      <w:lvlText w:val=""/>
      <w:lvlJc w:val="left"/>
      <w:pPr>
        <w:ind w:left="6480" w:hanging="360"/>
      </w:pPr>
      <w:rPr>
        <w:rFonts w:ascii="Wingdings" w:hAnsi="Wingdings"/>
      </w:rPr>
    </w:lvl>
  </w:abstractNum>
  <w:abstractNum w:abstractNumId="33" w15:restartNumberingAfterBreak="0">
    <w:nsid w:val="519D3581"/>
    <w:multiLevelType w:val="hybridMultilevel"/>
    <w:tmpl w:val="3C564132"/>
    <w:lvl w:ilvl="0" w:tplc="5F166682">
      <w:start w:val="1"/>
      <w:numFmt w:val="lowerLetter"/>
      <w:lvlText w:val="%1."/>
      <w:lvlJc w:val="left"/>
      <w:pPr>
        <w:ind w:left="720" w:hanging="360"/>
      </w:pPr>
    </w:lvl>
    <w:lvl w:ilvl="1" w:tplc="18DC05B8">
      <w:start w:val="1"/>
      <w:numFmt w:val="lowerLetter"/>
      <w:lvlText w:val="%2."/>
      <w:lvlJc w:val="left"/>
      <w:pPr>
        <w:ind w:left="1440" w:hanging="360"/>
      </w:pPr>
    </w:lvl>
    <w:lvl w:ilvl="2" w:tplc="DC903CC2">
      <w:start w:val="1"/>
      <w:numFmt w:val="lowerRoman"/>
      <w:lvlText w:val="%3."/>
      <w:lvlJc w:val="right"/>
      <w:pPr>
        <w:ind w:left="2160" w:hanging="180"/>
      </w:pPr>
    </w:lvl>
    <w:lvl w:ilvl="3" w:tplc="46B88C0A">
      <w:start w:val="1"/>
      <w:numFmt w:val="decimal"/>
      <w:lvlText w:val="%4."/>
      <w:lvlJc w:val="left"/>
      <w:pPr>
        <w:ind w:left="2880" w:hanging="360"/>
      </w:pPr>
    </w:lvl>
    <w:lvl w:ilvl="4" w:tplc="F2705D82">
      <w:start w:val="1"/>
      <w:numFmt w:val="lowerLetter"/>
      <w:lvlText w:val="%5."/>
      <w:lvlJc w:val="left"/>
      <w:pPr>
        <w:ind w:left="3600" w:hanging="360"/>
      </w:pPr>
    </w:lvl>
    <w:lvl w:ilvl="5" w:tplc="967EE160">
      <w:start w:val="1"/>
      <w:numFmt w:val="lowerRoman"/>
      <w:lvlText w:val="%6."/>
      <w:lvlJc w:val="right"/>
      <w:pPr>
        <w:ind w:left="4320" w:hanging="180"/>
      </w:pPr>
    </w:lvl>
    <w:lvl w:ilvl="6" w:tplc="B2202A02">
      <w:start w:val="1"/>
      <w:numFmt w:val="decimal"/>
      <w:lvlText w:val="%7."/>
      <w:lvlJc w:val="left"/>
      <w:pPr>
        <w:ind w:left="5040" w:hanging="360"/>
      </w:pPr>
    </w:lvl>
    <w:lvl w:ilvl="7" w:tplc="0A747840">
      <w:start w:val="1"/>
      <w:numFmt w:val="lowerLetter"/>
      <w:lvlText w:val="%8."/>
      <w:lvlJc w:val="left"/>
      <w:pPr>
        <w:ind w:left="5760" w:hanging="360"/>
      </w:pPr>
    </w:lvl>
    <w:lvl w:ilvl="8" w:tplc="8D72D028">
      <w:start w:val="1"/>
      <w:numFmt w:val="lowerRoman"/>
      <w:lvlText w:val="%9."/>
      <w:lvlJc w:val="right"/>
      <w:pPr>
        <w:ind w:left="6480" w:hanging="180"/>
      </w:pPr>
    </w:lvl>
  </w:abstractNum>
  <w:abstractNum w:abstractNumId="34" w15:restartNumberingAfterBreak="0">
    <w:nsid w:val="53CC7A0F"/>
    <w:multiLevelType w:val="hybridMultilevel"/>
    <w:tmpl w:val="CD98D4CA"/>
    <w:lvl w:ilvl="0" w:tplc="6FC8D4A8">
      <w:start w:val="1"/>
      <w:numFmt w:val="lowerLetter"/>
      <w:lvlText w:val="%1."/>
      <w:lvlJc w:val="left"/>
      <w:pPr>
        <w:ind w:left="720" w:hanging="360"/>
      </w:pPr>
    </w:lvl>
    <w:lvl w:ilvl="1" w:tplc="B90229BA">
      <w:start w:val="1"/>
      <w:numFmt w:val="lowerLetter"/>
      <w:lvlText w:val="%2."/>
      <w:lvlJc w:val="left"/>
      <w:pPr>
        <w:ind w:left="1440" w:hanging="360"/>
      </w:pPr>
    </w:lvl>
    <w:lvl w:ilvl="2" w:tplc="20A0F488">
      <w:start w:val="1"/>
      <w:numFmt w:val="lowerRoman"/>
      <w:lvlText w:val="%3."/>
      <w:lvlJc w:val="right"/>
      <w:pPr>
        <w:ind w:left="2160" w:hanging="180"/>
      </w:pPr>
    </w:lvl>
    <w:lvl w:ilvl="3" w:tplc="B1546744">
      <w:start w:val="1"/>
      <w:numFmt w:val="decimal"/>
      <w:lvlText w:val="%4."/>
      <w:lvlJc w:val="left"/>
      <w:pPr>
        <w:ind w:left="2880" w:hanging="360"/>
      </w:pPr>
    </w:lvl>
    <w:lvl w:ilvl="4" w:tplc="F8988DF8">
      <w:start w:val="1"/>
      <w:numFmt w:val="lowerLetter"/>
      <w:lvlText w:val="%5."/>
      <w:lvlJc w:val="left"/>
      <w:pPr>
        <w:ind w:left="3600" w:hanging="360"/>
      </w:pPr>
    </w:lvl>
    <w:lvl w:ilvl="5" w:tplc="08F885CC">
      <w:start w:val="1"/>
      <w:numFmt w:val="lowerRoman"/>
      <w:lvlText w:val="%6."/>
      <w:lvlJc w:val="right"/>
      <w:pPr>
        <w:ind w:left="4320" w:hanging="180"/>
      </w:pPr>
    </w:lvl>
    <w:lvl w:ilvl="6" w:tplc="725C9098">
      <w:start w:val="1"/>
      <w:numFmt w:val="decimal"/>
      <w:lvlText w:val="%7."/>
      <w:lvlJc w:val="left"/>
      <w:pPr>
        <w:ind w:left="5040" w:hanging="360"/>
      </w:pPr>
    </w:lvl>
    <w:lvl w:ilvl="7" w:tplc="9276607E">
      <w:start w:val="1"/>
      <w:numFmt w:val="lowerLetter"/>
      <w:lvlText w:val="%8."/>
      <w:lvlJc w:val="left"/>
      <w:pPr>
        <w:ind w:left="5760" w:hanging="360"/>
      </w:pPr>
    </w:lvl>
    <w:lvl w:ilvl="8" w:tplc="57CEF45A">
      <w:start w:val="1"/>
      <w:numFmt w:val="lowerRoman"/>
      <w:lvlText w:val="%9."/>
      <w:lvlJc w:val="right"/>
      <w:pPr>
        <w:ind w:left="6480" w:hanging="180"/>
      </w:pPr>
    </w:lvl>
  </w:abstractNum>
  <w:abstractNum w:abstractNumId="35" w15:restartNumberingAfterBreak="0">
    <w:nsid w:val="53DF5CD7"/>
    <w:multiLevelType w:val="hybridMultilevel"/>
    <w:tmpl w:val="63E85B58"/>
    <w:lvl w:ilvl="0" w:tplc="6DACC574">
      <w:start w:val="1"/>
      <w:numFmt w:val="lowerLetter"/>
      <w:lvlText w:val="%1."/>
      <w:lvlJc w:val="left"/>
      <w:pPr>
        <w:ind w:left="720" w:hanging="360"/>
      </w:pPr>
    </w:lvl>
    <w:lvl w:ilvl="1" w:tplc="6EDC6706">
      <w:start w:val="1"/>
      <w:numFmt w:val="lowerLetter"/>
      <w:lvlText w:val="%2."/>
      <w:lvlJc w:val="left"/>
      <w:pPr>
        <w:ind w:left="1440" w:hanging="360"/>
      </w:pPr>
    </w:lvl>
    <w:lvl w:ilvl="2" w:tplc="F1A049FA">
      <w:start w:val="1"/>
      <w:numFmt w:val="lowerRoman"/>
      <w:lvlText w:val="%3."/>
      <w:lvlJc w:val="right"/>
      <w:pPr>
        <w:ind w:left="2160" w:hanging="180"/>
      </w:pPr>
    </w:lvl>
    <w:lvl w:ilvl="3" w:tplc="5DE8F0CC">
      <w:start w:val="1"/>
      <w:numFmt w:val="decimal"/>
      <w:lvlText w:val="%4."/>
      <w:lvlJc w:val="left"/>
      <w:pPr>
        <w:ind w:left="2880" w:hanging="360"/>
      </w:pPr>
    </w:lvl>
    <w:lvl w:ilvl="4" w:tplc="5726C748">
      <w:start w:val="1"/>
      <w:numFmt w:val="lowerLetter"/>
      <w:lvlText w:val="%5."/>
      <w:lvlJc w:val="left"/>
      <w:pPr>
        <w:ind w:left="3600" w:hanging="360"/>
      </w:pPr>
    </w:lvl>
    <w:lvl w:ilvl="5" w:tplc="C09E0822">
      <w:start w:val="1"/>
      <w:numFmt w:val="lowerRoman"/>
      <w:lvlText w:val="%6."/>
      <w:lvlJc w:val="right"/>
      <w:pPr>
        <w:ind w:left="4320" w:hanging="180"/>
      </w:pPr>
    </w:lvl>
    <w:lvl w:ilvl="6" w:tplc="4F3041B8">
      <w:start w:val="1"/>
      <w:numFmt w:val="decimal"/>
      <w:lvlText w:val="%7."/>
      <w:lvlJc w:val="left"/>
      <w:pPr>
        <w:ind w:left="5040" w:hanging="360"/>
      </w:pPr>
    </w:lvl>
    <w:lvl w:ilvl="7" w:tplc="A78E76F6">
      <w:start w:val="1"/>
      <w:numFmt w:val="lowerLetter"/>
      <w:lvlText w:val="%8."/>
      <w:lvlJc w:val="left"/>
      <w:pPr>
        <w:ind w:left="5760" w:hanging="360"/>
      </w:pPr>
    </w:lvl>
    <w:lvl w:ilvl="8" w:tplc="569ADBB6">
      <w:start w:val="1"/>
      <w:numFmt w:val="lowerRoman"/>
      <w:lvlText w:val="%9."/>
      <w:lvlJc w:val="right"/>
      <w:pPr>
        <w:ind w:left="6480" w:hanging="180"/>
      </w:pPr>
    </w:lvl>
  </w:abstractNum>
  <w:abstractNum w:abstractNumId="36" w15:restartNumberingAfterBreak="0">
    <w:nsid w:val="595F603E"/>
    <w:multiLevelType w:val="hybridMultilevel"/>
    <w:tmpl w:val="8B64229C"/>
    <w:lvl w:ilvl="0" w:tplc="07F487E2">
      <w:start w:val="1"/>
      <w:numFmt w:val="bullet"/>
      <w:lvlText w:val="-"/>
      <w:lvlJc w:val="left"/>
      <w:pPr>
        <w:ind w:left="720" w:hanging="360"/>
      </w:pPr>
      <w:rPr>
        <w:rFonts w:ascii="Times New Roman" w:hAnsi="Times New Roman"/>
      </w:rPr>
    </w:lvl>
    <w:lvl w:ilvl="1" w:tplc="7786DA6E">
      <w:start w:val="1"/>
      <w:numFmt w:val="bullet"/>
      <w:lvlText w:val="o"/>
      <w:lvlJc w:val="left"/>
      <w:pPr>
        <w:ind w:left="1440" w:hanging="360"/>
      </w:pPr>
      <w:rPr>
        <w:rFonts w:ascii="Courier New" w:hAnsi="Courier New"/>
      </w:rPr>
    </w:lvl>
    <w:lvl w:ilvl="2" w:tplc="3708ADD0">
      <w:start w:val="1"/>
      <w:numFmt w:val="bullet"/>
      <w:lvlText w:val=""/>
      <w:lvlJc w:val="left"/>
      <w:pPr>
        <w:ind w:left="2160" w:hanging="360"/>
      </w:pPr>
      <w:rPr>
        <w:rFonts w:ascii="Wingdings" w:hAnsi="Wingdings"/>
      </w:rPr>
    </w:lvl>
    <w:lvl w:ilvl="3" w:tplc="A4BAE322">
      <w:start w:val="1"/>
      <w:numFmt w:val="bullet"/>
      <w:lvlText w:val=""/>
      <w:lvlJc w:val="left"/>
      <w:pPr>
        <w:ind w:left="2880" w:hanging="360"/>
      </w:pPr>
      <w:rPr>
        <w:rFonts w:ascii="Symbol" w:hAnsi="Symbol"/>
      </w:rPr>
    </w:lvl>
    <w:lvl w:ilvl="4" w:tplc="520E3FE2">
      <w:start w:val="1"/>
      <w:numFmt w:val="bullet"/>
      <w:lvlText w:val="o"/>
      <w:lvlJc w:val="left"/>
      <w:pPr>
        <w:ind w:left="3600" w:hanging="360"/>
      </w:pPr>
      <w:rPr>
        <w:rFonts w:ascii="Courier New" w:hAnsi="Courier New"/>
      </w:rPr>
    </w:lvl>
    <w:lvl w:ilvl="5" w:tplc="14543EDC">
      <w:start w:val="1"/>
      <w:numFmt w:val="bullet"/>
      <w:lvlText w:val=""/>
      <w:lvlJc w:val="left"/>
      <w:pPr>
        <w:ind w:left="4320" w:hanging="360"/>
      </w:pPr>
      <w:rPr>
        <w:rFonts w:ascii="Wingdings" w:hAnsi="Wingdings"/>
      </w:rPr>
    </w:lvl>
    <w:lvl w:ilvl="6" w:tplc="0F1626D0">
      <w:start w:val="1"/>
      <w:numFmt w:val="bullet"/>
      <w:lvlText w:val=""/>
      <w:lvlJc w:val="left"/>
      <w:pPr>
        <w:ind w:left="5040" w:hanging="360"/>
      </w:pPr>
      <w:rPr>
        <w:rFonts w:ascii="Symbol" w:hAnsi="Symbol"/>
      </w:rPr>
    </w:lvl>
    <w:lvl w:ilvl="7" w:tplc="3C8C507C">
      <w:start w:val="1"/>
      <w:numFmt w:val="bullet"/>
      <w:lvlText w:val="o"/>
      <w:lvlJc w:val="left"/>
      <w:pPr>
        <w:ind w:left="5760" w:hanging="360"/>
      </w:pPr>
      <w:rPr>
        <w:rFonts w:ascii="Courier New" w:hAnsi="Courier New"/>
      </w:rPr>
    </w:lvl>
    <w:lvl w:ilvl="8" w:tplc="36A49C84">
      <w:start w:val="1"/>
      <w:numFmt w:val="bullet"/>
      <w:lvlText w:val=""/>
      <w:lvlJc w:val="left"/>
      <w:pPr>
        <w:ind w:left="6480" w:hanging="360"/>
      </w:pPr>
      <w:rPr>
        <w:rFonts w:ascii="Wingdings" w:hAnsi="Wingdings"/>
      </w:rPr>
    </w:lvl>
  </w:abstractNum>
  <w:abstractNum w:abstractNumId="37" w15:restartNumberingAfterBreak="0">
    <w:nsid w:val="5D056103"/>
    <w:multiLevelType w:val="hybridMultilevel"/>
    <w:tmpl w:val="89446420"/>
    <w:lvl w:ilvl="0" w:tplc="2A62573A">
      <w:start w:val="1"/>
      <w:numFmt w:val="lowerLetter"/>
      <w:lvlText w:val="%1."/>
      <w:lvlJc w:val="left"/>
      <w:pPr>
        <w:ind w:left="720" w:hanging="360"/>
      </w:pPr>
      <w:rPr>
        <w:sz w:val="26"/>
      </w:rPr>
    </w:lvl>
    <w:lvl w:ilvl="1" w:tplc="A6A0EC8E">
      <w:start w:val="1"/>
      <w:numFmt w:val="lowerLetter"/>
      <w:lvlText w:val="%2."/>
      <w:lvlJc w:val="left"/>
      <w:pPr>
        <w:ind w:left="1440" w:hanging="360"/>
      </w:pPr>
    </w:lvl>
    <w:lvl w:ilvl="2" w:tplc="B7408DF6">
      <w:start w:val="1"/>
      <w:numFmt w:val="lowerRoman"/>
      <w:lvlText w:val="%3."/>
      <w:lvlJc w:val="right"/>
      <w:pPr>
        <w:ind w:left="2160" w:hanging="180"/>
      </w:pPr>
    </w:lvl>
    <w:lvl w:ilvl="3" w:tplc="7A884634">
      <w:start w:val="1"/>
      <w:numFmt w:val="decimal"/>
      <w:lvlText w:val="%4."/>
      <w:lvlJc w:val="left"/>
      <w:pPr>
        <w:ind w:left="2880" w:hanging="360"/>
      </w:pPr>
    </w:lvl>
    <w:lvl w:ilvl="4" w:tplc="B6A8D2EE">
      <w:start w:val="1"/>
      <w:numFmt w:val="lowerLetter"/>
      <w:lvlText w:val="%5."/>
      <w:lvlJc w:val="left"/>
      <w:pPr>
        <w:ind w:left="3600" w:hanging="360"/>
      </w:pPr>
    </w:lvl>
    <w:lvl w:ilvl="5" w:tplc="6B36654C">
      <w:start w:val="1"/>
      <w:numFmt w:val="lowerRoman"/>
      <w:lvlText w:val="%6."/>
      <w:lvlJc w:val="right"/>
      <w:pPr>
        <w:ind w:left="4320" w:hanging="180"/>
      </w:pPr>
    </w:lvl>
    <w:lvl w:ilvl="6" w:tplc="9F621F9C">
      <w:start w:val="1"/>
      <w:numFmt w:val="decimal"/>
      <w:lvlText w:val="%7."/>
      <w:lvlJc w:val="left"/>
      <w:pPr>
        <w:ind w:left="5040" w:hanging="360"/>
      </w:pPr>
    </w:lvl>
    <w:lvl w:ilvl="7" w:tplc="1172C24A">
      <w:start w:val="1"/>
      <w:numFmt w:val="lowerLetter"/>
      <w:lvlText w:val="%8."/>
      <w:lvlJc w:val="left"/>
      <w:pPr>
        <w:ind w:left="5760" w:hanging="360"/>
      </w:pPr>
    </w:lvl>
    <w:lvl w:ilvl="8" w:tplc="3148FEF4">
      <w:start w:val="1"/>
      <w:numFmt w:val="lowerRoman"/>
      <w:lvlText w:val="%9."/>
      <w:lvlJc w:val="right"/>
      <w:pPr>
        <w:ind w:left="6480" w:hanging="180"/>
      </w:pPr>
    </w:lvl>
  </w:abstractNum>
  <w:abstractNum w:abstractNumId="38" w15:restartNumberingAfterBreak="0">
    <w:nsid w:val="5E064C90"/>
    <w:multiLevelType w:val="hybridMultilevel"/>
    <w:tmpl w:val="7B2254F4"/>
    <w:lvl w:ilvl="0" w:tplc="84CE3CA4">
      <w:start w:val="1"/>
      <w:numFmt w:val="lowerLetter"/>
      <w:lvlText w:val="%1."/>
      <w:lvlJc w:val="left"/>
      <w:pPr>
        <w:ind w:left="720" w:hanging="360"/>
      </w:pPr>
    </w:lvl>
    <w:lvl w:ilvl="1" w:tplc="A7EC73CE">
      <w:start w:val="1"/>
      <w:numFmt w:val="lowerLetter"/>
      <w:lvlText w:val="%2."/>
      <w:lvlJc w:val="left"/>
      <w:pPr>
        <w:ind w:left="1440" w:hanging="360"/>
      </w:pPr>
    </w:lvl>
    <w:lvl w:ilvl="2" w:tplc="002AA1EE">
      <w:start w:val="1"/>
      <w:numFmt w:val="lowerRoman"/>
      <w:lvlText w:val="%3."/>
      <w:lvlJc w:val="right"/>
      <w:pPr>
        <w:ind w:left="2160" w:hanging="180"/>
      </w:pPr>
    </w:lvl>
    <w:lvl w:ilvl="3" w:tplc="CC043E4E">
      <w:start w:val="1"/>
      <w:numFmt w:val="decimal"/>
      <w:lvlText w:val="%4."/>
      <w:lvlJc w:val="left"/>
      <w:pPr>
        <w:ind w:left="2880" w:hanging="360"/>
      </w:pPr>
    </w:lvl>
    <w:lvl w:ilvl="4" w:tplc="8DA43C1A">
      <w:start w:val="1"/>
      <w:numFmt w:val="lowerLetter"/>
      <w:lvlText w:val="%5."/>
      <w:lvlJc w:val="left"/>
      <w:pPr>
        <w:ind w:left="3600" w:hanging="360"/>
      </w:pPr>
    </w:lvl>
    <w:lvl w:ilvl="5" w:tplc="14E29D6C">
      <w:start w:val="1"/>
      <w:numFmt w:val="lowerRoman"/>
      <w:lvlText w:val="%6."/>
      <w:lvlJc w:val="right"/>
      <w:pPr>
        <w:ind w:left="4320" w:hanging="180"/>
      </w:pPr>
    </w:lvl>
    <w:lvl w:ilvl="6" w:tplc="E9726F16">
      <w:start w:val="1"/>
      <w:numFmt w:val="decimal"/>
      <w:lvlText w:val="%7."/>
      <w:lvlJc w:val="left"/>
      <w:pPr>
        <w:ind w:left="5040" w:hanging="360"/>
      </w:pPr>
    </w:lvl>
    <w:lvl w:ilvl="7" w:tplc="110AF8EA">
      <w:start w:val="1"/>
      <w:numFmt w:val="lowerLetter"/>
      <w:lvlText w:val="%8."/>
      <w:lvlJc w:val="left"/>
      <w:pPr>
        <w:ind w:left="5760" w:hanging="360"/>
      </w:pPr>
    </w:lvl>
    <w:lvl w:ilvl="8" w:tplc="D62615DA">
      <w:start w:val="1"/>
      <w:numFmt w:val="lowerRoman"/>
      <w:lvlText w:val="%9."/>
      <w:lvlJc w:val="right"/>
      <w:pPr>
        <w:ind w:left="6480" w:hanging="180"/>
      </w:pPr>
    </w:lvl>
  </w:abstractNum>
  <w:abstractNum w:abstractNumId="39" w15:restartNumberingAfterBreak="0">
    <w:nsid w:val="5F6B5E04"/>
    <w:multiLevelType w:val="hybridMultilevel"/>
    <w:tmpl w:val="37CC1336"/>
    <w:lvl w:ilvl="0" w:tplc="E8AC98A6">
      <w:start w:val="1"/>
      <w:numFmt w:val="lowerLetter"/>
      <w:lvlText w:val="%1."/>
      <w:lvlJc w:val="left"/>
      <w:pPr>
        <w:ind w:left="720" w:hanging="360"/>
      </w:pPr>
      <w:rPr>
        <w:b/>
      </w:rPr>
    </w:lvl>
    <w:lvl w:ilvl="1" w:tplc="8570A934">
      <w:start w:val="1"/>
      <w:numFmt w:val="lowerLetter"/>
      <w:lvlText w:val="%2."/>
      <w:lvlJc w:val="left"/>
      <w:pPr>
        <w:ind w:left="1440" w:hanging="360"/>
      </w:pPr>
    </w:lvl>
    <w:lvl w:ilvl="2" w:tplc="9AF407C4">
      <w:start w:val="1"/>
      <w:numFmt w:val="lowerRoman"/>
      <w:lvlText w:val="%3."/>
      <w:lvlJc w:val="right"/>
      <w:pPr>
        <w:ind w:left="2160" w:hanging="180"/>
      </w:pPr>
    </w:lvl>
    <w:lvl w:ilvl="3" w:tplc="2522E0F0">
      <w:start w:val="1"/>
      <w:numFmt w:val="decimal"/>
      <w:lvlText w:val="%4."/>
      <w:lvlJc w:val="left"/>
      <w:pPr>
        <w:ind w:left="2880" w:hanging="360"/>
      </w:pPr>
    </w:lvl>
    <w:lvl w:ilvl="4" w:tplc="0F48826C">
      <w:start w:val="1"/>
      <w:numFmt w:val="lowerLetter"/>
      <w:lvlText w:val="%5."/>
      <w:lvlJc w:val="left"/>
      <w:pPr>
        <w:ind w:left="3600" w:hanging="360"/>
      </w:pPr>
    </w:lvl>
    <w:lvl w:ilvl="5" w:tplc="D3F4BC28">
      <w:start w:val="1"/>
      <w:numFmt w:val="lowerRoman"/>
      <w:lvlText w:val="%6."/>
      <w:lvlJc w:val="right"/>
      <w:pPr>
        <w:ind w:left="4320" w:hanging="180"/>
      </w:pPr>
    </w:lvl>
    <w:lvl w:ilvl="6" w:tplc="FEDA972E">
      <w:start w:val="1"/>
      <w:numFmt w:val="decimal"/>
      <w:lvlText w:val="%7."/>
      <w:lvlJc w:val="left"/>
      <w:pPr>
        <w:ind w:left="5040" w:hanging="360"/>
      </w:pPr>
    </w:lvl>
    <w:lvl w:ilvl="7" w:tplc="45A42E2E">
      <w:start w:val="1"/>
      <w:numFmt w:val="lowerLetter"/>
      <w:lvlText w:val="%8."/>
      <w:lvlJc w:val="left"/>
      <w:pPr>
        <w:ind w:left="5760" w:hanging="360"/>
      </w:pPr>
    </w:lvl>
    <w:lvl w:ilvl="8" w:tplc="E5160702">
      <w:start w:val="1"/>
      <w:numFmt w:val="lowerRoman"/>
      <w:lvlText w:val="%9."/>
      <w:lvlJc w:val="right"/>
      <w:pPr>
        <w:ind w:left="6480" w:hanging="180"/>
      </w:pPr>
    </w:lvl>
  </w:abstractNum>
  <w:abstractNum w:abstractNumId="40" w15:restartNumberingAfterBreak="0">
    <w:nsid w:val="61E90027"/>
    <w:multiLevelType w:val="hybridMultilevel"/>
    <w:tmpl w:val="897A8EA6"/>
    <w:lvl w:ilvl="0" w:tplc="B8A2C85C">
      <w:start w:val="1"/>
      <w:numFmt w:val="bullet"/>
      <w:lvlText w:val="-"/>
      <w:lvlJc w:val="left"/>
      <w:pPr>
        <w:ind w:left="720" w:hanging="360"/>
      </w:pPr>
      <w:rPr>
        <w:rFonts w:ascii="Times New Roman" w:hAnsi="Times New Roman"/>
      </w:rPr>
    </w:lvl>
    <w:lvl w:ilvl="1" w:tplc="FFFACA4A">
      <w:start w:val="1"/>
      <w:numFmt w:val="bullet"/>
      <w:lvlText w:val="o"/>
      <w:lvlJc w:val="left"/>
      <w:pPr>
        <w:ind w:left="1440" w:hanging="360"/>
      </w:pPr>
      <w:rPr>
        <w:rFonts w:ascii="Courier New" w:hAnsi="Courier New"/>
      </w:rPr>
    </w:lvl>
    <w:lvl w:ilvl="2" w:tplc="2CE2416C">
      <w:start w:val="1"/>
      <w:numFmt w:val="bullet"/>
      <w:lvlText w:val=""/>
      <w:lvlJc w:val="left"/>
      <w:pPr>
        <w:ind w:left="2160" w:hanging="360"/>
      </w:pPr>
      <w:rPr>
        <w:rFonts w:ascii="Wingdings" w:hAnsi="Wingdings"/>
      </w:rPr>
    </w:lvl>
    <w:lvl w:ilvl="3" w:tplc="560A2090">
      <w:start w:val="1"/>
      <w:numFmt w:val="bullet"/>
      <w:lvlText w:val=""/>
      <w:lvlJc w:val="left"/>
      <w:pPr>
        <w:ind w:left="2880" w:hanging="360"/>
      </w:pPr>
      <w:rPr>
        <w:rFonts w:ascii="Symbol" w:hAnsi="Symbol"/>
      </w:rPr>
    </w:lvl>
    <w:lvl w:ilvl="4" w:tplc="BA3C33AE">
      <w:start w:val="1"/>
      <w:numFmt w:val="bullet"/>
      <w:lvlText w:val="o"/>
      <w:lvlJc w:val="left"/>
      <w:pPr>
        <w:ind w:left="3600" w:hanging="360"/>
      </w:pPr>
      <w:rPr>
        <w:rFonts w:ascii="Courier New" w:hAnsi="Courier New"/>
      </w:rPr>
    </w:lvl>
    <w:lvl w:ilvl="5" w:tplc="2876BEF2">
      <w:start w:val="1"/>
      <w:numFmt w:val="bullet"/>
      <w:lvlText w:val=""/>
      <w:lvlJc w:val="left"/>
      <w:pPr>
        <w:ind w:left="4320" w:hanging="360"/>
      </w:pPr>
      <w:rPr>
        <w:rFonts w:ascii="Wingdings" w:hAnsi="Wingdings"/>
      </w:rPr>
    </w:lvl>
    <w:lvl w:ilvl="6" w:tplc="FBCA373A">
      <w:start w:val="1"/>
      <w:numFmt w:val="bullet"/>
      <w:lvlText w:val=""/>
      <w:lvlJc w:val="left"/>
      <w:pPr>
        <w:ind w:left="5040" w:hanging="360"/>
      </w:pPr>
      <w:rPr>
        <w:rFonts w:ascii="Symbol" w:hAnsi="Symbol"/>
      </w:rPr>
    </w:lvl>
    <w:lvl w:ilvl="7" w:tplc="08C25BE8">
      <w:start w:val="1"/>
      <w:numFmt w:val="bullet"/>
      <w:lvlText w:val="o"/>
      <w:lvlJc w:val="left"/>
      <w:pPr>
        <w:ind w:left="5760" w:hanging="360"/>
      </w:pPr>
      <w:rPr>
        <w:rFonts w:ascii="Courier New" w:hAnsi="Courier New"/>
      </w:rPr>
    </w:lvl>
    <w:lvl w:ilvl="8" w:tplc="2BB2AF7A">
      <w:start w:val="1"/>
      <w:numFmt w:val="bullet"/>
      <w:lvlText w:val=""/>
      <w:lvlJc w:val="left"/>
      <w:pPr>
        <w:ind w:left="6480" w:hanging="360"/>
      </w:pPr>
      <w:rPr>
        <w:rFonts w:ascii="Wingdings" w:hAnsi="Wingdings"/>
      </w:rPr>
    </w:lvl>
  </w:abstractNum>
  <w:abstractNum w:abstractNumId="41" w15:restartNumberingAfterBreak="0">
    <w:nsid w:val="61EF69C9"/>
    <w:multiLevelType w:val="hybridMultilevel"/>
    <w:tmpl w:val="5246DF6C"/>
    <w:lvl w:ilvl="0" w:tplc="7F2AF44C">
      <w:start w:val="1"/>
      <w:numFmt w:val="bullet"/>
      <w:lvlText w:val="-"/>
      <w:lvlJc w:val="left"/>
      <w:pPr>
        <w:ind w:left="720" w:hanging="360"/>
      </w:pPr>
      <w:rPr>
        <w:rFonts w:ascii="Times New Roman" w:hAnsi="Times New Roman"/>
      </w:rPr>
    </w:lvl>
    <w:lvl w:ilvl="1" w:tplc="AD4A79E4">
      <w:start w:val="1"/>
      <w:numFmt w:val="bullet"/>
      <w:lvlText w:val="o"/>
      <w:lvlJc w:val="left"/>
      <w:pPr>
        <w:ind w:left="1440" w:hanging="360"/>
      </w:pPr>
      <w:rPr>
        <w:rFonts w:ascii="Courier New" w:hAnsi="Courier New"/>
      </w:rPr>
    </w:lvl>
    <w:lvl w:ilvl="2" w:tplc="80EC8388">
      <w:start w:val="1"/>
      <w:numFmt w:val="bullet"/>
      <w:lvlText w:val=""/>
      <w:lvlJc w:val="left"/>
      <w:pPr>
        <w:ind w:left="2160" w:hanging="360"/>
      </w:pPr>
      <w:rPr>
        <w:rFonts w:ascii="Wingdings" w:hAnsi="Wingdings"/>
      </w:rPr>
    </w:lvl>
    <w:lvl w:ilvl="3" w:tplc="5A76D5CC">
      <w:start w:val="1"/>
      <w:numFmt w:val="bullet"/>
      <w:lvlText w:val=""/>
      <w:lvlJc w:val="left"/>
      <w:pPr>
        <w:ind w:left="2880" w:hanging="360"/>
      </w:pPr>
      <w:rPr>
        <w:rFonts w:ascii="Symbol" w:hAnsi="Symbol"/>
      </w:rPr>
    </w:lvl>
    <w:lvl w:ilvl="4" w:tplc="7F80BEA2">
      <w:start w:val="1"/>
      <w:numFmt w:val="bullet"/>
      <w:lvlText w:val="o"/>
      <w:lvlJc w:val="left"/>
      <w:pPr>
        <w:ind w:left="3600" w:hanging="360"/>
      </w:pPr>
      <w:rPr>
        <w:rFonts w:ascii="Courier New" w:hAnsi="Courier New"/>
      </w:rPr>
    </w:lvl>
    <w:lvl w:ilvl="5" w:tplc="C6A078B6">
      <w:start w:val="1"/>
      <w:numFmt w:val="bullet"/>
      <w:lvlText w:val=""/>
      <w:lvlJc w:val="left"/>
      <w:pPr>
        <w:ind w:left="4320" w:hanging="360"/>
      </w:pPr>
      <w:rPr>
        <w:rFonts w:ascii="Wingdings" w:hAnsi="Wingdings"/>
      </w:rPr>
    </w:lvl>
    <w:lvl w:ilvl="6" w:tplc="449ED496">
      <w:start w:val="1"/>
      <w:numFmt w:val="bullet"/>
      <w:lvlText w:val=""/>
      <w:lvlJc w:val="left"/>
      <w:pPr>
        <w:ind w:left="5040" w:hanging="360"/>
      </w:pPr>
      <w:rPr>
        <w:rFonts w:ascii="Symbol" w:hAnsi="Symbol"/>
      </w:rPr>
    </w:lvl>
    <w:lvl w:ilvl="7" w:tplc="06E2783C">
      <w:start w:val="1"/>
      <w:numFmt w:val="bullet"/>
      <w:lvlText w:val="o"/>
      <w:lvlJc w:val="left"/>
      <w:pPr>
        <w:ind w:left="5760" w:hanging="360"/>
      </w:pPr>
      <w:rPr>
        <w:rFonts w:ascii="Courier New" w:hAnsi="Courier New"/>
      </w:rPr>
    </w:lvl>
    <w:lvl w:ilvl="8" w:tplc="FAF8BDD6">
      <w:start w:val="1"/>
      <w:numFmt w:val="bullet"/>
      <w:lvlText w:val=""/>
      <w:lvlJc w:val="left"/>
      <w:pPr>
        <w:ind w:left="6480" w:hanging="360"/>
      </w:pPr>
      <w:rPr>
        <w:rFonts w:ascii="Wingdings" w:hAnsi="Wingdings"/>
      </w:rPr>
    </w:lvl>
  </w:abstractNum>
  <w:abstractNum w:abstractNumId="42" w15:restartNumberingAfterBreak="0">
    <w:nsid w:val="64927E08"/>
    <w:multiLevelType w:val="hybridMultilevel"/>
    <w:tmpl w:val="B352ED60"/>
    <w:lvl w:ilvl="0" w:tplc="C052BFF2">
      <w:start w:val="1"/>
      <w:numFmt w:val="bullet"/>
      <w:lvlText w:val="-"/>
      <w:lvlJc w:val="left"/>
      <w:pPr>
        <w:ind w:left="720" w:hanging="360"/>
      </w:pPr>
      <w:rPr>
        <w:rFonts w:ascii="Times New Roman" w:hAnsi="Times New Roman"/>
      </w:rPr>
    </w:lvl>
    <w:lvl w:ilvl="1" w:tplc="54F0F47A">
      <w:start w:val="1"/>
      <w:numFmt w:val="bullet"/>
      <w:lvlText w:val="o"/>
      <w:lvlJc w:val="left"/>
      <w:pPr>
        <w:ind w:left="1440" w:hanging="360"/>
      </w:pPr>
      <w:rPr>
        <w:rFonts w:ascii="Courier New" w:hAnsi="Courier New"/>
      </w:rPr>
    </w:lvl>
    <w:lvl w:ilvl="2" w:tplc="918648A0">
      <w:start w:val="1"/>
      <w:numFmt w:val="bullet"/>
      <w:lvlText w:val=""/>
      <w:lvlJc w:val="left"/>
      <w:pPr>
        <w:ind w:left="2160" w:hanging="360"/>
      </w:pPr>
      <w:rPr>
        <w:rFonts w:ascii="Wingdings" w:hAnsi="Wingdings"/>
      </w:rPr>
    </w:lvl>
    <w:lvl w:ilvl="3" w:tplc="81AE7938">
      <w:start w:val="1"/>
      <w:numFmt w:val="bullet"/>
      <w:lvlText w:val=""/>
      <w:lvlJc w:val="left"/>
      <w:pPr>
        <w:ind w:left="2880" w:hanging="360"/>
      </w:pPr>
      <w:rPr>
        <w:rFonts w:ascii="Symbol" w:hAnsi="Symbol"/>
      </w:rPr>
    </w:lvl>
    <w:lvl w:ilvl="4" w:tplc="EEB2A23E">
      <w:start w:val="1"/>
      <w:numFmt w:val="bullet"/>
      <w:lvlText w:val="o"/>
      <w:lvlJc w:val="left"/>
      <w:pPr>
        <w:ind w:left="3600" w:hanging="360"/>
      </w:pPr>
      <w:rPr>
        <w:rFonts w:ascii="Courier New" w:hAnsi="Courier New"/>
      </w:rPr>
    </w:lvl>
    <w:lvl w:ilvl="5" w:tplc="A7562FDC">
      <w:start w:val="1"/>
      <w:numFmt w:val="bullet"/>
      <w:lvlText w:val=""/>
      <w:lvlJc w:val="left"/>
      <w:pPr>
        <w:ind w:left="4320" w:hanging="360"/>
      </w:pPr>
      <w:rPr>
        <w:rFonts w:ascii="Wingdings" w:hAnsi="Wingdings"/>
      </w:rPr>
    </w:lvl>
    <w:lvl w:ilvl="6" w:tplc="7298B220">
      <w:start w:val="1"/>
      <w:numFmt w:val="bullet"/>
      <w:lvlText w:val=""/>
      <w:lvlJc w:val="left"/>
      <w:pPr>
        <w:ind w:left="5040" w:hanging="360"/>
      </w:pPr>
      <w:rPr>
        <w:rFonts w:ascii="Symbol" w:hAnsi="Symbol"/>
      </w:rPr>
    </w:lvl>
    <w:lvl w:ilvl="7" w:tplc="0AD60BD8">
      <w:start w:val="1"/>
      <w:numFmt w:val="bullet"/>
      <w:lvlText w:val="o"/>
      <w:lvlJc w:val="left"/>
      <w:pPr>
        <w:ind w:left="5760" w:hanging="360"/>
      </w:pPr>
      <w:rPr>
        <w:rFonts w:ascii="Courier New" w:hAnsi="Courier New"/>
      </w:rPr>
    </w:lvl>
    <w:lvl w:ilvl="8" w:tplc="99C81592">
      <w:start w:val="1"/>
      <w:numFmt w:val="bullet"/>
      <w:lvlText w:val=""/>
      <w:lvlJc w:val="left"/>
      <w:pPr>
        <w:ind w:left="6480" w:hanging="360"/>
      </w:pPr>
      <w:rPr>
        <w:rFonts w:ascii="Wingdings" w:hAnsi="Wingdings"/>
      </w:rPr>
    </w:lvl>
  </w:abstractNum>
  <w:abstractNum w:abstractNumId="43" w15:restartNumberingAfterBreak="0">
    <w:nsid w:val="67E62300"/>
    <w:multiLevelType w:val="hybridMultilevel"/>
    <w:tmpl w:val="9CFE3660"/>
    <w:lvl w:ilvl="0" w:tplc="5FE0B3A8">
      <w:start w:val="1"/>
      <w:numFmt w:val="bullet"/>
      <w:lvlText w:val="-"/>
      <w:lvlJc w:val="left"/>
      <w:pPr>
        <w:ind w:left="720" w:hanging="360"/>
      </w:pPr>
      <w:rPr>
        <w:rFonts w:ascii="Times New Roman" w:hAnsi="Times New Roman"/>
      </w:rPr>
    </w:lvl>
    <w:lvl w:ilvl="1" w:tplc="CEF637B2">
      <w:start w:val="1"/>
      <w:numFmt w:val="bullet"/>
      <w:lvlText w:val="o"/>
      <w:lvlJc w:val="left"/>
      <w:pPr>
        <w:ind w:left="1440" w:hanging="360"/>
      </w:pPr>
      <w:rPr>
        <w:rFonts w:ascii="Courier New" w:hAnsi="Courier New"/>
      </w:rPr>
    </w:lvl>
    <w:lvl w:ilvl="2" w:tplc="069E4F14">
      <w:start w:val="1"/>
      <w:numFmt w:val="bullet"/>
      <w:lvlText w:val=""/>
      <w:lvlJc w:val="left"/>
      <w:pPr>
        <w:ind w:left="2160" w:hanging="360"/>
      </w:pPr>
      <w:rPr>
        <w:rFonts w:ascii="Wingdings" w:hAnsi="Wingdings"/>
      </w:rPr>
    </w:lvl>
    <w:lvl w:ilvl="3" w:tplc="3E860116">
      <w:start w:val="1"/>
      <w:numFmt w:val="bullet"/>
      <w:lvlText w:val=""/>
      <w:lvlJc w:val="left"/>
      <w:pPr>
        <w:ind w:left="2880" w:hanging="360"/>
      </w:pPr>
      <w:rPr>
        <w:rFonts w:ascii="Symbol" w:hAnsi="Symbol"/>
      </w:rPr>
    </w:lvl>
    <w:lvl w:ilvl="4" w:tplc="EF90ED10">
      <w:start w:val="1"/>
      <w:numFmt w:val="bullet"/>
      <w:lvlText w:val="o"/>
      <w:lvlJc w:val="left"/>
      <w:pPr>
        <w:ind w:left="3600" w:hanging="360"/>
      </w:pPr>
      <w:rPr>
        <w:rFonts w:ascii="Courier New" w:hAnsi="Courier New"/>
      </w:rPr>
    </w:lvl>
    <w:lvl w:ilvl="5" w:tplc="0EE6E8F8">
      <w:start w:val="1"/>
      <w:numFmt w:val="bullet"/>
      <w:lvlText w:val=""/>
      <w:lvlJc w:val="left"/>
      <w:pPr>
        <w:ind w:left="4320" w:hanging="360"/>
      </w:pPr>
      <w:rPr>
        <w:rFonts w:ascii="Wingdings" w:hAnsi="Wingdings"/>
      </w:rPr>
    </w:lvl>
    <w:lvl w:ilvl="6" w:tplc="F5A67896">
      <w:start w:val="1"/>
      <w:numFmt w:val="bullet"/>
      <w:lvlText w:val=""/>
      <w:lvlJc w:val="left"/>
      <w:pPr>
        <w:ind w:left="5040" w:hanging="360"/>
      </w:pPr>
      <w:rPr>
        <w:rFonts w:ascii="Symbol" w:hAnsi="Symbol"/>
      </w:rPr>
    </w:lvl>
    <w:lvl w:ilvl="7" w:tplc="AB1A99C6">
      <w:start w:val="1"/>
      <w:numFmt w:val="bullet"/>
      <w:lvlText w:val="o"/>
      <w:lvlJc w:val="left"/>
      <w:pPr>
        <w:ind w:left="5760" w:hanging="360"/>
      </w:pPr>
      <w:rPr>
        <w:rFonts w:ascii="Courier New" w:hAnsi="Courier New"/>
      </w:rPr>
    </w:lvl>
    <w:lvl w:ilvl="8" w:tplc="E2186920">
      <w:start w:val="1"/>
      <w:numFmt w:val="bullet"/>
      <w:lvlText w:val=""/>
      <w:lvlJc w:val="left"/>
      <w:pPr>
        <w:ind w:left="6480" w:hanging="360"/>
      </w:pPr>
      <w:rPr>
        <w:rFonts w:ascii="Wingdings" w:hAnsi="Wingdings"/>
      </w:rPr>
    </w:lvl>
  </w:abstractNum>
  <w:abstractNum w:abstractNumId="44" w15:restartNumberingAfterBreak="0">
    <w:nsid w:val="694C632F"/>
    <w:multiLevelType w:val="hybridMultilevel"/>
    <w:tmpl w:val="B3BCBB7E"/>
    <w:lvl w:ilvl="0" w:tplc="847E5368">
      <w:start w:val="1"/>
      <w:numFmt w:val="bullet"/>
      <w:lvlText w:val="-"/>
      <w:lvlJc w:val="left"/>
      <w:pPr>
        <w:ind w:left="720" w:hanging="360"/>
      </w:pPr>
      <w:rPr>
        <w:rFonts w:ascii="Times New Roman" w:hAnsi="Times New Roman"/>
      </w:rPr>
    </w:lvl>
    <w:lvl w:ilvl="1" w:tplc="522278E2">
      <w:start w:val="1"/>
      <w:numFmt w:val="bullet"/>
      <w:lvlText w:val="o"/>
      <w:lvlJc w:val="left"/>
      <w:pPr>
        <w:ind w:left="1440" w:hanging="360"/>
      </w:pPr>
      <w:rPr>
        <w:rFonts w:ascii="Courier New" w:hAnsi="Courier New"/>
      </w:rPr>
    </w:lvl>
    <w:lvl w:ilvl="2" w:tplc="E47CF654">
      <w:start w:val="1"/>
      <w:numFmt w:val="bullet"/>
      <w:lvlText w:val=""/>
      <w:lvlJc w:val="left"/>
      <w:pPr>
        <w:ind w:left="2160" w:hanging="360"/>
      </w:pPr>
      <w:rPr>
        <w:rFonts w:ascii="Wingdings" w:hAnsi="Wingdings"/>
      </w:rPr>
    </w:lvl>
    <w:lvl w:ilvl="3" w:tplc="C0B20ABC">
      <w:start w:val="1"/>
      <w:numFmt w:val="bullet"/>
      <w:lvlText w:val=""/>
      <w:lvlJc w:val="left"/>
      <w:pPr>
        <w:ind w:left="2880" w:hanging="360"/>
      </w:pPr>
      <w:rPr>
        <w:rFonts w:ascii="Symbol" w:hAnsi="Symbol"/>
      </w:rPr>
    </w:lvl>
    <w:lvl w:ilvl="4" w:tplc="49C46788">
      <w:start w:val="1"/>
      <w:numFmt w:val="bullet"/>
      <w:lvlText w:val="o"/>
      <w:lvlJc w:val="left"/>
      <w:pPr>
        <w:ind w:left="3600" w:hanging="360"/>
      </w:pPr>
      <w:rPr>
        <w:rFonts w:ascii="Courier New" w:hAnsi="Courier New"/>
      </w:rPr>
    </w:lvl>
    <w:lvl w:ilvl="5" w:tplc="46A47A26">
      <w:start w:val="1"/>
      <w:numFmt w:val="bullet"/>
      <w:lvlText w:val=""/>
      <w:lvlJc w:val="left"/>
      <w:pPr>
        <w:ind w:left="4320" w:hanging="360"/>
      </w:pPr>
      <w:rPr>
        <w:rFonts w:ascii="Wingdings" w:hAnsi="Wingdings"/>
      </w:rPr>
    </w:lvl>
    <w:lvl w:ilvl="6" w:tplc="66F8ADF0">
      <w:start w:val="1"/>
      <w:numFmt w:val="bullet"/>
      <w:lvlText w:val=""/>
      <w:lvlJc w:val="left"/>
      <w:pPr>
        <w:ind w:left="5040" w:hanging="360"/>
      </w:pPr>
      <w:rPr>
        <w:rFonts w:ascii="Symbol" w:hAnsi="Symbol"/>
      </w:rPr>
    </w:lvl>
    <w:lvl w:ilvl="7" w:tplc="672C7582">
      <w:start w:val="1"/>
      <w:numFmt w:val="bullet"/>
      <w:lvlText w:val="o"/>
      <w:lvlJc w:val="left"/>
      <w:pPr>
        <w:ind w:left="5760" w:hanging="360"/>
      </w:pPr>
      <w:rPr>
        <w:rFonts w:ascii="Courier New" w:hAnsi="Courier New"/>
      </w:rPr>
    </w:lvl>
    <w:lvl w:ilvl="8" w:tplc="5D5645E2">
      <w:start w:val="1"/>
      <w:numFmt w:val="bullet"/>
      <w:lvlText w:val=""/>
      <w:lvlJc w:val="left"/>
      <w:pPr>
        <w:ind w:left="6480" w:hanging="360"/>
      </w:pPr>
      <w:rPr>
        <w:rFonts w:ascii="Wingdings" w:hAnsi="Wingdings"/>
      </w:rPr>
    </w:lvl>
  </w:abstractNum>
  <w:abstractNum w:abstractNumId="45" w15:restartNumberingAfterBreak="0">
    <w:nsid w:val="6ADD7F63"/>
    <w:multiLevelType w:val="hybridMultilevel"/>
    <w:tmpl w:val="B4FA5B54"/>
    <w:lvl w:ilvl="0" w:tplc="1A603DEA">
      <w:start w:val="1"/>
      <w:numFmt w:val="lowerLetter"/>
      <w:lvlText w:val="%1."/>
      <w:lvlJc w:val="left"/>
      <w:pPr>
        <w:ind w:left="720" w:hanging="360"/>
      </w:pPr>
    </w:lvl>
    <w:lvl w:ilvl="1" w:tplc="97681924">
      <w:start w:val="1"/>
      <w:numFmt w:val="lowerLetter"/>
      <w:lvlText w:val="%2."/>
      <w:lvlJc w:val="left"/>
      <w:pPr>
        <w:ind w:left="1440" w:hanging="360"/>
      </w:pPr>
    </w:lvl>
    <w:lvl w:ilvl="2" w:tplc="BC88625A">
      <w:start w:val="1"/>
      <w:numFmt w:val="lowerRoman"/>
      <w:lvlText w:val="%3."/>
      <w:lvlJc w:val="right"/>
      <w:pPr>
        <w:ind w:left="2160" w:hanging="180"/>
      </w:pPr>
    </w:lvl>
    <w:lvl w:ilvl="3" w:tplc="79BCAB2A">
      <w:start w:val="1"/>
      <w:numFmt w:val="decimal"/>
      <w:lvlText w:val="%4."/>
      <w:lvlJc w:val="left"/>
      <w:pPr>
        <w:ind w:left="2880" w:hanging="360"/>
      </w:pPr>
    </w:lvl>
    <w:lvl w:ilvl="4" w:tplc="FAC06408">
      <w:start w:val="1"/>
      <w:numFmt w:val="lowerLetter"/>
      <w:lvlText w:val="%5."/>
      <w:lvlJc w:val="left"/>
      <w:pPr>
        <w:ind w:left="3600" w:hanging="360"/>
      </w:pPr>
    </w:lvl>
    <w:lvl w:ilvl="5" w:tplc="EA8C8208">
      <w:start w:val="1"/>
      <w:numFmt w:val="lowerRoman"/>
      <w:lvlText w:val="%6."/>
      <w:lvlJc w:val="right"/>
      <w:pPr>
        <w:ind w:left="4320" w:hanging="180"/>
      </w:pPr>
    </w:lvl>
    <w:lvl w:ilvl="6" w:tplc="DD1CF4F2">
      <w:start w:val="1"/>
      <w:numFmt w:val="decimal"/>
      <w:lvlText w:val="%7."/>
      <w:lvlJc w:val="left"/>
      <w:pPr>
        <w:ind w:left="5040" w:hanging="360"/>
      </w:pPr>
    </w:lvl>
    <w:lvl w:ilvl="7" w:tplc="869A3684">
      <w:start w:val="1"/>
      <w:numFmt w:val="lowerLetter"/>
      <w:lvlText w:val="%8."/>
      <w:lvlJc w:val="left"/>
      <w:pPr>
        <w:ind w:left="5760" w:hanging="360"/>
      </w:pPr>
    </w:lvl>
    <w:lvl w:ilvl="8" w:tplc="B3B844B2">
      <w:start w:val="1"/>
      <w:numFmt w:val="lowerRoman"/>
      <w:lvlText w:val="%9."/>
      <w:lvlJc w:val="right"/>
      <w:pPr>
        <w:ind w:left="6480" w:hanging="180"/>
      </w:pPr>
    </w:lvl>
  </w:abstractNum>
  <w:abstractNum w:abstractNumId="46" w15:restartNumberingAfterBreak="0">
    <w:nsid w:val="6EA74021"/>
    <w:multiLevelType w:val="hybridMultilevel"/>
    <w:tmpl w:val="48DCB2BE"/>
    <w:lvl w:ilvl="0" w:tplc="D9DC4A38">
      <w:start w:val="1"/>
      <w:numFmt w:val="bullet"/>
      <w:lvlText w:val="-"/>
      <w:lvlJc w:val="left"/>
      <w:pPr>
        <w:ind w:left="720" w:hanging="360"/>
      </w:pPr>
      <w:rPr>
        <w:rFonts w:ascii="Times New Roman" w:hAnsi="Times New Roman"/>
      </w:rPr>
    </w:lvl>
    <w:lvl w:ilvl="1" w:tplc="952E7A0E">
      <w:start w:val="1"/>
      <w:numFmt w:val="bullet"/>
      <w:lvlText w:val="o"/>
      <w:lvlJc w:val="left"/>
      <w:pPr>
        <w:ind w:left="1440" w:hanging="360"/>
      </w:pPr>
      <w:rPr>
        <w:rFonts w:ascii="Courier New" w:hAnsi="Courier New"/>
      </w:rPr>
    </w:lvl>
    <w:lvl w:ilvl="2" w:tplc="EAF0BB38">
      <w:start w:val="1"/>
      <w:numFmt w:val="bullet"/>
      <w:lvlText w:val=""/>
      <w:lvlJc w:val="left"/>
      <w:pPr>
        <w:ind w:left="2160" w:hanging="360"/>
      </w:pPr>
      <w:rPr>
        <w:rFonts w:ascii="Wingdings" w:hAnsi="Wingdings"/>
      </w:rPr>
    </w:lvl>
    <w:lvl w:ilvl="3" w:tplc="DB781466">
      <w:start w:val="1"/>
      <w:numFmt w:val="bullet"/>
      <w:lvlText w:val=""/>
      <w:lvlJc w:val="left"/>
      <w:pPr>
        <w:ind w:left="2880" w:hanging="360"/>
      </w:pPr>
      <w:rPr>
        <w:rFonts w:ascii="Symbol" w:hAnsi="Symbol"/>
      </w:rPr>
    </w:lvl>
    <w:lvl w:ilvl="4" w:tplc="10421F06">
      <w:start w:val="1"/>
      <w:numFmt w:val="bullet"/>
      <w:lvlText w:val="o"/>
      <w:lvlJc w:val="left"/>
      <w:pPr>
        <w:ind w:left="3600" w:hanging="360"/>
      </w:pPr>
      <w:rPr>
        <w:rFonts w:ascii="Courier New" w:hAnsi="Courier New"/>
      </w:rPr>
    </w:lvl>
    <w:lvl w:ilvl="5" w:tplc="8B500C76">
      <w:start w:val="1"/>
      <w:numFmt w:val="bullet"/>
      <w:lvlText w:val=""/>
      <w:lvlJc w:val="left"/>
      <w:pPr>
        <w:ind w:left="4320" w:hanging="360"/>
      </w:pPr>
      <w:rPr>
        <w:rFonts w:ascii="Wingdings" w:hAnsi="Wingdings"/>
      </w:rPr>
    </w:lvl>
    <w:lvl w:ilvl="6" w:tplc="70AE3B56">
      <w:start w:val="1"/>
      <w:numFmt w:val="bullet"/>
      <w:lvlText w:val=""/>
      <w:lvlJc w:val="left"/>
      <w:pPr>
        <w:ind w:left="5040" w:hanging="360"/>
      </w:pPr>
      <w:rPr>
        <w:rFonts w:ascii="Symbol" w:hAnsi="Symbol"/>
      </w:rPr>
    </w:lvl>
    <w:lvl w:ilvl="7" w:tplc="D3120FC8">
      <w:start w:val="1"/>
      <w:numFmt w:val="bullet"/>
      <w:lvlText w:val="o"/>
      <w:lvlJc w:val="left"/>
      <w:pPr>
        <w:ind w:left="5760" w:hanging="360"/>
      </w:pPr>
      <w:rPr>
        <w:rFonts w:ascii="Courier New" w:hAnsi="Courier New"/>
      </w:rPr>
    </w:lvl>
    <w:lvl w:ilvl="8" w:tplc="E1D08038">
      <w:start w:val="1"/>
      <w:numFmt w:val="bullet"/>
      <w:lvlText w:val=""/>
      <w:lvlJc w:val="left"/>
      <w:pPr>
        <w:ind w:left="6480" w:hanging="360"/>
      </w:pPr>
      <w:rPr>
        <w:rFonts w:ascii="Wingdings" w:hAnsi="Wingdings"/>
      </w:rPr>
    </w:lvl>
  </w:abstractNum>
  <w:abstractNum w:abstractNumId="47" w15:restartNumberingAfterBreak="0">
    <w:nsid w:val="71255A17"/>
    <w:multiLevelType w:val="hybridMultilevel"/>
    <w:tmpl w:val="1E7CC782"/>
    <w:lvl w:ilvl="0" w:tplc="622A7D64">
      <w:start w:val="1"/>
      <w:numFmt w:val="bullet"/>
      <w:lvlText w:val="-"/>
      <w:lvlJc w:val="left"/>
      <w:pPr>
        <w:ind w:left="720" w:hanging="360"/>
      </w:pPr>
      <w:rPr>
        <w:rFonts w:ascii="Times New Roman" w:hAnsi="Times New Roman"/>
      </w:rPr>
    </w:lvl>
    <w:lvl w:ilvl="1" w:tplc="CED09AD4">
      <w:start w:val="1"/>
      <w:numFmt w:val="bullet"/>
      <w:lvlText w:val="o"/>
      <w:lvlJc w:val="left"/>
      <w:pPr>
        <w:ind w:left="1440" w:hanging="360"/>
      </w:pPr>
      <w:rPr>
        <w:rFonts w:ascii="Courier New" w:hAnsi="Courier New"/>
      </w:rPr>
    </w:lvl>
    <w:lvl w:ilvl="2" w:tplc="4DD8C75C">
      <w:start w:val="1"/>
      <w:numFmt w:val="bullet"/>
      <w:lvlText w:val=""/>
      <w:lvlJc w:val="left"/>
      <w:pPr>
        <w:ind w:left="2160" w:hanging="360"/>
      </w:pPr>
      <w:rPr>
        <w:rFonts w:ascii="Wingdings" w:hAnsi="Wingdings"/>
      </w:rPr>
    </w:lvl>
    <w:lvl w:ilvl="3" w:tplc="AB8CB8E4">
      <w:start w:val="1"/>
      <w:numFmt w:val="bullet"/>
      <w:lvlText w:val=""/>
      <w:lvlJc w:val="left"/>
      <w:pPr>
        <w:ind w:left="2880" w:hanging="360"/>
      </w:pPr>
      <w:rPr>
        <w:rFonts w:ascii="Symbol" w:hAnsi="Symbol"/>
      </w:rPr>
    </w:lvl>
    <w:lvl w:ilvl="4" w:tplc="A1C22846">
      <w:start w:val="1"/>
      <w:numFmt w:val="bullet"/>
      <w:lvlText w:val="o"/>
      <w:lvlJc w:val="left"/>
      <w:pPr>
        <w:ind w:left="3600" w:hanging="360"/>
      </w:pPr>
      <w:rPr>
        <w:rFonts w:ascii="Courier New" w:hAnsi="Courier New"/>
      </w:rPr>
    </w:lvl>
    <w:lvl w:ilvl="5" w:tplc="87485AA6">
      <w:start w:val="1"/>
      <w:numFmt w:val="bullet"/>
      <w:lvlText w:val=""/>
      <w:lvlJc w:val="left"/>
      <w:pPr>
        <w:ind w:left="4320" w:hanging="360"/>
      </w:pPr>
      <w:rPr>
        <w:rFonts w:ascii="Wingdings" w:hAnsi="Wingdings"/>
      </w:rPr>
    </w:lvl>
    <w:lvl w:ilvl="6" w:tplc="2E26F4F2">
      <w:start w:val="1"/>
      <w:numFmt w:val="bullet"/>
      <w:lvlText w:val=""/>
      <w:lvlJc w:val="left"/>
      <w:pPr>
        <w:ind w:left="5040" w:hanging="360"/>
      </w:pPr>
      <w:rPr>
        <w:rFonts w:ascii="Symbol" w:hAnsi="Symbol"/>
      </w:rPr>
    </w:lvl>
    <w:lvl w:ilvl="7" w:tplc="9274DFF8">
      <w:start w:val="1"/>
      <w:numFmt w:val="bullet"/>
      <w:lvlText w:val="o"/>
      <w:lvlJc w:val="left"/>
      <w:pPr>
        <w:ind w:left="5760" w:hanging="360"/>
      </w:pPr>
      <w:rPr>
        <w:rFonts w:ascii="Courier New" w:hAnsi="Courier New"/>
      </w:rPr>
    </w:lvl>
    <w:lvl w:ilvl="8" w:tplc="C2583704">
      <w:start w:val="1"/>
      <w:numFmt w:val="bullet"/>
      <w:lvlText w:val=""/>
      <w:lvlJc w:val="left"/>
      <w:pPr>
        <w:ind w:left="6480" w:hanging="360"/>
      </w:pPr>
      <w:rPr>
        <w:rFonts w:ascii="Wingdings" w:hAnsi="Wingdings"/>
      </w:rPr>
    </w:lvl>
  </w:abstractNum>
  <w:abstractNum w:abstractNumId="48" w15:restartNumberingAfterBreak="0">
    <w:nsid w:val="726C5EDC"/>
    <w:multiLevelType w:val="singleLevel"/>
    <w:tmpl w:val="A27873E4"/>
    <w:lvl w:ilvl="0">
      <w:start w:val="1"/>
      <w:numFmt w:val="decimal"/>
      <w:lvlText w:val="%1."/>
      <w:lvlJc w:val="left"/>
      <w:pPr>
        <w:tabs>
          <w:tab w:val="num" w:pos="360"/>
        </w:tabs>
        <w:ind w:left="284" w:hanging="284"/>
      </w:pPr>
      <w:rPr>
        <w:rFonts w:ascii="Times New Roman" w:hAnsi="Times New Roman"/>
        <w:b/>
      </w:rPr>
    </w:lvl>
  </w:abstractNum>
  <w:abstractNum w:abstractNumId="49" w15:restartNumberingAfterBreak="0">
    <w:nsid w:val="72A0444C"/>
    <w:multiLevelType w:val="hybridMultilevel"/>
    <w:tmpl w:val="BAFE349C"/>
    <w:lvl w:ilvl="0" w:tplc="5D62E2C0">
      <w:start w:val="1"/>
      <w:numFmt w:val="bullet"/>
      <w:lvlText w:val="-"/>
      <w:lvlJc w:val="left"/>
      <w:pPr>
        <w:ind w:left="720" w:hanging="360"/>
      </w:pPr>
      <w:rPr>
        <w:rFonts w:ascii="Times New Roman" w:hAnsi="Times New Roman"/>
      </w:rPr>
    </w:lvl>
    <w:lvl w:ilvl="1" w:tplc="85022C8C">
      <w:start w:val="1"/>
      <w:numFmt w:val="bullet"/>
      <w:lvlText w:val="o"/>
      <w:lvlJc w:val="left"/>
      <w:pPr>
        <w:ind w:left="1440" w:hanging="360"/>
      </w:pPr>
      <w:rPr>
        <w:rFonts w:ascii="Courier New" w:hAnsi="Courier New"/>
      </w:rPr>
    </w:lvl>
    <w:lvl w:ilvl="2" w:tplc="727693BE">
      <w:start w:val="1"/>
      <w:numFmt w:val="bullet"/>
      <w:lvlText w:val=""/>
      <w:lvlJc w:val="left"/>
      <w:pPr>
        <w:ind w:left="2160" w:hanging="360"/>
      </w:pPr>
      <w:rPr>
        <w:rFonts w:ascii="Wingdings" w:hAnsi="Wingdings"/>
      </w:rPr>
    </w:lvl>
    <w:lvl w:ilvl="3" w:tplc="8826A522">
      <w:start w:val="1"/>
      <w:numFmt w:val="bullet"/>
      <w:lvlText w:val=""/>
      <w:lvlJc w:val="left"/>
      <w:pPr>
        <w:ind w:left="2880" w:hanging="360"/>
      </w:pPr>
      <w:rPr>
        <w:rFonts w:ascii="Symbol" w:hAnsi="Symbol"/>
      </w:rPr>
    </w:lvl>
    <w:lvl w:ilvl="4" w:tplc="AC4EB18C">
      <w:start w:val="1"/>
      <w:numFmt w:val="bullet"/>
      <w:lvlText w:val="o"/>
      <w:lvlJc w:val="left"/>
      <w:pPr>
        <w:ind w:left="3600" w:hanging="360"/>
      </w:pPr>
      <w:rPr>
        <w:rFonts w:ascii="Courier New" w:hAnsi="Courier New"/>
      </w:rPr>
    </w:lvl>
    <w:lvl w:ilvl="5" w:tplc="C430F042">
      <w:start w:val="1"/>
      <w:numFmt w:val="bullet"/>
      <w:lvlText w:val=""/>
      <w:lvlJc w:val="left"/>
      <w:pPr>
        <w:ind w:left="4320" w:hanging="360"/>
      </w:pPr>
      <w:rPr>
        <w:rFonts w:ascii="Wingdings" w:hAnsi="Wingdings"/>
      </w:rPr>
    </w:lvl>
    <w:lvl w:ilvl="6" w:tplc="D8C6A3A4">
      <w:start w:val="1"/>
      <w:numFmt w:val="bullet"/>
      <w:lvlText w:val=""/>
      <w:lvlJc w:val="left"/>
      <w:pPr>
        <w:ind w:left="5040" w:hanging="360"/>
      </w:pPr>
      <w:rPr>
        <w:rFonts w:ascii="Symbol" w:hAnsi="Symbol"/>
      </w:rPr>
    </w:lvl>
    <w:lvl w:ilvl="7" w:tplc="75DCE0D2">
      <w:start w:val="1"/>
      <w:numFmt w:val="bullet"/>
      <w:lvlText w:val="o"/>
      <w:lvlJc w:val="left"/>
      <w:pPr>
        <w:ind w:left="5760" w:hanging="360"/>
      </w:pPr>
      <w:rPr>
        <w:rFonts w:ascii="Courier New" w:hAnsi="Courier New"/>
      </w:rPr>
    </w:lvl>
    <w:lvl w:ilvl="8" w:tplc="979E173C">
      <w:start w:val="1"/>
      <w:numFmt w:val="bullet"/>
      <w:lvlText w:val=""/>
      <w:lvlJc w:val="left"/>
      <w:pPr>
        <w:ind w:left="6480" w:hanging="360"/>
      </w:pPr>
      <w:rPr>
        <w:rFonts w:ascii="Wingdings" w:hAnsi="Wingdings"/>
      </w:rPr>
    </w:lvl>
  </w:abstractNum>
  <w:abstractNum w:abstractNumId="50" w15:restartNumberingAfterBreak="0">
    <w:nsid w:val="73932EC8"/>
    <w:multiLevelType w:val="hybridMultilevel"/>
    <w:tmpl w:val="4D9EFEAE"/>
    <w:lvl w:ilvl="0" w:tplc="0AAA9EDA">
      <w:start w:val="1"/>
      <w:numFmt w:val="bullet"/>
      <w:lvlText w:val="-"/>
      <w:lvlJc w:val="left"/>
      <w:pPr>
        <w:ind w:left="720" w:hanging="360"/>
      </w:pPr>
      <w:rPr>
        <w:rFonts w:ascii="Times New Roman" w:hAnsi="Times New Roman"/>
      </w:rPr>
    </w:lvl>
    <w:lvl w:ilvl="1" w:tplc="95D45884">
      <w:start w:val="1"/>
      <w:numFmt w:val="bullet"/>
      <w:lvlText w:val="o"/>
      <w:lvlJc w:val="left"/>
      <w:pPr>
        <w:ind w:left="1440" w:hanging="360"/>
      </w:pPr>
      <w:rPr>
        <w:rFonts w:ascii="Courier New" w:hAnsi="Courier New"/>
      </w:rPr>
    </w:lvl>
    <w:lvl w:ilvl="2" w:tplc="59B8707E">
      <w:start w:val="1"/>
      <w:numFmt w:val="bullet"/>
      <w:lvlText w:val=""/>
      <w:lvlJc w:val="left"/>
      <w:pPr>
        <w:ind w:left="2160" w:hanging="360"/>
      </w:pPr>
      <w:rPr>
        <w:rFonts w:ascii="Wingdings" w:hAnsi="Wingdings"/>
      </w:rPr>
    </w:lvl>
    <w:lvl w:ilvl="3" w:tplc="00286310">
      <w:start w:val="1"/>
      <w:numFmt w:val="bullet"/>
      <w:lvlText w:val=""/>
      <w:lvlJc w:val="left"/>
      <w:pPr>
        <w:ind w:left="2880" w:hanging="360"/>
      </w:pPr>
      <w:rPr>
        <w:rFonts w:ascii="Symbol" w:hAnsi="Symbol"/>
      </w:rPr>
    </w:lvl>
    <w:lvl w:ilvl="4" w:tplc="CC4C30FA">
      <w:start w:val="1"/>
      <w:numFmt w:val="bullet"/>
      <w:lvlText w:val="o"/>
      <w:lvlJc w:val="left"/>
      <w:pPr>
        <w:ind w:left="3600" w:hanging="360"/>
      </w:pPr>
      <w:rPr>
        <w:rFonts w:ascii="Courier New" w:hAnsi="Courier New"/>
      </w:rPr>
    </w:lvl>
    <w:lvl w:ilvl="5" w:tplc="4006A4B4">
      <w:start w:val="1"/>
      <w:numFmt w:val="bullet"/>
      <w:lvlText w:val=""/>
      <w:lvlJc w:val="left"/>
      <w:pPr>
        <w:ind w:left="4320" w:hanging="360"/>
      </w:pPr>
      <w:rPr>
        <w:rFonts w:ascii="Wingdings" w:hAnsi="Wingdings"/>
      </w:rPr>
    </w:lvl>
    <w:lvl w:ilvl="6" w:tplc="16DC49A0">
      <w:start w:val="1"/>
      <w:numFmt w:val="bullet"/>
      <w:lvlText w:val=""/>
      <w:lvlJc w:val="left"/>
      <w:pPr>
        <w:ind w:left="5040" w:hanging="360"/>
      </w:pPr>
      <w:rPr>
        <w:rFonts w:ascii="Symbol" w:hAnsi="Symbol"/>
      </w:rPr>
    </w:lvl>
    <w:lvl w:ilvl="7" w:tplc="E3524F78">
      <w:start w:val="1"/>
      <w:numFmt w:val="bullet"/>
      <w:lvlText w:val="o"/>
      <w:lvlJc w:val="left"/>
      <w:pPr>
        <w:ind w:left="5760" w:hanging="360"/>
      </w:pPr>
      <w:rPr>
        <w:rFonts w:ascii="Courier New" w:hAnsi="Courier New"/>
      </w:rPr>
    </w:lvl>
    <w:lvl w:ilvl="8" w:tplc="1E10D74A">
      <w:start w:val="1"/>
      <w:numFmt w:val="bullet"/>
      <w:lvlText w:val=""/>
      <w:lvlJc w:val="left"/>
      <w:pPr>
        <w:ind w:left="6480" w:hanging="360"/>
      </w:pPr>
      <w:rPr>
        <w:rFonts w:ascii="Wingdings" w:hAnsi="Wingdings"/>
      </w:rPr>
    </w:lvl>
  </w:abstractNum>
  <w:abstractNum w:abstractNumId="51" w15:restartNumberingAfterBreak="0">
    <w:nsid w:val="743A2673"/>
    <w:multiLevelType w:val="hybridMultilevel"/>
    <w:tmpl w:val="08167746"/>
    <w:lvl w:ilvl="0" w:tplc="34BEAAAA">
      <w:start w:val="1"/>
      <w:numFmt w:val="bullet"/>
      <w:lvlText w:val="-"/>
      <w:lvlJc w:val="left"/>
      <w:pPr>
        <w:ind w:left="720" w:hanging="360"/>
      </w:pPr>
      <w:rPr>
        <w:rFonts w:ascii="Times New Roman" w:hAnsi="Times New Roman"/>
      </w:rPr>
    </w:lvl>
    <w:lvl w:ilvl="1" w:tplc="D64CA89A">
      <w:start w:val="1"/>
      <w:numFmt w:val="bullet"/>
      <w:lvlText w:val="o"/>
      <w:lvlJc w:val="left"/>
      <w:pPr>
        <w:ind w:left="1440" w:hanging="360"/>
      </w:pPr>
      <w:rPr>
        <w:rFonts w:ascii="Courier New" w:hAnsi="Courier New"/>
      </w:rPr>
    </w:lvl>
    <w:lvl w:ilvl="2" w:tplc="D06A2A3A">
      <w:start w:val="1"/>
      <w:numFmt w:val="bullet"/>
      <w:lvlText w:val=""/>
      <w:lvlJc w:val="left"/>
      <w:pPr>
        <w:ind w:left="2160" w:hanging="360"/>
      </w:pPr>
      <w:rPr>
        <w:rFonts w:ascii="Wingdings" w:hAnsi="Wingdings"/>
      </w:rPr>
    </w:lvl>
    <w:lvl w:ilvl="3" w:tplc="609E1064">
      <w:start w:val="1"/>
      <w:numFmt w:val="bullet"/>
      <w:lvlText w:val=""/>
      <w:lvlJc w:val="left"/>
      <w:pPr>
        <w:ind w:left="2880" w:hanging="360"/>
      </w:pPr>
      <w:rPr>
        <w:rFonts w:ascii="Symbol" w:hAnsi="Symbol"/>
      </w:rPr>
    </w:lvl>
    <w:lvl w:ilvl="4" w:tplc="152ED45E">
      <w:start w:val="1"/>
      <w:numFmt w:val="bullet"/>
      <w:lvlText w:val="o"/>
      <w:lvlJc w:val="left"/>
      <w:pPr>
        <w:ind w:left="3600" w:hanging="360"/>
      </w:pPr>
      <w:rPr>
        <w:rFonts w:ascii="Courier New" w:hAnsi="Courier New"/>
      </w:rPr>
    </w:lvl>
    <w:lvl w:ilvl="5" w:tplc="AA225676">
      <w:start w:val="1"/>
      <w:numFmt w:val="bullet"/>
      <w:lvlText w:val=""/>
      <w:lvlJc w:val="left"/>
      <w:pPr>
        <w:ind w:left="4320" w:hanging="360"/>
      </w:pPr>
      <w:rPr>
        <w:rFonts w:ascii="Wingdings" w:hAnsi="Wingdings"/>
      </w:rPr>
    </w:lvl>
    <w:lvl w:ilvl="6" w:tplc="5994E810">
      <w:start w:val="1"/>
      <w:numFmt w:val="bullet"/>
      <w:lvlText w:val=""/>
      <w:lvlJc w:val="left"/>
      <w:pPr>
        <w:ind w:left="5040" w:hanging="360"/>
      </w:pPr>
      <w:rPr>
        <w:rFonts w:ascii="Symbol" w:hAnsi="Symbol"/>
      </w:rPr>
    </w:lvl>
    <w:lvl w:ilvl="7" w:tplc="715C71A6">
      <w:start w:val="1"/>
      <w:numFmt w:val="bullet"/>
      <w:lvlText w:val="o"/>
      <w:lvlJc w:val="left"/>
      <w:pPr>
        <w:ind w:left="5760" w:hanging="360"/>
      </w:pPr>
      <w:rPr>
        <w:rFonts w:ascii="Courier New" w:hAnsi="Courier New"/>
      </w:rPr>
    </w:lvl>
    <w:lvl w:ilvl="8" w:tplc="6BC023E2">
      <w:start w:val="1"/>
      <w:numFmt w:val="bullet"/>
      <w:lvlText w:val=""/>
      <w:lvlJc w:val="left"/>
      <w:pPr>
        <w:ind w:left="6480" w:hanging="360"/>
      </w:pPr>
      <w:rPr>
        <w:rFonts w:ascii="Wingdings" w:hAnsi="Wingdings"/>
      </w:rPr>
    </w:lvl>
  </w:abstractNum>
  <w:abstractNum w:abstractNumId="52" w15:restartNumberingAfterBreak="0">
    <w:nsid w:val="747C16D3"/>
    <w:multiLevelType w:val="hybridMultilevel"/>
    <w:tmpl w:val="88DCDD0E"/>
    <w:lvl w:ilvl="0" w:tplc="800008DC">
      <w:start w:val="1"/>
      <w:numFmt w:val="bullet"/>
      <w:lvlText w:val="-"/>
      <w:lvlJc w:val="left"/>
      <w:pPr>
        <w:ind w:left="720" w:hanging="360"/>
      </w:pPr>
      <w:rPr>
        <w:rFonts w:ascii="Times New Roman" w:hAnsi="Times New Roman"/>
      </w:rPr>
    </w:lvl>
    <w:lvl w:ilvl="1" w:tplc="58C4B50A">
      <w:start w:val="1"/>
      <w:numFmt w:val="bullet"/>
      <w:lvlText w:val="o"/>
      <w:lvlJc w:val="left"/>
      <w:pPr>
        <w:ind w:left="1440" w:hanging="360"/>
      </w:pPr>
      <w:rPr>
        <w:rFonts w:ascii="Courier New" w:hAnsi="Courier New"/>
      </w:rPr>
    </w:lvl>
    <w:lvl w:ilvl="2" w:tplc="ECF28F7E">
      <w:start w:val="1"/>
      <w:numFmt w:val="bullet"/>
      <w:lvlText w:val=""/>
      <w:lvlJc w:val="left"/>
      <w:pPr>
        <w:ind w:left="2160" w:hanging="360"/>
      </w:pPr>
      <w:rPr>
        <w:rFonts w:ascii="Wingdings" w:hAnsi="Wingdings"/>
      </w:rPr>
    </w:lvl>
    <w:lvl w:ilvl="3" w:tplc="6FBE46BC">
      <w:start w:val="1"/>
      <w:numFmt w:val="bullet"/>
      <w:lvlText w:val=""/>
      <w:lvlJc w:val="left"/>
      <w:pPr>
        <w:ind w:left="2880" w:hanging="360"/>
      </w:pPr>
      <w:rPr>
        <w:rFonts w:ascii="Symbol" w:hAnsi="Symbol"/>
      </w:rPr>
    </w:lvl>
    <w:lvl w:ilvl="4" w:tplc="2FD20676">
      <w:start w:val="1"/>
      <w:numFmt w:val="bullet"/>
      <w:lvlText w:val="o"/>
      <w:lvlJc w:val="left"/>
      <w:pPr>
        <w:ind w:left="3600" w:hanging="360"/>
      </w:pPr>
      <w:rPr>
        <w:rFonts w:ascii="Courier New" w:hAnsi="Courier New"/>
      </w:rPr>
    </w:lvl>
    <w:lvl w:ilvl="5" w:tplc="5FDAC2F0">
      <w:start w:val="1"/>
      <w:numFmt w:val="bullet"/>
      <w:lvlText w:val=""/>
      <w:lvlJc w:val="left"/>
      <w:pPr>
        <w:ind w:left="4320" w:hanging="360"/>
      </w:pPr>
      <w:rPr>
        <w:rFonts w:ascii="Wingdings" w:hAnsi="Wingdings"/>
      </w:rPr>
    </w:lvl>
    <w:lvl w:ilvl="6" w:tplc="F13C0A50">
      <w:start w:val="1"/>
      <w:numFmt w:val="bullet"/>
      <w:lvlText w:val=""/>
      <w:lvlJc w:val="left"/>
      <w:pPr>
        <w:ind w:left="5040" w:hanging="360"/>
      </w:pPr>
      <w:rPr>
        <w:rFonts w:ascii="Symbol" w:hAnsi="Symbol"/>
      </w:rPr>
    </w:lvl>
    <w:lvl w:ilvl="7" w:tplc="11D2072A">
      <w:start w:val="1"/>
      <w:numFmt w:val="bullet"/>
      <w:lvlText w:val="o"/>
      <w:lvlJc w:val="left"/>
      <w:pPr>
        <w:ind w:left="5760" w:hanging="360"/>
      </w:pPr>
      <w:rPr>
        <w:rFonts w:ascii="Courier New" w:hAnsi="Courier New"/>
      </w:rPr>
    </w:lvl>
    <w:lvl w:ilvl="8" w:tplc="591CF788">
      <w:start w:val="1"/>
      <w:numFmt w:val="bullet"/>
      <w:lvlText w:val=""/>
      <w:lvlJc w:val="left"/>
      <w:pPr>
        <w:ind w:left="6480" w:hanging="360"/>
      </w:pPr>
      <w:rPr>
        <w:rFonts w:ascii="Wingdings" w:hAnsi="Wingdings"/>
      </w:rPr>
    </w:lvl>
  </w:abstractNum>
  <w:abstractNum w:abstractNumId="53" w15:restartNumberingAfterBreak="0">
    <w:nsid w:val="7530151F"/>
    <w:multiLevelType w:val="hybridMultilevel"/>
    <w:tmpl w:val="B0ECEBEA"/>
    <w:lvl w:ilvl="0" w:tplc="23CCCF00">
      <w:start w:val="1"/>
      <w:numFmt w:val="bullet"/>
      <w:lvlText w:val="-"/>
      <w:lvlJc w:val="left"/>
      <w:pPr>
        <w:ind w:left="720" w:hanging="360"/>
      </w:pPr>
      <w:rPr>
        <w:rFonts w:ascii="Times New Roman" w:hAnsi="Times New Roman"/>
      </w:rPr>
    </w:lvl>
    <w:lvl w:ilvl="1" w:tplc="E65C19E8">
      <w:start w:val="1"/>
      <w:numFmt w:val="bullet"/>
      <w:lvlText w:val="o"/>
      <w:lvlJc w:val="left"/>
      <w:pPr>
        <w:ind w:left="1440" w:hanging="360"/>
      </w:pPr>
      <w:rPr>
        <w:rFonts w:ascii="Courier New" w:hAnsi="Courier New"/>
      </w:rPr>
    </w:lvl>
    <w:lvl w:ilvl="2" w:tplc="28140BCE">
      <w:start w:val="1"/>
      <w:numFmt w:val="bullet"/>
      <w:lvlText w:val=""/>
      <w:lvlJc w:val="left"/>
      <w:pPr>
        <w:ind w:left="2160" w:hanging="360"/>
      </w:pPr>
      <w:rPr>
        <w:rFonts w:ascii="Wingdings" w:hAnsi="Wingdings"/>
      </w:rPr>
    </w:lvl>
    <w:lvl w:ilvl="3" w:tplc="388A82EC">
      <w:start w:val="1"/>
      <w:numFmt w:val="bullet"/>
      <w:lvlText w:val=""/>
      <w:lvlJc w:val="left"/>
      <w:pPr>
        <w:ind w:left="2880" w:hanging="360"/>
      </w:pPr>
      <w:rPr>
        <w:rFonts w:ascii="Symbol" w:hAnsi="Symbol"/>
      </w:rPr>
    </w:lvl>
    <w:lvl w:ilvl="4" w:tplc="195EACAA">
      <w:start w:val="1"/>
      <w:numFmt w:val="bullet"/>
      <w:lvlText w:val="o"/>
      <w:lvlJc w:val="left"/>
      <w:pPr>
        <w:ind w:left="3600" w:hanging="360"/>
      </w:pPr>
      <w:rPr>
        <w:rFonts w:ascii="Courier New" w:hAnsi="Courier New"/>
      </w:rPr>
    </w:lvl>
    <w:lvl w:ilvl="5" w:tplc="78163FB4">
      <w:start w:val="1"/>
      <w:numFmt w:val="bullet"/>
      <w:lvlText w:val=""/>
      <w:lvlJc w:val="left"/>
      <w:pPr>
        <w:ind w:left="4320" w:hanging="360"/>
      </w:pPr>
      <w:rPr>
        <w:rFonts w:ascii="Wingdings" w:hAnsi="Wingdings"/>
      </w:rPr>
    </w:lvl>
    <w:lvl w:ilvl="6" w:tplc="5DB46066">
      <w:start w:val="1"/>
      <w:numFmt w:val="bullet"/>
      <w:lvlText w:val=""/>
      <w:lvlJc w:val="left"/>
      <w:pPr>
        <w:ind w:left="5040" w:hanging="360"/>
      </w:pPr>
      <w:rPr>
        <w:rFonts w:ascii="Symbol" w:hAnsi="Symbol"/>
      </w:rPr>
    </w:lvl>
    <w:lvl w:ilvl="7" w:tplc="8E9A279C">
      <w:start w:val="1"/>
      <w:numFmt w:val="bullet"/>
      <w:lvlText w:val="o"/>
      <w:lvlJc w:val="left"/>
      <w:pPr>
        <w:ind w:left="5760" w:hanging="360"/>
      </w:pPr>
      <w:rPr>
        <w:rFonts w:ascii="Courier New" w:hAnsi="Courier New"/>
      </w:rPr>
    </w:lvl>
    <w:lvl w:ilvl="8" w:tplc="D7845CB0">
      <w:start w:val="1"/>
      <w:numFmt w:val="bullet"/>
      <w:lvlText w:val=""/>
      <w:lvlJc w:val="left"/>
      <w:pPr>
        <w:ind w:left="6480" w:hanging="360"/>
      </w:pPr>
      <w:rPr>
        <w:rFonts w:ascii="Wingdings" w:hAnsi="Wingdings"/>
      </w:rPr>
    </w:lvl>
  </w:abstractNum>
  <w:abstractNum w:abstractNumId="54" w15:restartNumberingAfterBreak="0">
    <w:nsid w:val="758714F2"/>
    <w:multiLevelType w:val="hybridMultilevel"/>
    <w:tmpl w:val="56521074"/>
    <w:lvl w:ilvl="0" w:tplc="BC628BD2">
      <w:start w:val="1"/>
      <w:numFmt w:val="bullet"/>
      <w:lvlText w:val="-"/>
      <w:lvlJc w:val="left"/>
      <w:pPr>
        <w:ind w:left="720" w:hanging="360"/>
      </w:pPr>
      <w:rPr>
        <w:rFonts w:ascii="Times New Roman" w:hAnsi="Times New Roman"/>
      </w:rPr>
    </w:lvl>
    <w:lvl w:ilvl="1" w:tplc="891C926C">
      <w:start w:val="1"/>
      <w:numFmt w:val="bullet"/>
      <w:lvlText w:val="o"/>
      <w:lvlJc w:val="left"/>
      <w:pPr>
        <w:ind w:left="1440" w:hanging="360"/>
      </w:pPr>
      <w:rPr>
        <w:rFonts w:ascii="Courier New" w:hAnsi="Courier New"/>
      </w:rPr>
    </w:lvl>
    <w:lvl w:ilvl="2" w:tplc="DAEAF456">
      <w:start w:val="1"/>
      <w:numFmt w:val="bullet"/>
      <w:lvlText w:val=""/>
      <w:lvlJc w:val="left"/>
      <w:pPr>
        <w:ind w:left="2160" w:hanging="360"/>
      </w:pPr>
      <w:rPr>
        <w:rFonts w:ascii="Wingdings" w:hAnsi="Wingdings"/>
      </w:rPr>
    </w:lvl>
    <w:lvl w:ilvl="3" w:tplc="4DF89B3C">
      <w:start w:val="1"/>
      <w:numFmt w:val="bullet"/>
      <w:lvlText w:val=""/>
      <w:lvlJc w:val="left"/>
      <w:pPr>
        <w:ind w:left="2880" w:hanging="360"/>
      </w:pPr>
      <w:rPr>
        <w:rFonts w:ascii="Symbol" w:hAnsi="Symbol"/>
      </w:rPr>
    </w:lvl>
    <w:lvl w:ilvl="4" w:tplc="CFC8B1EA">
      <w:start w:val="1"/>
      <w:numFmt w:val="bullet"/>
      <w:lvlText w:val="o"/>
      <w:lvlJc w:val="left"/>
      <w:pPr>
        <w:ind w:left="3600" w:hanging="360"/>
      </w:pPr>
      <w:rPr>
        <w:rFonts w:ascii="Courier New" w:hAnsi="Courier New"/>
      </w:rPr>
    </w:lvl>
    <w:lvl w:ilvl="5" w:tplc="DA488484">
      <w:start w:val="1"/>
      <w:numFmt w:val="bullet"/>
      <w:lvlText w:val=""/>
      <w:lvlJc w:val="left"/>
      <w:pPr>
        <w:ind w:left="4320" w:hanging="360"/>
      </w:pPr>
      <w:rPr>
        <w:rFonts w:ascii="Wingdings" w:hAnsi="Wingdings"/>
      </w:rPr>
    </w:lvl>
    <w:lvl w:ilvl="6" w:tplc="51C0B22A">
      <w:start w:val="1"/>
      <w:numFmt w:val="bullet"/>
      <w:lvlText w:val=""/>
      <w:lvlJc w:val="left"/>
      <w:pPr>
        <w:ind w:left="5040" w:hanging="360"/>
      </w:pPr>
      <w:rPr>
        <w:rFonts w:ascii="Symbol" w:hAnsi="Symbol"/>
      </w:rPr>
    </w:lvl>
    <w:lvl w:ilvl="7" w:tplc="8B04B5CE">
      <w:start w:val="1"/>
      <w:numFmt w:val="bullet"/>
      <w:lvlText w:val="o"/>
      <w:lvlJc w:val="left"/>
      <w:pPr>
        <w:ind w:left="5760" w:hanging="360"/>
      </w:pPr>
      <w:rPr>
        <w:rFonts w:ascii="Courier New" w:hAnsi="Courier New"/>
      </w:rPr>
    </w:lvl>
    <w:lvl w:ilvl="8" w:tplc="1F16F236">
      <w:start w:val="1"/>
      <w:numFmt w:val="bullet"/>
      <w:lvlText w:val=""/>
      <w:lvlJc w:val="left"/>
      <w:pPr>
        <w:ind w:left="6480" w:hanging="360"/>
      </w:pPr>
      <w:rPr>
        <w:rFonts w:ascii="Wingdings" w:hAnsi="Wingdings"/>
      </w:rPr>
    </w:lvl>
  </w:abstractNum>
  <w:abstractNum w:abstractNumId="55" w15:restartNumberingAfterBreak="0">
    <w:nsid w:val="7629469C"/>
    <w:multiLevelType w:val="hybridMultilevel"/>
    <w:tmpl w:val="5422FC68"/>
    <w:lvl w:ilvl="0" w:tplc="F748182E">
      <w:start w:val="1"/>
      <w:numFmt w:val="bullet"/>
      <w:lvlText w:val="-"/>
      <w:lvlJc w:val="left"/>
      <w:pPr>
        <w:ind w:left="720" w:hanging="360"/>
      </w:pPr>
      <w:rPr>
        <w:rFonts w:ascii="Times New Roman" w:hAnsi="Times New Roman"/>
      </w:rPr>
    </w:lvl>
    <w:lvl w:ilvl="1" w:tplc="EBC2EF8E">
      <w:start w:val="1"/>
      <w:numFmt w:val="bullet"/>
      <w:lvlText w:val="o"/>
      <w:lvlJc w:val="left"/>
      <w:pPr>
        <w:ind w:left="1440" w:hanging="360"/>
      </w:pPr>
      <w:rPr>
        <w:rFonts w:ascii="Courier New" w:hAnsi="Courier New"/>
      </w:rPr>
    </w:lvl>
    <w:lvl w:ilvl="2" w:tplc="E1B8EFE2">
      <w:start w:val="1"/>
      <w:numFmt w:val="bullet"/>
      <w:lvlText w:val=""/>
      <w:lvlJc w:val="left"/>
      <w:pPr>
        <w:ind w:left="2160" w:hanging="360"/>
      </w:pPr>
      <w:rPr>
        <w:rFonts w:ascii="Wingdings" w:hAnsi="Wingdings"/>
      </w:rPr>
    </w:lvl>
    <w:lvl w:ilvl="3" w:tplc="4EFED85A">
      <w:start w:val="1"/>
      <w:numFmt w:val="bullet"/>
      <w:lvlText w:val=""/>
      <w:lvlJc w:val="left"/>
      <w:pPr>
        <w:ind w:left="2880" w:hanging="360"/>
      </w:pPr>
      <w:rPr>
        <w:rFonts w:ascii="Symbol" w:hAnsi="Symbol"/>
      </w:rPr>
    </w:lvl>
    <w:lvl w:ilvl="4" w:tplc="71146DC4">
      <w:start w:val="1"/>
      <w:numFmt w:val="bullet"/>
      <w:lvlText w:val="o"/>
      <w:lvlJc w:val="left"/>
      <w:pPr>
        <w:ind w:left="3600" w:hanging="360"/>
      </w:pPr>
      <w:rPr>
        <w:rFonts w:ascii="Courier New" w:hAnsi="Courier New"/>
      </w:rPr>
    </w:lvl>
    <w:lvl w:ilvl="5" w:tplc="8AFEBE94">
      <w:start w:val="1"/>
      <w:numFmt w:val="bullet"/>
      <w:lvlText w:val=""/>
      <w:lvlJc w:val="left"/>
      <w:pPr>
        <w:ind w:left="4320" w:hanging="360"/>
      </w:pPr>
      <w:rPr>
        <w:rFonts w:ascii="Wingdings" w:hAnsi="Wingdings"/>
      </w:rPr>
    </w:lvl>
    <w:lvl w:ilvl="6" w:tplc="E3DACA52">
      <w:start w:val="1"/>
      <w:numFmt w:val="bullet"/>
      <w:lvlText w:val=""/>
      <w:lvlJc w:val="left"/>
      <w:pPr>
        <w:ind w:left="5040" w:hanging="360"/>
      </w:pPr>
      <w:rPr>
        <w:rFonts w:ascii="Symbol" w:hAnsi="Symbol"/>
      </w:rPr>
    </w:lvl>
    <w:lvl w:ilvl="7" w:tplc="4066EC10">
      <w:start w:val="1"/>
      <w:numFmt w:val="bullet"/>
      <w:lvlText w:val="o"/>
      <w:lvlJc w:val="left"/>
      <w:pPr>
        <w:ind w:left="5760" w:hanging="360"/>
      </w:pPr>
      <w:rPr>
        <w:rFonts w:ascii="Courier New" w:hAnsi="Courier New"/>
      </w:rPr>
    </w:lvl>
    <w:lvl w:ilvl="8" w:tplc="DD2EE7AA">
      <w:start w:val="1"/>
      <w:numFmt w:val="bullet"/>
      <w:lvlText w:val=""/>
      <w:lvlJc w:val="left"/>
      <w:pPr>
        <w:ind w:left="6480" w:hanging="360"/>
      </w:pPr>
      <w:rPr>
        <w:rFonts w:ascii="Wingdings" w:hAnsi="Wingdings"/>
      </w:rPr>
    </w:lvl>
  </w:abstractNum>
  <w:abstractNum w:abstractNumId="56" w15:restartNumberingAfterBreak="0">
    <w:nsid w:val="7A8C1125"/>
    <w:multiLevelType w:val="hybridMultilevel"/>
    <w:tmpl w:val="1F00BCCC"/>
    <w:lvl w:ilvl="0" w:tplc="6AC0C5B2">
      <w:start w:val="1"/>
      <w:numFmt w:val="bullet"/>
      <w:lvlText w:val="-"/>
      <w:lvlJc w:val="left"/>
      <w:pPr>
        <w:ind w:left="720" w:hanging="360"/>
      </w:pPr>
      <w:rPr>
        <w:rFonts w:ascii="Times New Roman" w:hAnsi="Times New Roman"/>
      </w:rPr>
    </w:lvl>
    <w:lvl w:ilvl="1" w:tplc="BD2A90AC">
      <w:start w:val="1"/>
      <w:numFmt w:val="bullet"/>
      <w:lvlText w:val="o"/>
      <w:lvlJc w:val="left"/>
      <w:pPr>
        <w:ind w:left="1440" w:hanging="360"/>
      </w:pPr>
      <w:rPr>
        <w:rFonts w:ascii="Courier New" w:hAnsi="Courier New"/>
      </w:rPr>
    </w:lvl>
    <w:lvl w:ilvl="2" w:tplc="B3042706">
      <w:start w:val="1"/>
      <w:numFmt w:val="bullet"/>
      <w:lvlText w:val=""/>
      <w:lvlJc w:val="left"/>
      <w:pPr>
        <w:ind w:left="2160" w:hanging="360"/>
      </w:pPr>
      <w:rPr>
        <w:rFonts w:ascii="Wingdings" w:hAnsi="Wingdings"/>
      </w:rPr>
    </w:lvl>
    <w:lvl w:ilvl="3" w:tplc="82F8CB8C">
      <w:start w:val="1"/>
      <w:numFmt w:val="bullet"/>
      <w:lvlText w:val=""/>
      <w:lvlJc w:val="left"/>
      <w:pPr>
        <w:ind w:left="2880" w:hanging="360"/>
      </w:pPr>
      <w:rPr>
        <w:rFonts w:ascii="Symbol" w:hAnsi="Symbol"/>
      </w:rPr>
    </w:lvl>
    <w:lvl w:ilvl="4" w:tplc="4810E21A">
      <w:start w:val="1"/>
      <w:numFmt w:val="bullet"/>
      <w:lvlText w:val="o"/>
      <w:lvlJc w:val="left"/>
      <w:pPr>
        <w:ind w:left="3600" w:hanging="360"/>
      </w:pPr>
      <w:rPr>
        <w:rFonts w:ascii="Courier New" w:hAnsi="Courier New"/>
      </w:rPr>
    </w:lvl>
    <w:lvl w:ilvl="5" w:tplc="7966E494">
      <w:start w:val="1"/>
      <w:numFmt w:val="bullet"/>
      <w:lvlText w:val=""/>
      <w:lvlJc w:val="left"/>
      <w:pPr>
        <w:ind w:left="4320" w:hanging="360"/>
      </w:pPr>
      <w:rPr>
        <w:rFonts w:ascii="Wingdings" w:hAnsi="Wingdings"/>
      </w:rPr>
    </w:lvl>
    <w:lvl w:ilvl="6" w:tplc="AFE8E0FC">
      <w:start w:val="1"/>
      <w:numFmt w:val="bullet"/>
      <w:lvlText w:val=""/>
      <w:lvlJc w:val="left"/>
      <w:pPr>
        <w:ind w:left="5040" w:hanging="360"/>
      </w:pPr>
      <w:rPr>
        <w:rFonts w:ascii="Symbol" w:hAnsi="Symbol"/>
      </w:rPr>
    </w:lvl>
    <w:lvl w:ilvl="7" w:tplc="DB38B53A">
      <w:start w:val="1"/>
      <w:numFmt w:val="bullet"/>
      <w:lvlText w:val="o"/>
      <w:lvlJc w:val="left"/>
      <w:pPr>
        <w:ind w:left="5760" w:hanging="360"/>
      </w:pPr>
      <w:rPr>
        <w:rFonts w:ascii="Courier New" w:hAnsi="Courier New"/>
      </w:rPr>
    </w:lvl>
    <w:lvl w:ilvl="8" w:tplc="184CA4C2">
      <w:start w:val="1"/>
      <w:numFmt w:val="bullet"/>
      <w:lvlText w:val=""/>
      <w:lvlJc w:val="left"/>
      <w:pPr>
        <w:ind w:left="6480" w:hanging="360"/>
      </w:pPr>
      <w:rPr>
        <w:rFonts w:ascii="Wingdings" w:hAnsi="Wingdings"/>
      </w:rPr>
    </w:lvl>
  </w:abstractNum>
  <w:abstractNum w:abstractNumId="57" w15:restartNumberingAfterBreak="0">
    <w:nsid w:val="7B274A72"/>
    <w:multiLevelType w:val="hybridMultilevel"/>
    <w:tmpl w:val="FB64DD9A"/>
    <w:lvl w:ilvl="0" w:tplc="C2280C00">
      <w:start w:val="1"/>
      <w:numFmt w:val="bullet"/>
      <w:lvlText w:val="-"/>
      <w:lvlJc w:val="left"/>
      <w:pPr>
        <w:ind w:left="720" w:hanging="360"/>
      </w:pPr>
      <w:rPr>
        <w:rFonts w:ascii="Times New Roman" w:hAnsi="Times New Roman"/>
      </w:rPr>
    </w:lvl>
    <w:lvl w:ilvl="1" w:tplc="AC30290A">
      <w:start w:val="1"/>
      <w:numFmt w:val="bullet"/>
      <w:lvlText w:val="o"/>
      <w:lvlJc w:val="left"/>
      <w:pPr>
        <w:ind w:left="1440" w:hanging="360"/>
      </w:pPr>
      <w:rPr>
        <w:rFonts w:ascii="Courier New" w:hAnsi="Courier New"/>
      </w:rPr>
    </w:lvl>
    <w:lvl w:ilvl="2" w:tplc="DA1885C6">
      <w:start w:val="1"/>
      <w:numFmt w:val="bullet"/>
      <w:lvlText w:val=""/>
      <w:lvlJc w:val="left"/>
      <w:pPr>
        <w:ind w:left="2160" w:hanging="360"/>
      </w:pPr>
      <w:rPr>
        <w:rFonts w:ascii="Wingdings" w:hAnsi="Wingdings"/>
      </w:rPr>
    </w:lvl>
    <w:lvl w:ilvl="3" w:tplc="A058CC52">
      <w:start w:val="1"/>
      <w:numFmt w:val="bullet"/>
      <w:lvlText w:val=""/>
      <w:lvlJc w:val="left"/>
      <w:pPr>
        <w:ind w:left="2880" w:hanging="360"/>
      </w:pPr>
      <w:rPr>
        <w:rFonts w:ascii="Symbol" w:hAnsi="Symbol"/>
      </w:rPr>
    </w:lvl>
    <w:lvl w:ilvl="4" w:tplc="F492222C">
      <w:start w:val="1"/>
      <w:numFmt w:val="bullet"/>
      <w:lvlText w:val="o"/>
      <w:lvlJc w:val="left"/>
      <w:pPr>
        <w:ind w:left="3600" w:hanging="360"/>
      </w:pPr>
      <w:rPr>
        <w:rFonts w:ascii="Courier New" w:hAnsi="Courier New"/>
      </w:rPr>
    </w:lvl>
    <w:lvl w:ilvl="5" w:tplc="50263DCA">
      <w:start w:val="1"/>
      <w:numFmt w:val="bullet"/>
      <w:lvlText w:val=""/>
      <w:lvlJc w:val="left"/>
      <w:pPr>
        <w:ind w:left="4320" w:hanging="360"/>
      </w:pPr>
      <w:rPr>
        <w:rFonts w:ascii="Wingdings" w:hAnsi="Wingdings"/>
      </w:rPr>
    </w:lvl>
    <w:lvl w:ilvl="6" w:tplc="D554A932">
      <w:start w:val="1"/>
      <w:numFmt w:val="bullet"/>
      <w:lvlText w:val=""/>
      <w:lvlJc w:val="left"/>
      <w:pPr>
        <w:ind w:left="5040" w:hanging="360"/>
      </w:pPr>
      <w:rPr>
        <w:rFonts w:ascii="Symbol" w:hAnsi="Symbol"/>
      </w:rPr>
    </w:lvl>
    <w:lvl w:ilvl="7" w:tplc="724405E0">
      <w:start w:val="1"/>
      <w:numFmt w:val="bullet"/>
      <w:lvlText w:val="o"/>
      <w:lvlJc w:val="left"/>
      <w:pPr>
        <w:ind w:left="5760" w:hanging="360"/>
      </w:pPr>
      <w:rPr>
        <w:rFonts w:ascii="Courier New" w:hAnsi="Courier New"/>
      </w:rPr>
    </w:lvl>
    <w:lvl w:ilvl="8" w:tplc="DC02BE08">
      <w:start w:val="1"/>
      <w:numFmt w:val="bullet"/>
      <w:lvlText w:val=""/>
      <w:lvlJc w:val="left"/>
      <w:pPr>
        <w:ind w:left="6480" w:hanging="360"/>
      </w:pPr>
      <w:rPr>
        <w:rFonts w:ascii="Wingdings" w:hAnsi="Wingdings"/>
      </w:rPr>
    </w:lvl>
  </w:abstractNum>
  <w:abstractNum w:abstractNumId="58" w15:restartNumberingAfterBreak="0">
    <w:nsid w:val="7B3979EA"/>
    <w:multiLevelType w:val="hybridMultilevel"/>
    <w:tmpl w:val="1FA2EA20"/>
    <w:lvl w:ilvl="0" w:tplc="182EE7BC">
      <w:start w:val="1"/>
      <w:numFmt w:val="bullet"/>
      <w:lvlText w:val="-"/>
      <w:lvlJc w:val="left"/>
      <w:pPr>
        <w:ind w:left="720" w:hanging="360"/>
      </w:pPr>
      <w:rPr>
        <w:rFonts w:ascii="Times New Roman" w:hAnsi="Times New Roman"/>
      </w:rPr>
    </w:lvl>
    <w:lvl w:ilvl="1" w:tplc="BCE2DDF8">
      <w:start w:val="1"/>
      <w:numFmt w:val="bullet"/>
      <w:lvlText w:val="o"/>
      <w:lvlJc w:val="left"/>
      <w:pPr>
        <w:ind w:left="1440" w:hanging="360"/>
      </w:pPr>
      <w:rPr>
        <w:rFonts w:ascii="Courier New" w:hAnsi="Courier New"/>
      </w:rPr>
    </w:lvl>
    <w:lvl w:ilvl="2" w:tplc="05AC173A">
      <w:start w:val="1"/>
      <w:numFmt w:val="bullet"/>
      <w:lvlText w:val=""/>
      <w:lvlJc w:val="left"/>
      <w:pPr>
        <w:ind w:left="2160" w:hanging="360"/>
      </w:pPr>
      <w:rPr>
        <w:rFonts w:ascii="Wingdings" w:hAnsi="Wingdings"/>
      </w:rPr>
    </w:lvl>
    <w:lvl w:ilvl="3" w:tplc="66A2B5F8">
      <w:start w:val="1"/>
      <w:numFmt w:val="bullet"/>
      <w:lvlText w:val=""/>
      <w:lvlJc w:val="left"/>
      <w:pPr>
        <w:ind w:left="2880" w:hanging="360"/>
      </w:pPr>
      <w:rPr>
        <w:rFonts w:ascii="Symbol" w:hAnsi="Symbol"/>
      </w:rPr>
    </w:lvl>
    <w:lvl w:ilvl="4" w:tplc="78A27B14">
      <w:start w:val="1"/>
      <w:numFmt w:val="bullet"/>
      <w:lvlText w:val="o"/>
      <w:lvlJc w:val="left"/>
      <w:pPr>
        <w:ind w:left="3600" w:hanging="360"/>
      </w:pPr>
      <w:rPr>
        <w:rFonts w:ascii="Courier New" w:hAnsi="Courier New"/>
      </w:rPr>
    </w:lvl>
    <w:lvl w:ilvl="5" w:tplc="50C87F10">
      <w:start w:val="1"/>
      <w:numFmt w:val="bullet"/>
      <w:lvlText w:val=""/>
      <w:lvlJc w:val="left"/>
      <w:pPr>
        <w:ind w:left="4320" w:hanging="360"/>
      </w:pPr>
      <w:rPr>
        <w:rFonts w:ascii="Wingdings" w:hAnsi="Wingdings"/>
      </w:rPr>
    </w:lvl>
    <w:lvl w:ilvl="6" w:tplc="E7821B76">
      <w:start w:val="1"/>
      <w:numFmt w:val="bullet"/>
      <w:lvlText w:val=""/>
      <w:lvlJc w:val="left"/>
      <w:pPr>
        <w:ind w:left="5040" w:hanging="360"/>
      </w:pPr>
      <w:rPr>
        <w:rFonts w:ascii="Symbol" w:hAnsi="Symbol"/>
      </w:rPr>
    </w:lvl>
    <w:lvl w:ilvl="7" w:tplc="C5B4310A">
      <w:start w:val="1"/>
      <w:numFmt w:val="bullet"/>
      <w:lvlText w:val="o"/>
      <w:lvlJc w:val="left"/>
      <w:pPr>
        <w:ind w:left="5760" w:hanging="360"/>
      </w:pPr>
      <w:rPr>
        <w:rFonts w:ascii="Courier New" w:hAnsi="Courier New"/>
      </w:rPr>
    </w:lvl>
    <w:lvl w:ilvl="8" w:tplc="AE963820">
      <w:start w:val="1"/>
      <w:numFmt w:val="bullet"/>
      <w:lvlText w:val=""/>
      <w:lvlJc w:val="left"/>
      <w:pPr>
        <w:ind w:left="6480" w:hanging="360"/>
      </w:pPr>
      <w:rPr>
        <w:rFonts w:ascii="Wingdings" w:hAnsi="Wingdings"/>
      </w:rPr>
    </w:lvl>
  </w:abstractNum>
  <w:abstractNum w:abstractNumId="59" w15:restartNumberingAfterBreak="0">
    <w:nsid w:val="7C80187F"/>
    <w:multiLevelType w:val="hybridMultilevel"/>
    <w:tmpl w:val="A9080E94"/>
    <w:lvl w:ilvl="0" w:tplc="173E0180">
      <w:start w:val="1"/>
      <w:numFmt w:val="bullet"/>
      <w:lvlText w:val="-"/>
      <w:lvlJc w:val="left"/>
      <w:pPr>
        <w:ind w:left="720" w:hanging="360"/>
      </w:pPr>
      <w:rPr>
        <w:rFonts w:ascii="Times New Roman" w:hAnsi="Times New Roman"/>
      </w:rPr>
    </w:lvl>
    <w:lvl w:ilvl="1" w:tplc="CB865798">
      <w:start w:val="1"/>
      <w:numFmt w:val="bullet"/>
      <w:lvlText w:val="o"/>
      <w:lvlJc w:val="left"/>
      <w:pPr>
        <w:ind w:left="1440" w:hanging="360"/>
      </w:pPr>
      <w:rPr>
        <w:rFonts w:ascii="Courier New" w:hAnsi="Courier New"/>
      </w:rPr>
    </w:lvl>
    <w:lvl w:ilvl="2" w:tplc="CFCEBAB4">
      <w:start w:val="1"/>
      <w:numFmt w:val="bullet"/>
      <w:lvlText w:val=""/>
      <w:lvlJc w:val="left"/>
      <w:pPr>
        <w:ind w:left="2160" w:hanging="360"/>
      </w:pPr>
      <w:rPr>
        <w:rFonts w:ascii="Wingdings" w:hAnsi="Wingdings"/>
      </w:rPr>
    </w:lvl>
    <w:lvl w:ilvl="3" w:tplc="358452BE">
      <w:start w:val="1"/>
      <w:numFmt w:val="bullet"/>
      <w:lvlText w:val=""/>
      <w:lvlJc w:val="left"/>
      <w:pPr>
        <w:ind w:left="2880" w:hanging="360"/>
      </w:pPr>
      <w:rPr>
        <w:rFonts w:ascii="Symbol" w:hAnsi="Symbol"/>
      </w:rPr>
    </w:lvl>
    <w:lvl w:ilvl="4" w:tplc="AC06D84E">
      <w:start w:val="1"/>
      <w:numFmt w:val="bullet"/>
      <w:lvlText w:val="o"/>
      <w:lvlJc w:val="left"/>
      <w:pPr>
        <w:ind w:left="3600" w:hanging="360"/>
      </w:pPr>
      <w:rPr>
        <w:rFonts w:ascii="Courier New" w:hAnsi="Courier New"/>
      </w:rPr>
    </w:lvl>
    <w:lvl w:ilvl="5" w:tplc="C32AC6D8">
      <w:start w:val="1"/>
      <w:numFmt w:val="bullet"/>
      <w:lvlText w:val=""/>
      <w:lvlJc w:val="left"/>
      <w:pPr>
        <w:ind w:left="4320" w:hanging="360"/>
      </w:pPr>
      <w:rPr>
        <w:rFonts w:ascii="Wingdings" w:hAnsi="Wingdings"/>
      </w:rPr>
    </w:lvl>
    <w:lvl w:ilvl="6" w:tplc="FEDA772E">
      <w:start w:val="1"/>
      <w:numFmt w:val="bullet"/>
      <w:lvlText w:val=""/>
      <w:lvlJc w:val="left"/>
      <w:pPr>
        <w:ind w:left="5040" w:hanging="360"/>
      </w:pPr>
      <w:rPr>
        <w:rFonts w:ascii="Symbol" w:hAnsi="Symbol"/>
      </w:rPr>
    </w:lvl>
    <w:lvl w:ilvl="7" w:tplc="8090B1EC">
      <w:start w:val="1"/>
      <w:numFmt w:val="bullet"/>
      <w:lvlText w:val="o"/>
      <w:lvlJc w:val="left"/>
      <w:pPr>
        <w:ind w:left="5760" w:hanging="360"/>
      </w:pPr>
      <w:rPr>
        <w:rFonts w:ascii="Courier New" w:hAnsi="Courier New"/>
      </w:rPr>
    </w:lvl>
    <w:lvl w:ilvl="8" w:tplc="3822F7EC">
      <w:start w:val="1"/>
      <w:numFmt w:val="bullet"/>
      <w:lvlText w:val=""/>
      <w:lvlJc w:val="left"/>
      <w:pPr>
        <w:ind w:left="6480" w:hanging="360"/>
      </w:pPr>
      <w:rPr>
        <w:rFonts w:ascii="Wingdings" w:hAnsi="Wingdings"/>
      </w:rPr>
    </w:lvl>
  </w:abstractNum>
  <w:abstractNum w:abstractNumId="60" w15:restartNumberingAfterBreak="0">
    <w:nsid w:val="7CE8208E"/>
    <w:multiLevelType w:val="hybridMultilevel"/>
    <w:tmpl w:val="4946543E"/>
    <w:lvl w:ilvl="0" w:tplc="E06AF64A">
      <w:start w:val="1"/>
      <w:numFmt w:val="bullet"/>
      <w:lvlText w:val="-"/>
      <w:lvlJc w:val="left"/>
      <w:pPr>
        <w:ind w:left="720" w:hanging="360"/>
      </w:pPr>
      <w:rPr>
        <w:rFonts w:ascii="Times New Roman" w:hAnsi="Times New Roman"/>
      </w:rPr>
    </w:lvl>
    <w:lvl w:ilvl="1" w:tplc="175A57B4">
      <w:start w:val="1"/>
      <w:numFmt w:val="bullet"/>
      <w:lvlText w:val="o"/>
      <w:lvlJc w:val="left"/>
      <w:pPr>
        <w:ind w:left="1440" w:hanging="360"/>
      </w:pPr>
      <w:rPr>
        <w:rFonts w:ascii="Courier New" w:hAnsi="Courier New"/>
      </w:rPr>
    </w:lvl>
    <w:lvl w:ilvl="2" w:tplc="FDDA1A38">
      <w:start w:val="1"/>
      <w:numFmt w:val="bullet"/>
      <w:lvlText w:val=""/>
      <w:lvlJc w:val="left"/>
      <w:pPr>
        <w:ind w:left="2160" w:hanging="360"/>
      </w:pPr>
      <w:rPr>
        <w:rFonts w:ascii="Wingdings" w:hAnsi="Wingdings"/>
      </w:rPr>
    </w:lvl>
    <w:lvl w:ilvl="3" w:tplc="1F6002BC">
      <w:start w:val="1"/>
      <w:numFmt w:val="bullet"/>
      <w:lvlText w:val=""/>
      <w:lvlJc w:val="left"/>
      <w:pPr>
        <w:ind w:left="2880" w:hanging="360"/>
      </w:pPr>
      <w:rPr>
        <w:rFonts w:ascii="Symbol" w:hAnsi="Symbol"/>
      </w:rPr>
    </w:lvl>
    <w:lvl w:ilvl="4" w:tplc="3B6AB7BC">
      <w:start w:val="1"/>
      <w:numFmt w:val="bullet"/>
      <w:lvlText w:val="o"/>
      <w:lvlJc w:val="left"/>
      <w:pPr>
        <w:ind w:left="3600" w:hanging="360"/>
      </w:pPr>
      <w:rPr>
        <w:rFonts w:ascii="Courier New" w:hAnsi="Courier New"/>
      </w:rPr>
    </w:lvl>
    <w:lvl w:ilvl="5" w:tplc="1CFC369E">
      <w:start w:val="1"/>
      <w:numFmt w:val="bullet"/>
      <w:lvlText w:val=""/>
      <w:lvlJc w:val="left"/>
      <w:pPr>
        <w:ind w:left="4320" w:hanging="360"/>
      </w:pPr>
      <w:rPr>
        <w:rFonts w:ascii="Wingdings" w:hAnsi="Wingdings"/>
      </w:rPr>
    </w:lvl>
    <w:lvl w:ilvl="6" w:tplc="C7E8BBB0">
      <w:start w:val="1"/>
      <w:numFmt w:val="bullet"/>
      <w:lvlText w:val=""/>
      <w:lvlJc w:val="left"/>
      <w:pPr>
        <w:ind w:left="5040" w:hanging="360"/>
      </w:pPr>
      <w:rPr>
        <w:rFonts w:ascii="Symbol" w:hAnsi="Symbol"/>
      </w:rPr>
    </w:lvl>
    <w:lvl w:ilvl="7" w:tplc="C100D10E">
      <w:start w:val="1"/>
      <w:numFmt w:val="bullet"/>
      <w:lvlText w:val="o"/>
      <w:lvlJc w:val="left"/>
      <w:pPr>
        <w:ind w:left="5760" w:hanging="360"/>
      </w:pPr>
      <w:rPr>
        <w:rFonts w:ascii="Courier New" w:hAnsi="Courier New"/>
      </w:rPr>
    </w:lvl>
    <w:lvl w:ilvl="8" w:tplc="8A14B66C">
      <w:start w:val="1"/>
      <w:numFmt w:val="bullet"/>
      <w:lvlText w:val=""/>
      <w:lvlJc w:val="left"/>
      <w:pPr>
        <w:ind w:left="6480" w:hanging="360"/>
      </w:pPr>
      <w:rPr>
        <w:rFonts w:ascii="Wingdings" w:hAnsi="Wingdings"/>
      </w:rPr>
    </w:lvl>
  </w:abstractNum>
  <w:num w:numId="1" w16cid:durableId="1810198168">
    <w:abstractNumId w:val="48"/>
  </w:num>
  <w:num w:numId="2" w16cid:durableId="938859">
    <w:abstractNumId w:val="5"/>
  </w:num>
  <w:num w:numId="3" w16cid:durableId="1703238840">
    <w:abstractNumId w:val="25"/>
  </w:num>
  <w:num w:numId="4" w16cid:durableId="1524174045">
    <w:abstractNumId w:val="22"/>
  </w:num>
  <w:num w:numId="5" w16cid:durableId="991255118">
    <w:abstractNumId w:val="27"/>
  </w:num>
  <w:num w:numId="6" w16cid:durableId="617295638">
    <w:abstractNumId w:val="56"/>
  </w:num>
  <w:num w:numId="7" w16cid:durableId="694312005">
    <w:abstractNumId w:val="7"/>
  </w:num>
  <w:num w:numId="8" w16cid:durableId="328103261">
    <w:abstractNumId w:val="46"/>
  </w:num>
  <w:num w:numId="9" w16cid:durableId="1424186977">
    <w:abstractNumId w:val="32"/>
  </w:num>
  <w:num w:numId="10" w16cid:durableId="1730038195">
    <w:abstractNumId w:val="1"/>
  </w:num>
  <w:num w:numId="11" w16cid:durableId="297539943">
    <w:abstractNumId w:val="26"/>
  </w:num>
  <w:num w:numId="12" w16cid:durableId="662776972">
    <w:abstractNumId w:val="37"/>
  </w:num>
  <w:num w:numId="13" w16cid:durableId="990409088">
    <w:abstractNumId w:val="59"/>
  </w:num>
  <w:num w:numId="14" w16cid:durableId="2141343190">
    <w:abstractNumId w:val="31"/>
  </w:num>
  <w:num w:numId="15" w16cid:durableId="1383291931">
    <w:abstractNumId w:val="24"/>
  </w:num>
  <w:num w:numId="16" w16cid:durableId="874586483">
    <w:abstractNumId w:val="18"/>
  </w:num>
  <w:num w:numId="17" w16cid:durableId="1652639242">
    <w:abstractNumId w:val="13"/>
  </w:num>
  <w:num w:numId="18" w16cid:durableId="1010109951">
    <w:abstractNumId w:val="12"/>
  </w:num>
  <w:num w:numId="19" w16cid:durableId="867185995">
    <w:abstractNumId w:val="11"/>
  </w:num>
  <w:num w:numId="20" w16cid:durableId="912011468">
    <w:abstractNumId w:val="39"/>
  </w:num>
  <w:num w:numId="21" w16cid:durableId="1373076274">
    <w:abstractNumId w:val="44"/>
  </w:num>
  <w:num w:numId="22" w16cid:durableId="1973289743">
    <w:abstractNumId w:val="8"/>
  </w:num>
  <w:num w:numId="23" w16cid:durableId="96297998">
    <w:abstractNumId w:val="29"/>
  </w:num>
  <w:num w:numId="24" w16cid:durableId="973682906">
    <w:abstractNumId w:val="41"/>
  </w:num>
  <w:num w:numId="25" w16cid:durableId="1305887339">
    <w:abstractNumId w:val="16"/>
  </w:num>
  <w:num w:numId="26" w16cid:durableId="1080492741">
    <w:abstractNumId w:val="36"/>
  </w:num>
  <w:num w:numId="27" w16cid:durableId="2063481873">
    <w:abstractNumId w:val="10"/>
  </w:num>
  <w:num w:numId="28" w16cid:durableId="182017242">
    <w:abstractNumId w:val="21"/>
  </w:num>
  <w:num w:numId="29" w16cid:durableId="1844127274">
    <w:abstractNumId w:val="19"/>
  </w:num>
  <w:num w:numId="30" w16cid:durableId="1305820095">
    <w:abstractNumId w:val="42"/>
  </w:num>
  <w:num w:numId="31" w16cid:durableId="1175076031">
    <w:abstractNumId w:val="57"/>
  </w:num>
  <w:num w:numId="32" w16cid:durableId="611714820">
    <w:abstractNumId w:val="23"/>
  </w:num>
  <w:num w:numId="33" w16cid:durableId="1556896577">
    <w:abstractNumId w:val="51"/>
  </w:num>
  <w:num w:numId="34" w16cid:durableId="332025252">
    <w:abstractNumId w:val="54"/>
  </w:num>
  <w:num w:numId="35" w16cid:durableId="1302231039">
    <w:abstractNumId w:val="47"/>
  </w:num>
  <w:num w:numId="36" w16cid:durableId="923490842">
    <w:abstractNumId w:val="15"/>
  </w:num>
  <w:num w:numId="37" w16cid:durableId="1679693589">
    <w:abstractNumId w:val="53"/>
  </w:num>
  <w:num w:numId="38" w16cid:durableId="830371318">
    <w:abstractNumId w:val="28"/>
  </w:num>
  <w:num w:numId="39" w16cid:durableId="883294953">
    <w:abstractNumId w:val="2"/>
  </w:num>
  <w:num w:numId="40" w16cid:durableId="1307860164">
    <w:abstractNumId w:val="60"/>
  </w:num>
  <w:num w:numId="41" w16cid:durableId="425274471">
    <w:abstractNumId w:val="49"/>
  </w:num>
  <w:num w:numId="42" w16cid:durableId="355354040">
    <w:abstractNumId w:val="38"/>
  </w:num>
  <w:num w:numId="43" w16cid:durableId="1764179062">
    <w:abstractNumId w:val="17"/>
  </w:num>
  <w:num w:numId="44" w16cid:durableId="1117338108">
    <w:abstractNumId w:val="4"/>
  </w:num>
  <w:num w:numId="45" w16cid:durableId="932473539">
    <w:abstractNumId w:val="34"/>
  </w:num>
  <w:num w:numId="46" w16cid:durableId="77214913">
    <w:abstractNumId w:val="40"/>
  </w:num>
  <w:num w:numId="47" w16cid:durableId="44380859">
    <w:abstractNumId w:val="14"/>
  </w:num>
  <w:num w:numId="48" w16cid:durableId="1529639452">
    <w:abstractNumId w:val="9"/>
  </w:num>
  <w:num w:numId="49" w16cid:durableId="1660159679">
    <w:abstractNumId w:val="45"/>
  </w:num>
  <w:num w:numId="50" w16cid:durableId="1860730716">
    <w:abstractNumId w:val="20"/>
  </w:num>
  <w:num w:numId="51" w16cid:durableId="1154180551">
    <w:abstractNumId w:val="6"/>
  </w:num>
  <w:num w:numId="52" w16cid:durableId="1638342716">
    <w:abstractNumId w:val="35"/>
  </w:num>
  <w:num w:numId="53" w16cid:durableId="1542479915">
    <w:abstractNumId w:val="58"/>
  </w:num>
  <w:num w:numId="54" w16cid:durableId="184558144">
    <w:abstractNumId w:val="55"/>
  </w:num>
  <w:num w:numId="55" w16cid:durableId="844319190">
    <w:abstractNumId w:val="33"/>
  </w:num>
  <w:num w:numId="56" w16cid:durableId="1460301425">
    <w:abstractNumId w:val="30"/>
  </w:num>
  <w:num w:numId="57" w16cid:durableId="1011300511">
    <w:abstractNumId w:val="50"/>
  </w:num>
  <w:num w:numId="58" w16cid:durableId="1973780199">
    <w:abstractNumId w:val="3"/>
  </w:num>
  <w:num w:numId="59" w16cid:durableId="1230729187">
    <w:abstractNumId w:val="43"/>
  </w:num>
  <w:num w:numId="60" w16cid:durableId="558709724">
    <w:abstractNumId w:val="5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D39"/>
    <w:rsid w:val="00075818"/>
    <w:rsid w:val="000B66CE"/>
    <w:rsid w:val="000D5C79"/>
    <w:rsid w:val="000D74D2"/>
    <w:rsid w:val="00136AF3"/>
    <w:rsid w:val="002601D4"/>
    <w:rsid w:val="00264205"/>
    <w:rsid w:val="003508EF"/>
    <w:rsid w:val="003636C2"/>
    <w:rsid w:val="003F2C9A"/>
    <w:rsid w:val="00404399"/>
    <w:rsid w:val="00452C2A"/>
    <w:rsid w:val="00493537"/>
    <w:rsid w:val="005225AB"/>
    <w:rsid w:val="005820EB"/>
    <w:rsid w:val="00615484"/>
    <w:rsid w:val="006A375F"/>
    <w:rsid w:val="006B00B0"/>
    <w:rsid w:val="006B08A2"/>
    <w:rsid w:val="00736D39"/>
    <w:rsid w:val="008304F8"/>
    <w:rsid w:val="008D4BAB"/>
    <w:rsid w:val="00967E50"/>
    <w:rsid w:val="00992BED"/>
    <w:rsid w:val="009F49EE"/>
    <w:rsid w:val="00A75599"/>
    <w:rsid w:val="00B23CAC"/>
    <w:rsid w:val="00BD4E0D"/>
    <w:rsid w:val="00BF411F"/>
    <w:rsid w:val="00C05EDF"/>
    <w:rsid w:val="00CC194E"/>
    <w:rsid w:val="00CD056B"/>
    <w:rsid w:val="00D4178A"/>
    <w:rsid w:val="00D47DF2"/>
    <w:rsid w:val="00D8667D"/>
    <w:rsid w:val="00D92D25"/>
    <w:rsid w:val="00DB47C3"/>
    <w:rsid w:val="00E0455F"/>
    <w:rsid w:val="00E27442"/>
    <w:rsid w:val="00EE7AB4"/>
    <w:rsid w:val="00F67B02"/>
    <w:rsid w:val="00F74EE3"/>
    <w:rsid w:val="00FF37A9"/>
  </w:rsids>
  <m:mathPr>
    <m:mathFont m:val="Cambria Math"/>
    <m:brkBin m:val="before"/>
    <m:brkBinSub m:val="--"/>
    <m:smallFrac m:val="0"/>
    <m:dispDef/>
    <m:lMargin m:val="0"/>
    <m:rMargin m:val="0"/>
    <m:defJc m:val="centerGroup"/>
    <m:wrapIndent m:val="1440"/>
    <m:intLim m:val="subSup"/>
    <m:naryLim m:val="undOvr"/>
  </m:mathPr>
  <w:themeFontLang w:val="en-V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0A745"/>
  <w15:docId w15:val="{5BC6C81A-29EE-4941-A043-34FE46DD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ko-K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VnAvantH" w:eastAsia=".VnAvantH" w:hAnsi=".VnAvantH" w:cs=".VnAvantH"/>
      <w:b/>
    </w:rPr>
  </w:style>
  <w:style w:type="paragraph" w:styleId="Subtitle">
    <w:name w:val="Subtitle"/>
    <w:basedOn w:val="Normal"/>
    <w:next w:val="Normal"/>
    <w:uiPriority w:val="11"/>
    <w:qFormat/>
    <w:pPr>
      <w:jc w:val="center"/>
    </w:pPr>
    <w:rPr>
      <w:rFonts w:ascii=".VnArialH" w:eastAsia=".VnArialH" w:hAnsi=".VnArialH" w:cs=".VnArialH"/>
      <w:b/>
    </w:rPr>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CellMar>
        <w:left w:w="103" w:type="dxa"/>
      </w:tblCellMar>
    </w:tblPr>
  </w:style>
  <w:style w:type="table" w:customStyle="1" w:styleId="a1">
    <w:basedOn w:val="TableNormal"/>
    <w:tblPr>
      <w:tblStyleRowBandSize w:val="1"/>
      <w:tblStyleColBandSize w:val="1"/>
      <w:tblCellMar>
        <w:top w:w="55" w:type="dxa"/>
        <w:left w:w="52" w:type="dxa"/>
        <w:bottom w:w="55" w:type="dxa"/>
        <w:right w:w="55" w:type="dxa"/>
      </w:tblCellMar>
    </w:tblPr>
  </w:style>
  <w:style w:type="table" w:customStyle="1" w:styleId="a2">
    <w:basedOn w:val="TableNormal"/>
    <w:tblPr>
      <w:tblStyleRowBandSize w:val="1"/>
      <w:tblStyleColBandSize w:val="1"/>
      <w:tblCellMar>
        <w:top w:w="55" w:type="dxa"/>
        <w:left w:w="52" w:type="dxa"/>
        <w:bottom w:w="55" w:type="dxa"/>
        <w:right w:w="55" w:type="dxa"/>
      </w:tblCellMar>
    </w:tblPr>
  </w:style>
  <w:style w:type="table" w:customStyle="1" w:styleId="a3">
    <w:basedOn w:val="TableNormal"/>
    <w:tblPr>
      <w:tblStyleRowBandSize w:val="1"/>
      <w:tblStyleColBandSize w:val="1"/>
      <w:tblCellMar>
        <w:top w:w="55" w:type="dxa"/>
        <w:left w:w="52" w:type="dxa"/>
        <w:bottom w:w="55" w:type="dxa"/>
        <w:right w:w="55" w:type="dxa"/>
      </w:tblCellMar>
    </w:tblPr>
  </w:style>
  <w:style w:type="table" w:customStyle="1" w:styleId="a4">
    <w:basedOn w:val="TableNormal"/>
    <w:tblPr>
      <w:tblStyleRowBandSize w:val="1"/>
      <w:tblStyleColBandSize w:val="1"/>
      <w:tblCellMar>
        <w:top w:w="55" w:type="dxa"/>
        <w:left w:w="52" w:type="dxa"/>
        <w:bottom w:w="55" w:type="dxa"/>
        <w:right w:w="55" w:type="dxa"/>
      </w:tblCellMar>
    </w:tblPr>
  </w:style>
  <w:style w:type="table" w:customStyle="1" w:styleId="a5">
    <w:basedOn w:val="TableNormal"/>
    <w:tblPr>
      <w:tblStyleRowBandSize w:val="1"/>
      <w:tblStyleColBandSize w:val="1"/>
      <w:tblCellMar>
        <w:top w:w="55" w:type="dxa"/>
        <w:left w:w="52" w:type="dxa"/>
        <w:bottom w:w="55" w:type="dxa"/>
        <w:right w:w="55" w:type="dxa"/>
      </w:tblCellMar>
    </w:tblPr>
  </w:style>
  <w:style w:type="table" w:customStyle="1" w:styleId="a6">
    <w:basedOn w:val="TableNormal"/>
    <w:tblPr>
      <w:tblStyleRowBandSize w:val="1"/>
      <w:tblStyleColBandSize w:val="1"/>
      <w:tblCellMar>
        <w:top w:w="55" w:type="dxa"/>
        <w:left w:w="52" w:type="dxa"/>
        <w:bottom w:w="55" w:type="dxa"/>
        <w:right w:w="55" w:type="dxa"/>
      </w:tblCellMar>
    </w:tblPr>
  </w:style>
  <w:style w:type="table" w:customStyle="1" w:styleId="a7">
    <w:basedOn w:val="TableNormal"/>
    <w:tblPr>
      <w:tblStyleRowBandSize w:val="1"/>
      <w:tblStyleColBandSize w:val="1"/>
      <w:tblCellMar>
        <w:top w:w="55" w:type="dxa"/>
        <w:left w:w="55" w:type="dxa"/>
        <w:bottom w:w="55" w:type="dxa"/>
        <w:right w:w="55" w:type="dxa"/>
      </w:tblCellMar>
    </w:tblPr>
  </w:style>
  <w:style w:type="table" w:customStyle="1" w:styleId="a8">
    <w:basedOn w:val="TableNormal"/>
    <w:tblPr>
      <w:tblStyleRowBandSize w:val="1"/>
      <w:tblStyleColBandSize w:val="1"/>
    </w:tblPr>
  </w:style>
  <w:style w:type="paragraph" w:styleId="Header">
    <w:name w:val="header"/>
    <w:basedOn w:val="Normal"/>
    <w:link w:val="HeaderChar"/>
    <w:uiPriority w:val="99"/>
    <w:unhideWhenUsed/>
    <w:rsid w:val="00C05EDF"/>
    <w:pPr>
      <w:tabs>
        <w:tab w:val="center" w:pos="4680"/>
        <w:tab w:val="right" w:pos="9360"/>
      </w:tabs>
    </w:pPr>
  </w:style>
  <w:style w:type="character" w:customStyle="1" w:styleId="HeaderChar">
    <w:name w:val="Header Char"/>
    <w:basedOn w:val="DefaultParagraphFont"/>
    <w:link w:val="Header"/>
    <w:uiPriority w:val="99"/>
    <w:rsid w:val="00C05EDF"/>
  </w:style>
  <w:style w:type="paragraph" w:styleId="Footer">
    <w:name w:val="footer"/>
    <w:basedOn w:val="Normal"/>
    <w:link w:val="FooterChar"/>
    <w:uiPriority w:val="99"/>
    <w:unhideWhenUsed/>
    <w:rsid w:val="00C05EDF"/>
    <w:pPr>
      <w:tabs>
        <w:tab w:val="center" w:pos="4680"/>
        <w:tab w:val="right" w:pos="9360"/>
      </w:tabs>
    </w:pPr>
  </w:style>
  <w:style w:type="character" w:customStyle="1" w:styleId="FooterChar">
    <w:name w:val="Footer Char"/>
    <w:basedOn w:val="DefaultParagraphFont"/>
    <w:link w:val="Footer"/>
    <w:uiPriority w:val="99"/>
    <w:rsid w:val="00C05EDF"/>
  </w:style>
  <w:style w:type="paragraph" w:styleId="ListParagraph">
    <w:name w:val="List Paragraph"/>
    <w:basedOn w:val="Normal"/>
    <w:uiPriority w:val="34"/>
    <w:qFormat/>
    <w:rsid w:val="00D8667D"/>
    <w:pPr>
      <w:widowControl/>
      <w:spacing w:before="80" w:after="80" w:line="300" w:lineRule="atLeast"/>
      <w:ind w:left="720"/>
      <w:contextualSpacing/>
      <w:jc w:val="both"/>
    </w:pPr>
    <w:rPr>
      <w:rFonts w:ascii=".VnTime" w:eastAsia="SimSun" w:hAnsi=".VnTime"/>
      <w:sz w:val="28"/>
      <w:szCs w:val="28"/>
      <w:lang w:eastAsia="zh-CN"/>
    </w:rPr>
  </w:style>
  <w:style w:type="paragraph" w:styleId="BodyText2">
    <w:name w:val="Body Text 2"/>
    <w:basedOn w:val="Normal"/>
    <w:link w:val="BodyText2Char"/>
    <w:uiPriority w:val="99"/>
    <w:rsid w:val="00B23CAC"/>
    <w:pPr>
      <w:widowControl/>
      <w:spacing w:after="120" w:line="480" w:lineRule="auto"/>
    </w:pPr>
    <w:rPr>
      <w:rFonts w:ascii=".VnTime" w:hAnsi=".VnTime"/>
      <w:sz w:val="28"/>
      <w:lang w:eastAsia="en-US"/>
    </w:rPr>
  </w:style>
  <w:style w:type="character" w:customStyle="1" w:styleId="BodyText2Char">
    <w:name w:val="Body Text 2 Char"/>
    <w:basedOn w:val="DefaultParagraphFont"/>
    <w:link w:val="BodyText2"/>
    <w:uiPriority w:val="99"/>
    <w:rsid w:val="00B23CAC"/>
    <w:rPr>
      <w:rFonts w:ascii=".VnTime" w:hAnsi=".VnTime"/>
      <w:sz w:val="28"/>
      <w:lang w:eastAsia="en-US"/>
    </w:rPr>
  </w:style>
  <w:style w:type="paragraph" w:styleId="NoSpacing">
    <w:name w:val="No Spacing"/>
    <w:link w:val="NoSpacingChar"/>
    <w:uiPriority w:val="1"/>
    <w:qFormat/>
    <w:rsid w:val="008304F8"/>
    <w:pPr>
      <w:widowControl/>
    </w:pPr>
    <w:rPr>
      <w:sz w:val="28"/>
      <w:szCs w:val="28"/>
    </w:rPr>
  </w:style>
  <w:style w:type="character" w:styleId="Hyperlink">
    <w:name w:val="Hyperlink"/>
    <w:basedOn w:val="DefaultParagraphFont"/>
    <w:uiPriority w:val="99"/>
    <w:unhideWhenUsed/>
    <w:rsid w:val="008304F8"/>
    <w:rPr>
      <w:color w:val="0000FF" w:themeColor="hyperlink"/>
      <w:u w:val="single"/>
    </w:rPr>
  </w:style>
  <w:style w:type="paragraph" w:styleId="BodyText">
    <w:name w:val="Body Text"/>
    <w:basedOn w:val="Normal"/>
    <w:link w:val="BodyTextChar"/>
    <w:uiPriority w:val="99"/>
    <w:semiHidden/>
    <w:unhideWhenUsed/>
    <w:rsid w:val="00F74EE3"/>
    <w:pPr>
      <w:spacing w:after="120"/>
    </w:pPr>
  </w:style>
  <w:style w:type="character" w:customStyle="1" w:styleId="BodyTextChar">
    <w:name w:val="Body Text Char"/>
    <w:basedOn w:val="DefaultParagraphFont"/>
    <w:link w:val="BodyText"/>
    <w:uiPriority w:val="99"/>
    <w:semiHidden/>
    <w:rsid w:val="00F74EE3"/>
  </w:style>
  <w:style w:type="paragraph" w:customStyle="1" w:styleId="TableContents">
    <w:name w:val="Table Contents"/>
    <w:basedOn w:val="Normal"/>
    <w:rsid w:val="00F74EE3"/>
    <w:pPr>
      <w:suppressLineNumbers/>
      <w:suppressAutoHyphens/>
    </w:pPr>
    <w:rPr>
      <w:rFonts w:eastAsia="Arial Unicode MS" w:cs="Mangal"/>
      <w:kern w:val="1"/>
      <w:lang w:eastAsia="zh-CN" w:bidi="hi-IN"/>
    </w:rPr>
  </w:style>
  <w:style w:type="paragraph" w:styleId="BodyText3">
    <w:name w:val="Body Text 3"/>
    <w:basedOn w:val="Normal"/>
    <w:link w:val="BodyText3Char"/>
    <w:unhideWhenUsed/>
    <w:rsid w:val="002601D4"/>
    <w:pPr>
      <w:spacing w:after="120"/>
    </w:pPr>
    <w:rPr>
      <w:sz w:val="16"/>
      <w:szCs w:val="16"/>
    </w:rPr>
  </w:style>
  <w:style w:type="character" w:customStyle="1" w:styleId="BodyText3Char">
    <w:name w:val="Body Text 3 Char"/>
    <w:basedOn w:val="DefaultParagraphFont"/>
    <w:link w:val="BodyText3"/>
    <w:rsid w:val="002601D4"/>
    <w:rPr>
      <w:sz w:val="16"/>
      <w:szCs w:val="16"/>
    </w:rPr>
  </w:style>
  <w:style w:type="character" w:customStyle="1" w:styleId="Heading4Char">
    <w:name w:val="Heading 4 Char"/>
    <w:basedOn w:val="DefaultParagraphFont"/>
    <w:link w:val="Heading4"/>
    <w:rsid w:val="002601D4"/>
    <w:rPr>
      <w:b/>
    </w:rPr>
  </w:style>
  <w:style w:type="paragraph" w:styleId="BalloonText">
    <w:name w:val="Balloon Text"/>
    <w:basedOn w:val="Normal"/>
    <w:link w:val="BalloonTextChar"/>
    <w:uiPriority w:val="99"/>
    <w:semiHidden/>
    <w:unhideWhenUsed/>
    <w:rsid w:val="002601D4"/>
    <w:pPr>
      <w:widowControl/>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2601D4"/>
    <w:rPr>
      <w:rFonts w:ascii="Tahoma" w:hAnsi="Tahoma" w:cs="Tahoma"/>
      <w:sz w:val="16"/>
      <w:szCs w:val="16"/>
      <w:lang w:eastAsia="en-US"/>
    </w:rPr>
  </w:style>
  <w:style w:type="table" w:styleId="TableGrid">
    <w:name w:val="Table Grid"/>
    <w:basedOn w:val="TableNormal"/>
    <w:uiPriority w:val="59"/>
    <w:rsid w:val="002601D4"/>
    <w:pPr>
      <w:widowControl/>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2601D4"/>
    <w:pPr>
      <w:widowControl/>
    </w:pPr>
    <w:rPr>
      <w:rFonts w:ascii="VNI-Times" w:hAnsi="VNI-Times"/>
      <w:sz w:val="20"/>
      <w:szCs w:val="20"/>
      <w:lang w:eastAsia="en-US"/>
    </w:rPr>
  </w:style>
  <w:style w:type="character" w:customStyle="1" w:styleId="CommentTextChar">
    <w:name w:val="Comment Text Char"/>
    <w:basedOn w:val="DefaultParagraphFont"/>
    <w:link w:val="CommentText"/>
    <w:semiHidden/>
    <w:rsid w:val="002601D4"/>
    <w:rPr>
      <w:rFonts w:ascii="VNI-Times" w:hAnsi="VNI-Times"/>
      <w:sz w:val="20"/>
      <w:szCs w:val="20"/>
      <w:lang w:eastAsia="en-US"/>
    </w:rPr>
  </w:style>
  <w:style w:type="character" w:customStyle="1" w:styleId="NoSpacingChar">
    <w:name w:val="No Spacing Char"/>
    <w:basedOn w:val="DefaultParagraphFont"/>
    <w:link w:val="NoSpacing"/>
    <w:uiPriority w:val="1"/>
    <w:rsid w:val="002601D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7550</Words>
  <Characters>43036</Characters>
  <Application>Microsoft Office Word</Application>
  <DocSecurity>0</DocSecurity>
  <Lines>358</Lines>
  <Paragraphs>100</Paragraphs>
  <ScaleCrop>false</ScaleCrop>
  <Company/>
  <LinksUpToDate>false</LinksUpToDate>
  <CharactersWithSpaces>50486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Huong Dao</cp:lastModifiedBy>
  <cp:revision>2</cp:revision>
  <dcterms:created xsi:type="dcterms:W3CDTF">2023-03-04T17:23:00Z</dcterms:created>
  <dcterms:modified xsi:type="dcterms:W3CDTF">2023-03-04T17:23:00Z</dcterms:modified>
</cp:coreProperties>
</file>